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type id="_x0000_t202" o:spt="202" coordsize="21600,21600" path="m,l,21600r21600,l21600,xe">
            <v:stroke joinstyle="miter"/>
            <v:path gradientshapeok="t" o:connecttype="rect"/>
          </v:shapetype>
          <v:shape style="width:523.3pt;height:36.5pt;mso-position-horizontal-relative:char;mso-position-vertical-relative:line" type="#_x0000_t202" filled="true" fillcolor="#d27e8b" stroked="false">
            <w10:anchorlock/>
            <v:textbox inset="0,0,0,0">
              <w:txbxContent>
                <w:p>
                  <w:pPr>
                    <w:spacing w:line="339" w:lineRule="exact" w:before="0"/>
                    <w:ind w:left="56" w:right="0" w:firstLine="0"/>
                    <w:jc w:val="left"/>
                    <w:rPr>
                      <w:rFonts w:ascii="Calibri" w:hAnsi="Calibri" w:cs="Calibri" w:eastAsia="Calibri" w:hint="default"/>
                      <w:sz w:val="28"/>
                      <w:szCs w:val="28"/>
                    </w:rPr>
                  </w:pPr>
                  <w:r>
                    <w:rPr>
                      <w:rFonts w:ascii="Calibri"/>
                      <w:b/>
                      <w:color w:val="FFFFFF"/>
                      <w:sz w:val="28"/>
                    </w:rPr>
                    <w:t>Chapter</w:t>
                  </w:r>
                  <w:r>
                    <w:rPr>
                      <w:rFonts w:ascii="Calibri"/>
                      <w:b/>
                      <w:color w:val="FFFFFF"/>
                      <w:spacing w:val="-10"/>
                      <w:sz w:val="28"/>
                    </w:rPr>
                    <w:t> </w:t>
                  </w:r>
                  <w:r>
                    <w:rPr>
                      <w:rFonts w:ascii="Calibri"/>
                      <w:b/>
                      <w:color w:val="FFFFFF"/>
                      <w:sz w:val="28"/>
                    </w:rPr>
                    <w:t>5</w:t>
                  </w:r>
                  <w:r>
                    <w:rPr>
                      <w:rFonts w:ascii="Calibri"/>
                      <w:sz w:val="28"/>
                    </w:rPr>
                  </w:r>
                </w:p>
                <w:p>
                  <w:pPr>
                    <w:spacing w:line="339" w:lineRule="exact" w:before="0"/>
                    <w:ind w:left="56" w:right="0" w:firstLine="0"/>
                    <w:jc w:val="left"/>
                    <w:rPr>
                      <w:rFonts w:ascii="Calibri" w:hAnsi="Calibri" w:cs="Calibri" w:eastAsia="Calibri" w:hint="default"/>
                      <w:sz w:val="28"/>
                      <w:szCs w:val="28"/>
                    </w:rPr>
                  </w:pPr>
                  <w:r>
                    <w:rPr>
                      <w:rFonts w:ascii="Calibri"/>
                      <w:b/>
                      <w:color w:val="FFFFFF"/>
                      <w:sz w:val="28"/>
                    </w:rPr>
                    <w:t>Aims and</w:t>
                  </w:r>
                  <w:r>
                    <w:rPr>
                      <w:rFonts w:ascii="Calibri"/>
                      <w:b/>
                      <w:color w:val="FFFFFF"/>
                      <w:spacing w:val="-7"/>
                      <w:sz w:val="28"/>
                    </w:rPr>
                    <w:t> </w:t>
                  </w:r>
                  <w:r>
                    <w:rPr>
                      <w:rFonts w:ascii="Calibri"/>
                      <w:b/>
                      <w:color w:val="FFFFFF"/>
                      <w:sz w:val="28"/>
                    </w:rPr>
                    <w:t>objectives</w:t>
                  </w:r>
                  <w:r>
                    <w:rPr>
                      <w:rFonts w:ascii="Calibri"/>
                      <w:sz w:val="28"/>
                    </w:rPr>
                  </w:r>
                </w:p>
              </w:txbxContent>
            </v:textbox>
            <v:fill type="solid"/>
          </v:shape>
        </w:pict>
      </w:r>
      <w:r>
        <w:rPr>
          <w:rFonts w:ascii="Times New Roman" w:hAnsi="Times New Roman" w:cs="Times New Roman" w:eastAsia="Times New Roman" w:hint="default"/>
          <w:sz w:val="20"/>
          <w:szCs w:val="20"/>
        </w:rPr>
      </w:r>
    </w:p>
    <w:p>
      <w:pPr>
        <w:spacing w:line="240" w:lineRule="auto" w:before="1"/>
        <w:ind w:right="0"/>
        <w:rPr>
          <w:rFonts w:ascii="Times New Roman" w:hAnsi="Times New Roman" w:cs="Times New Roman" w:eastAsia="Times New Roman" w:hint="default"/>
          <w:sz w:val="28"/>
          <w:szCs w:val="28"/>
        </w:rPr>
      </w:pPr>
    </w:p>
    <w:p>
      <w:pPr>
        <w:tabs>
          <w:tab w:pos="10565" w:val="left" w:leader="none"/>
        </w:tabs>
        <w:spacing w:before="43"/>
        <w:ind w:left="100" w:right="317" w:firstLine="0"/>
        <w:jc w:val="left"/>
        <w:rPr>
          <w:rFonts w:ascii="Calibri" w:hAnsi="Calibri" w:cs="Calibri" w:eastAsia="Calibri" w:hint="default"/>
          <w:sz w:val="28"/>
          <w:szCs w:val="28"/>
        </w:rPr>
      </w:pPr>
      <w:r>
        <w:rPr>
          <w:rFonts w:ascii="Calibri"/>
          <w:b/>
          <w:color w:val="FFFFFF"/>
          <w:sz w:val="28"/>
        </w:rPr>
      </w:r>
      <w:r>
        <w:rPr>
          <w:rFonts w:ascii="Calibri"/>
          <w:b/>
          <w:color w:val="FFFFFF"/>
          <w:spacing w:val="-7"/>
          <w:sz w:val="28"/>
          <w:shd w:fill="F4BC67" w:color="auto" w:val="clear"/>
        </w:rPr>
        <w:t> </w:t>
      </w:r>
      <w:r>
        <w:rPr>
          <w:rFonts w:ascii="Calibri"/>
          <w:b/>
          <w:color w:val="FFFFFF"/>
          <w:sz w:val="28"/>
          <w:shd w:fill="F4BC67" w:color="auto" w:val="clear"/>
        </w:rPr>
        <w:t>Vision</w:t>
      </w:r>
      <w:r>
        <w:rPr>
          <w:rFonts w:ascii="Calibri"/>
          <w:b/>
          <w:color w:val="FFFFFF"/>
          <w:spacing w:val="-23"/>
          <w:sz w:val="28"/>
          <w:shd w:fill="F4BC67" w:color="auto" w:val="clear"/>
        </w:rPr>
        <w:t> </w:t>
      </w:r>
      <w:r>
        <w:rPr>
          <w:rFonts w:ascii="Calibri"/>
          <w:b/>
          <w:color w:val="FFFFFF"/>
          <w:sz w:val="28"/>
          <w:shd w:fill="F4BC67" w:color="auto" w:val="clear"/>
        </w:rPr>
        <w:t>statements</w:t>
        <w:tab/>
      </w:r>
      <w:r>
        <w:rPr>
          <w:rFonts w:ascii="Calibri"/>
          <w:b/>
          <w:color w:val="FFFFFF"/>
          <w:sz w:val="28"/>
        </w:rPr>
      </w:r>
      <w:r>
        <w:rPr>
          <w:rFonts w:ascii="Calibri"/>
          <w:sz w:val="28"/>
        </w:rPr>
      </w:r>
    </w:p>
    <w:p>
      <w:pPr>
        <w:spacing w:line="240" w:lineRule="auto" w:before="3"/>
        <w:ind w:right="0"/>
        <w:rPr>
          <w:rFonts w:ascii="Calibri" w:hAnsi="Calibri" w:cs="Calibri" w:eastAsia="Calibri" w:hint="default"/>
          <w:b/>
          <w:bCs/>
          <w:sz w:val="40"/>
          <w:szCs w:val="40"/>
        </w:rPr>
      </w:pPr>
    </w:p>
    <w:p>
      <w:pPr>
        <w:pStyle w:val="BodyText"/>
        <w:spacing w:line="256" w:lineRule="auto"/>
        <w:ind w:right="317"/>
        <w:jc w:val="left"/>
      </w:pPr>
      <w:r>
        <w:rPr>
          <w:color w:val="231F20"/>
        </w:rPr>
        <w:t>Sometimes a successful business really does start with a vision. Ray Kroc, the man who brought McDonalds’ restaurants to the world, entered a small hamburger restaurant in San Bernadino, California in 1954 and was so impressed with what he saw that he imagined the same type of burger store in every city in America. Ray had had a vision: a vision that remains with McDonalds </w:t>
      </w:r>
      <w:r>
        <w:rPr>
          <w:color w:val="231F20"/>
          <w:spacing w:val="-4"/>
        </w:rPr>
        <w:t>today, </w:t>
      </w:r>
      <w:r>
        <w:rPr>
          <w:color w:val="231F20"/>
        </w:rPr>
        <w:t>but now it is not every city in America; it is in every city in</w:t>
      </w:r>
      <w:r>
        <w:rPr>
          <w:color w:val="231F20"/>
          <w:spacing w:val="-12"/>
        </w:rPr>
        <w:t> </w:t>
      </w:r>
      <w:r>
        <w:rPr>
          <w:color w:val="231F20"/>
        </w:rPr>
        <w:t>the </w:t>
      </w:r>
      <w:r>
        <w:rPr>
          <w:color w:val="231F20"/>
        </w:rPr>
        <w:t>world that they seek to</w:t>
      </w:r>
      <w:r>
        <w:rPr>
          <w:color w:val="231F20"/>
          <w:spacing w:val="-21"/>
        </w:rPr>
        <w:t> </w:t>
      </w:r>
      <w:r>
        <w:rPr>
          <w:color w:val="231F20"/>
        </w:rPr>
        <w:t>operate.</w:t>
      </w:r>
      <w:r>
        <w:rPr/>
      </w:r>
    </w:p>
    <w:p>
      <w:pPr>
        <w:spacing w:line="240" w:lineRule="auto" w:before="5"/>
        <w:ind w:right="0"/>
        <w:rPr>
          <w:rFonts w:ascii="Calibri" w:hAnsi="Calibri" w:cs="Calibri" w:eastAsia="Calibri" w:hint="default"/>
          <w:sz w:val="16"/>
          <w:szCs w:val="16"/>
        </w:rPr>
      </w:pPr>
    </w:p>
    <w:p>
      <w:pPr>
        <w:spacing w:before="0"/>
        <w:ind w:left="100" w:right="317" w:firstLine="0"/>
        <w:jc w:val="left"/>
        <w:rPr>
          <w:rFonts w:ascii="Calibri" w:hAnsi="Calibri" w:cs="Calibri" w:eastAsia="Calibri" w:hint="default"/>
          <w:sz w:val="22"/>
          <w:szCs w:val="22"/>
        </w:rPr>
      </w:pPr>
      <w:r>
        <w:rPr>
          <w:rFonts w:ascii="Calibri" w:hAnsi="Calibri" w:cs="Calibri" w:eastAsia="Calibri" w:hint="default"/>
          <w:color w:val="231F20"/>
          <w:spacing w:val="-5"/>
          <w:sz w:val="22"/>
          <w:szCs w:val="22"/>
        </w:rPr>
        <w:t>Today</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McDonald’s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talks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its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ambition:</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w:t>
      </w:r>
      <w:r>
        <w:rPr>
          <w:rFonts w:ascii="Calibri" w:hAnsi="Calibri" w:cs="Calibri" w:eastAsia="Calibri" w:hint="default"/>
          <w:i/>
          <w:color w:val="231F20"/>
          <w:sz w:val="22"/>
          <w:szCs w:val="22"/>
        </w:rPr>
        <w:t>“Our</w:t>
      </w:r>
      <w:r>
        <w:rPr>
          <w:rFonts w:ascii="Calibri" w:hAnsi="Calibri" w:cs="Calibri" w:eastAsia="Calibri" w:hint="default"/>
          <w:i/>
          <w:color w:val="231F20"/>
          <w:spacing w:val="-3"/>
          <w:sz w:val="22"/>
          <w:szCs w:val="22"/>
        </w:rPr>
        <w:t> </w:t>
      </w:r>
      <w:r>
        <w:rPr>
          <w:rFonts w:ascii="Calibri" w:hAnsi="Calibri" w:cs="Calibri" w:eastAsia="Calibri" w:hint="default"/>
          <w:i/>
          <w:color w:val="231F20"/>
          <w:sz w:val="22"/>
          <w:szCs w:val="22"/>
        </w:rPr>
        <w:t>purpose</w:t>
      </w:r>
      <w:r>
        <w:rPr>
          <w:rFonts w:ascii="Calibri" w:hAnsi="Calibri" w:cs="Calibri" w:eastAsia="Calibri" w:hint="default"/>
          <w:i/>
          <w:color w:val="231F20"/>
          <w:spacing w:val="-3"/>
          <w:sz w:val="22"/>
          <w:szCs w:val="22"/>
        </w:rPr>
        <w:t> </w:t>
      </w:r>
      <w:r>
        <w:rPr>
          <w:rFonts w:ascii="Calibri" w:hAnsi="Calibri" w:cs="Calibri" w:eastAsia="Calibri" w:hint="default"/>
          <w:i/>
          <w:color w:val="231F20"/>
          <w:sz w:val="22"/>
          <w:szCs w:val="22"/>
        </w:rPr>
        <w:t>goes</w:t>
      </w:r>
      <w:r>
        <w:rPr>
          <w:rFonts w:ascii="Calibri" w:hAnsi="Calibri" w:cs="Calibri" w:eastAsia="Calibri" w:hint="default"/>
          <w:i/>
          <w:color w:val="231F20"/>
          <w:spacing w:val="-3"/>
          <w:sz w:val="22"/>
          <w:szCs w:val="22"/>
        </w:rPr>
        <w:t> </w:t>
      </w:r>
      <w:r>
        <w:rPr>
          <w:rFonts w:ascii="Calibri" w:hAnsi="Calibri" w:cs="Calibri" w:eastAsia="Calibri" w:hint="default"/>
          <w:i/>
          <w:color w:val="231F20"/>
          <w:sz w:val="22"/>
          <w:szCs w:val="22"/>
        </w:rPr>
        <w:t>beyond</w:t>
      </w:r>
      <w:r>
        <w:rPr>
          <w:rFonts w:ascii="Calibri" w:hAnsi="Calibri" w:cs="Calibri" w:eastAsia="Calibri" w:hint="default"/>
          <w:i/>
          <w:color w:val="231F20"/>
          <w:spacing w:val="-3"/>
          <w:sz w:val="22"/>
          <w:szCs w:val="22"/>
        </w:rPr>
        <w:t> </w:t>
      </w:r>
      <w:r>
        <w:rPr>
          <w:rFonts w:ascii="Calibri" w:hAnsi="Calibri" w:cs="Calibri" w:eastAsia="Calibri" w:hint="default"/>
          <w:i/>
          <w:color w:val="231F20"/>
          <w:sz w:val="22"/>
          <w:szCs w:val="22"/>
        </w:rPr>
        <w:t>what</w:t>
      </w:r>
      <w:r>
        <w:rPr>
          <w:rFonts w:ascii="Calibri" w:hAnsi="Calibri" w:cs="Calibri" w:eastAsia="Calibri" w:hint="default"/>
          <w:i/>
          <w:color w:val="231F20"/>
          <w:spacing w:val="-4"/>
          <w:sz w:val="22"/>
          <w:szCs w:val="22"/>
        </w:rPr>
        <w:t> </w:t>
      </w:r>
      <w:r>
        <w:rPr>
          <w:rFonts w:ascii="Calibri" w:hAnsi="Calibri" w:cs="Calibri" w:eastAsia="Calibri" w:hint="default"/>
          <w:i/>
          <w:color w:val="231F20"/>
          <w:sz w:val="22"/>
          <w:szCs w:val="22"/>
        </w:rPr>
        <w:t>we</w:t>
      </w:r>
      <w:r>
        <w:rPr>
          <w:rFonts w:ascii="Calibri" w:hAnsi="Calibri" w:cs="Calibri" w:eastAsia="Calibri" w:hint="default"/>
          <w:i/>
          <w:color w:val="231F20"/>
          <w:spacing w:val="-3"/>
          <w:sz w:val="22"/>
          <w:szCs w:val="22"/>
        </w:rPr>
        <w:t> </w:t>
      </w:r>
      <w:r>
        <w:rPr>
          <w:rFonts w:ascii="Calibri" w:hAnsi="Calibri" w:cs="Calibri" w:eastAsia="Calibri" w:hint="default"/>
          <w:i/>
          <w:color w:val="231F20"/>
          <w:sz w:val="22"/>
          <w:szCs w:val="22"/>
        </w:rPr>
        <w:t>sell.</w:t>
      </w:r>
      <w:r>
        <w:rPr>
          <w:rFonts w:ascii="Calibri" w:hAnsi="Calibri" w:cs="Calibri" w:eastAsia="Calibri" w:hint="default"/>
          <w:i/>
          <w:color w:val="231F20"/>
          <w:spacing w:val="-3"/>
          <w:sz w:val="22"/>
          <w:szCs w:val="22"/>
        </w:rPr>
        <w:t> </w:t>
      </w:r>
      <w:r>
        <w:rPr>
          <w:rFonts w:ascii="Calibri" w:hAnsi="Calibri" w:cs="Calibri" w:eastAsia="Calibri" w:hint="default"/>
          <w:i/>
          <w:color w:val="231F20"/>
          <w:spacing w:val="-5"/>
          <w:sz w:val="22"/>
          <w:szCs w:val="22"/>
        </w:rPr>
        <w:t>We’re</w:t>
      </w:r>
      <w:r>
        <w:rPr>
          <w:rFonts w:ascii="Calibri" w:hAnsi="Calibri" w:cs="Calibri" w:eastAsia="Calibri" w:hint="default"/>
          <w:i/>
          <w:color w:val="231F20"/>
          <w:spacing w:val="-3"/>
          <w:sz w:val="22"/>
          <w:szCs w:val="22"/>
        </w:rPr>
        <w:t> </w:t>
      </w:r>
      <w:r>
        <w:rPr>
          <w:rFonts w:ascii="Calibri" w:hAnsi="Calibri" w:cs="Calibri" w:eastAsia="Calibri" w:hint="default"/>
          <w:i/>
          <w:color w:val="231F20"/>
          <w:sz w:val="22"/>
          <w:szCs w:val="22"/>
        </w:rPr>
        <w:t>using</w:t>
      </w:r>
      <w:r>
        <w:rPr>
          <w:rFonts w:ascii="Calibri" w:hAnsi="Calibri" w:cs="Calibri" w:eastAsia="Calibri" w:hint="default"/>
          <w:i/>
          <w:color w:val="231F20"/>
          <w:spacing w:val="-3"/>
          <w:sz w:val="22"/>
          <w:szCs w:val="22"/>
        </w:rPr>
        <w:t> </w:t>
      </w:r>
      <w:r>
        <w:rPr>
          <w:rFonts w:ascii="Calibri" w:hAnsi="Calibri" w:cs="Calibri" w:eastAsia="Calibri" w:hint="default"/>
          <w:i/>
          <w:color w:val="231F20"/>
          <w:sz w:val="22"/>
          <w:szCs w:val="22"/>
        </w:rPr>
        <w:t>our</w:t>
      </w:r>
      <w:r>
        <w:rPr>
          <w:rFonts w:ascii="Calibri" w:hAnsi="Calibri" w:cs="Calibri" w:eastAsia="Calibri" w:hint="default"/>
          <w:i/>
          <w:color w:val="231F20"/>
          <w:spacing w:val="-3"/>
          <w:sz w:val="22"/>
          <w:szCs w:val="22"/>
        </w:rPr>
        <w:t> </w:t>
      </w:r>
      <w:r>
        <w:rPr>
          <w:rFonts w:ascii="Calibri" w:hAnsi="Calibri" w:cs="Calibri" w:eastAsia="Calibri" w:hint="default"/>
          <w:i/>
          <w:color w:val="231F20"/>
          <w:sz w:val="22"/>
          <w:szCs w:val="22"/>
        </w:rPr>
        <w:t>reach</w:t>
      </w:r>
      <w:r>
        <w:rPr>
          <w:rFonts w:ascii="Calibri" w:hAnsi="Calibri" w:cs="Calibri" w:eastAsia="Calibri" w:hint="default"/>
          <w:i/>
          <w:color w:val="231F20"/>
          <w:spacing w:val="-4"/>
          <w:sz w:val="22"/>
          <w:szCs w:val="22"/>
        </w:rPr>
        <w:t> </w:t>
      </w:r>
      <w:r>
        <w:rPr>
          <w:rFonts w:ascii="Calibri" w:hAnsi="Calibri" w:cs="Calibri" w:eastAsia="Calibri" w:hint="default"/>
          <w:i/>
          <w:color w:val="231F20"/>
          <w:sz w:val="22"/>
          <w:szCs w:val="22"/>
        </w:rPr>
        <w:t>to</w:t>
      </w:r>
      <w:r>
        <w:rPr>
          <w:rFonts w:ascii="Calibri" w:hAnsi="Calibri" w:cs="Calibri" w:eastAsia="Calibri" w:hint="default"/>
          <w:i/>
          <w:color w:val="231F20"/>
          <w:spacing w:val="-4"/>
          <w:sz w:val="22"/>
          <w:szCs w:val="22"/>
        </w:rPr>
        <w:t> </w:t>
      </w:r>
      <w:r>
        <w:rPr>
          <w:rFonts w:ascii="Calibri" w:hAnsi="Calibri" w:cs="Calibri" w:eastAsia="Calibri" w:hint="default"/>
          <w:i/>
          <w:color w:val="231F20"/>
          <w:sz w:val="22"/>
          <w:szCs w:val="22"/>
        </w:rPr>
        <w:t>be</w:t>
      </w:r>
      <w:r>
        <w:rPr>
          <w:rFonts w:ascii="Calibri" w:hAnsi="Calibri" w:cs="Calibri" w:eastAsia="Calibri" w:hint="default"/>
          <w:i/>
          <w:color w:val="231F20"/>
          <w:spacing w:val="-3"/>
          <w:sz w:val="22"/>
          <w:szCs w:val="22"/>
        </w:rPr>
        <w:t> </w:t>
      </w:r>
      <w:r>
        <w:rPr>
          <w:rFonts w:ascii="Calibri" w:hAnsi="Calibri" w:cs="Calibri" w:eastAsia="Calibri" w:hint="default"/>
          <w:i/>
          <w:color w:val="231F20"/>
          <w:sz w:val="22"/>
          <w:szCs w:val="22"/>
        </w:rPr>
        <w:t>a</w:t>
      </w:r>
      <w:r>
        <w:rPr>
          <w:rFonts w:ascii="Calibri" w:hAnsi="Calibri" w:cs="Calibri" w:eastAsia="Calibri" w:hint="default"/>
          <w:sz w:val="22"/>
          <w:szCs w:val="22"/>
        </w:rPr>
      </w:r>
    </w:p>
    <w:p>
      <w:pPr>
        <w:spacing w:before="19"/>
        <w:ind w:left="100" w:right="317" w:firstLine="0"/>
        <w:jc w:val="left"/>
        <w:rPr>
          <w:rFonts w:ascii="Calibri" w:hAnsi="Calibri" w:cs="Calibri" w:eastAsia="Calibri" w:hint="default"/>
          <w:sz w:val="22"/>
          <w:szCs w:val="22"/>
        </w:rPr>
      </w:pPr>
      <w:r>
        <w:rPr>
          <w:rFonts w:ascii="Calibri" w:hAnsi="Calibri" w:cs="Calibri" w:eastAsia="Calibri" w:hint="default"/>
          <w:i/>
          <w:color w:val="231F20"/>
          <w:sz w:val="22"/>
          <w:szCs w:val="22"/>
        </w:rPr>
        <w:t>positive</w:t>
      </w:r>
      <w:r>
        <w:rPr>
          <w:rFonts w:ascii="Calibri" w:hAnsi="Calibri" w:cs="Calibri" w:eastAsia="Calibri" w:hint="default"/>
          <w:i/>
          <w:color w:val="231F20"/>
          <w:spacing w:val="-4"/>
          <w:sz w:val="22"/>
          <w:szCs w:val="22"/>
        </w:rPr>
        <w:t> </w:t>
      </w:r>
      <w:r>
        <w:rPr>
          <w:rFonts w:ascii="Calibri" w:hAnsi="Calibri" w:cs="Calibri" w:eastAsia="Calibri" w:hint="default"/>
          <w:i/>
          <w:color w:val="231F20"/>
          <w:sz w:val="22"/>
          <w:szCs w:val="22"/>
        </w:rPr>
        <w:t>force.</w:t>
      </w:r>
      <w:r>
        <w:rPr>
          <w:rFonts w:ascii="Calibri" w:hAnsi="Calibri" w:cs="Calibri" w:eastAsia="Calibri" w:hint="default"/>
          <w:i/>
          <w:color w:val="231F20"/>
          <w:spacing w:val="-4"/>
          <w:sz w:val="22"/>
          <w:szCs w:val="22"/>
        </w:rPr>
        <w:t> </w:t>
      </w:r>
      <w:r>
        <w:rPr>
          <w:rFonts w:ascii="Calibri" w:hAnsi="Calibri" w:cs="Calibri" w:eastAsia="Calibri" w:hint="default"/>
          <w:i/>
          <w:color w:val="231F20"/>
          <w:sz w:val="22"/>
          <w:szCs w:val="22"/>
        </w:rPr>
        <w:t>For</w:t>
      </w:r>
      <w:r>
        <w:rPr>
          <w:rFonts w:ascii="Calibri" w:hAnsi="Calibri" w:cs="Calibri" w:eastAsia="Calibri" w:hint="default"/>
          <w:i/>
          <w:color w:val="231F20"/>
          <w:spacing w:val="-4"/>
          <w:sz w:val="22"/>
          <w:szCs w:val="22"/>
        </w:rPr>
        <w:t> </w:t>
      </w:r>
      <w:r>
        <w:rPr>
          <w:rFonts w:ascii="Calibri" w:hAnsi="Calibri" w:cs="Calibri" w:eastAsia="Calibri" w:hint="default"/>
          <w:i/>
          <w:color w:val="231F20"/>
          <w:sz w:val="22"/>
          <w:szCs w:val="22"/>
        </w:rPr>
        <w:t>our</w:t>
      </w:r>
      <w:r>
        <w:rPr>
          <w:rFonts w:ascii="Calibri" w:hAnsi="Calibri" w:cs="Calibri" w:eastAsia="Calibri" w:hint="default"/>
          <w:i/>
          <w:color w:val="231F20"/>
          <w:spacing w:val="-4"/>
          <w:sz w:val="22"/>
          <w:szCs w:val="22"/>
        </w:rPr>
        <w:t> </w:t>
      </w:r>
      <w:r>
        <w:rPr>
          <w:rFonts w:ascii="Calibri" w:hAnsi="Calibri" w:cs="Calibri" w:eastAsia="Calibri" w:hint="default"/>
          <w:i/>
          <w:color w:val="231F20"/>
          <w:sz w:val="22"/>
          <w:szCs w:val="22"/>
        </w:rPr>
        <w:t>customers.</w:t>
      </w:r>
      <w:r>
        <w:rPr>
          <w:rFonts w:ascii="Calibri" w:hAnsi="Calibri" w:cs="Calibri" w:eastAsia="Calibri" w:hint="default"/>
          <w:i/>
          <w:color w:val="231F20"/>
          <w:spacing w:val="-4"/>
          <w:sz w:val="22"/>
          <w:szCs w:val="22"/>
        </w:rPr>
        <w:t> </w:t>
      </w:r>
      <w:r>
        <w:rPr>
          <w:rFonts w:ascii="Calibri" w:hAnsi="Calibri" w:cs="Calibri" w:eastAsia="Calibri" w:hint="default"/>
          <w:i/>
          <w:color w:val="231F20"/>
          <w:sz w:val="22"/>
          <w:szCs w:val="22"/>
        </w:rPr>
        <w:t>Our</w:t>
      </w:r>
      <w:r>
        <w:rPr>
          <w:rFonts w:ascii="Calibri" w:hAnsi="Calibri" w:cs="Calibri" w:eastAsia="Calibri" w:hint="default"/>
          <w:i/>
          <w:color w:val="231F20"/>
          <w:spacing w:val="-4"/>
          <w:sz w:val="22"/>
          <w:szCs w:val="22"/>
        </w:rPr>
        <w:t> </w:t>
      </w:r>
      <w:r>
        <w:rPr>
          <w:rFonts w:ascii="Calibri" w:hAnsi="Calibri" w:cs="Calibri" w:eastAsia="Calibri" w:hint="default"/>
          <w:i/>
          <w:color w:val="231F20"/>
          <w:sz w:val="22"/>
          <w:szCs w:val="22"/>
        </w:rPr>
        <w:t>people.</w:t>
      </w:r>
      <w:r>
        <w:rPr>
          <w:rFonts w:ascii="Calibri" w:hAnsi="Calibri" w:cs="Calibri" w:eastAsia="Calibri" w:hint="default"/>
          <w:i/>
          <w:color w:val="231F20"/>
          <w:spacing w:val="-4"/>
          <w:sz w:val="22"/>
          <w:szCs w:val="22"/>
        </w:rPr>
        <w:t> </w:t>
      </w:r>
      <w:r>
        <w:rPr>
          <w:rFonts w:ascii="Calibri" w:hAnsi="Calibri" w:cs="Calibri" w:eastAsia="Calibri" w:hint="default"/>
          <w:i/>
          <w:color w:val="231F20"/>
          <w:sz w:val="22"/>
          <w:szCs w:val="22"/>
        </w:rPr>
        <w:t>Our</w:t>
      </w:r>
      <w:r>
        <w:rPr>
          <w:rFonts w:ascii="Calibri" w:hAnsi="Calibri" w:cs="Calibri" w:eastAsia="Calibri" w:hint="default"/>
          <w:i/>
          <w:color w:val="231F20"/>
          <w:spacing w:val="-4"/>
          <w:sz w:val="22"/>
          <w:szCs w:val="22"/>
        </w:rPr>
        <w:t> </w:t>
      </w:r>
      <w:r>
        <w:rPr>
          <w:rFonts w:ascii="Calibri" w:hAnsi="Calibri" w:cs="Calibri" w:eastAsia="Calibri" w:hint="default"/>
          <w:i/>
          <w:color w:val="231F20"/>
          <w:sz w:val="22"/>
          <w:szCs w:val="22"/>
        </w:rPr>
        <w:t>communities.</w:t>
      </w:r>
      <w:r>
        <w:rPr>
          <w:rFonts w:ascii="Calibri" w:hAnsi="Calibri" w:cs="Calibri" w:eastAsia="Calibri" w:hint="default"/>
          <w:i/>
          <w:color w:val="231F20"/>
          <w:spacing w:val="-4"/>
          <w:sz w:val="22"/>
          <w:szCs w:val="22"/>
        </w:rPr>
        <w:t> </w:t>
      </w:r>
      <w:r>
        <w:rPr>
          <w:rFonts w:ascii="Calibri" w:hAnsi="Calibri" w:cs="Calibri" w:eastAsia="Calibri" w:hint="default"/>
          <w:i/>
          <w:color w:val="231F20"/>
          <w:sz w:val="22"/>
          <w:szCs w:val="22"/>
        </w:rPr>
        <w:t>Our</w:t>
      </w:r>
      <w:r>
        <w:rPr>
          <w:rFonts w:ascii="Calibri" w:hAnsi="Calibri" w:cs="Calibri" w:eastAsia="Calibri" w:hint="default"/>
          <w:i/>
          <w:color w:val="231F20"/>
          <w:spacing w:val="-4"/>
          <w:sz w:val="22"/>
          <w:szCs w:val="22"/>
        </w:rPr>
        <w:t> </w:t>
      </w:r>
      <w:r>
        <w:rPr>
          <w:rFonts w:ascii="Calibri" w:hAnsi="Calibri" w:cs="Calibri" w:eastAsia="Calibri" w:hint="default"/>
          <w:i/>
          <w:color w:val="231F20"/>
          <w:sz w:val="22"/>
          <w:szCs w:val="22"/>
        </w:rPr>
        <w:t>world.”</w:t>
      </w:r>
      <w:r>
        <w:rPr>
          <w:rFonts w:ascii="Calibri" w:hAnsi="Calibri" w:cs="Calibri" w:eastAsia="Calibri" w:hint="default"/>
          <w:color w:val="231F20"/>
          <w:sz w:val="22"/>
          <w:szCs w:val="22"/>
        </w:rPr>
        <w:t>)</w:t>
      </w:r>
      <w:r>
        <w:rPr>
          <w:rFonts w:ascii="Calibri" w:hAnsi="Calibri" w:cs="Calibri" w:eastAsia="Calibri" w:hint="default"/>
          <w:sz w:val="22"/>
          <w:szCs w:val="22"/>
        </w:rPr>
      </w:r>
    </w:p>
    <w:p>
      <w:pPr>
        <w:spacing w:line="240" w:lineRule="auto" w:before="12"/>
        <w:ind w:right="0"/>
        <w:rPr>
          <w:rFonts w:ascii="Calibri" w:hAnsi="Calibri" w:cs="Calibri" w:eastAsia="Calibri" w:hint="default"/>
          <w:sz w:val="17"/>
          <w:szCs w:val="17"/>
        </w:rPr>
      </w:pPr>
    </w:p>
    <w:p>
      <w:pPr>
        <w:pStyle w:val="BodyText"/>
        <w:spacing w:line="256" w:lineRule="auto"/>
        <w:ind w:right="308"/>
        <w:jc w:val="left"/>
      </w:pPr>
      <w:r>
        <w:rPr>
          <w:color w:val="231F20"/>
        </w:rPr>
        <w:t>A vision statement is a description of what a business sets out to achieve in the medium to long term. The vision statement should provide a clear guide to senior management of the future direction of the business and help to direct strategic decision-making across the business (i.e. it should answer the question: ‘Where would the business like to see itself in the future?’). Vision statements will differ in style and length. There is no set </w:t>
      </w:r>
      <w:r>
        <w:rPr>
          <w:color w:val="231F20"/>
          <w:spacing w:val="-3"/>
        </w:rPr>
        <w:t>way </w:t>
      </w:r>
      <w:r>
        <w:rPr>
          <w:color w:val="231F20"/>
        </w:rPr>
        <w:t>of writing </w:t>
      </w:r>
      <w:r>
        <w:rPr>
          <w:color w:val="231F20"/>
        </w:rPr>
        <w:t>vision</w:t>
      </w:r>
      <w:r>
        <w:rPr>
          <w:color w:val="231F20"/>
          <w:spacing w:val="-3"/>
        </w:rPr>
        <w:t> </w:t>
      </w:r>
      <w:r>
        <w:rPr>
          <w:color w:val="231F20"/>
        </w:rPr>
        <w:t>statements,</w:t>
      </w:r>
      <w:r>
        <w:rPr>
          <w:color w:val="231F20"/>
          <w:spacing w:val="-3"/>
        </w:rPr>
        <w:t> </w:t>
      </w:r>
      <w:r>
        <w:rPr>
          <w:color w:val="231F20"/>
        </w:rPr>
        <w:t>however</w:t>
      </w:r>
      <w:r>
        <w:rPr>
          <w:color w:val="231F20"/>
          <w:spacing w:val="-3"/>
        </w:rPr>
        <w:t> </w:t>
      </w:r>
      <w:r>
        <w:rPr>
          <w:color w:val="231F20"/>
        </w:rPr>
        <w:t>they</w:t>
      </w:r>
      <w:r>
        <w:rPr>
          <w:color w:val="231F20"/>
          <w:spacing w:val="-3"/>
        </w:rPr>
        <w:t> </w:t>
      </w:r>
      <w:r>
        <w:rPr>
          <w:color w:val="231F20"/>
        </w:rPr>
        <w:t>should</w:t>
      </w:r>
      <w:r>
        <w:rPr>
          <w:color w:val="231F20"/>
          <w:spacing w:val="-3"/>
        </w:rPr>
        <w:t> </w:t>
      </w:r>
      <w:r>
        <w:rPr>
          <w:color w:val="231F20"/>
        </w:rPr>
        <w:t>all</w:t>
      </w:r>
      <w:r>
        <w:rPr>
          <w:color w:val="231F20"/>
          <w:spacing w:val="-3"/>
        </w:rPr>
        <w:t> </w:t>
      </w:r>
      <w:r>
        <w:rPr>
          <w:color w:val="231F20"/>
        </w:rPr>
        <w:t>have</w:t>
      </w:r>
      <w:r>
        <w:rPr>
          <w:color w:val="231F20"/>
          <w:spacing w:val="-3"/>
        </w:rPr>
        <w:t> </w:t>
      </w:r>
      <w:r>
        <w:rPr>
          <w:color w:val="231F20"/>
        </w:rPr>
        <w:t>the</w:t>
      </w:r>
      <w:r>
        <w:rPr>
          <w:color w:val="231F20"/>
          <w:spacing w:val="-3"/>
        </w:rPr>
        <w:t> </w:t>
      </w:r>
      <w:r>
        <w:rPr>
          <w:color w:val="231F20"/>
        </w:rPr>
        <w:t>same</w:t>
      </w:r>
      <w:r>
        <w:rPr>
          <w:color w:val="231F20"/>
          <w:spacing w:val="-3"/>
        </w:rPr>
        <w:t> </w:t>
      </w:r>
      <w:r>
        <w:rPr>
          <w:color w:val="231F20"/>
        </w:rPr>
        <w:t>purpose</w:t>
      </w:r>
      <w:r>
        <w:rPr>
          <w:color w:val="231F20"/>
          <w:spacing w:val="-3"/>
        </w:rPr>
        <w:t> </w:t>
      </w:r>
      <w:r>
        <w:rPr>
          <w:color w:val="231F20"/>
        </w:rPr>
        <w:t>of</w:t>
      </w:r>
      <w:r>
        <w:rPr>
          <w:color w:val="231F20"/>
          <w:spacing w:val="-3"/>
        </w:rPr>
        <w:t> </w:t>
      </w:r>
      <w:r>
        <w:rPr>
          <w:color w:val="231F20"/>
        </w:rPr>
        <w:t>defining</w:t>
      </w:r>
      <w:r>
        <w:rPr>
          <w:color w:val="231F20"/>
          <w:spacing w:val="-3"/>
        </w:rPr>
        <w:t> </w:t>
      </w:r>
      <w:r>
        <w:rPr>
          <w:color w:val="231F20"/>
        </w:rPr>
        <w:t>the</w:t>
      </w:r>
      <w:r>
        <w:rPr>
          <w:color w:val="231F20"/>
          <w:spacing w:val="-3"/>
        </w:rPr>
        <w:t> </w:t>
      </w:r>
      <w:r>
        <w:rPr>
          <w:color w:val="231F20"/>
        </w:rPr>
        <w:t>core</w:t>
      </w:r>
      <w:r>
        <w:rPr>
          <w:color w:val="231F20"/>
          <w:spacing w:val="-3"/>
        </w:rPr>
        <w:t> </w:t>
      </w:r>
      <w:r>
        <w:rPr>
          <w:color w:val="231F20"/>
        </w:rPr>
        <w:t>values</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direction</w:t>
      </w:r>
      <w:r>
        <w:rPr>
          <w:color w:val="231F20"/>
          <w:spacing w:val="-3"/>
        </w:rPr>
        <w:t> </w:t>
      </w:r>
      <w:r>
        <w:rPr>
          <w:color w:val="231F20"/>
        </w:rPr>
        <w:t>the </w:t>
      </w:r>
      <w:r>
        <w:rPr>
          <w:color w:val="231F20"/>
        </w:rPr>
        <w:t>business is</w:t>
      </w:r>
      <w:r>
        <w:rPr>
          <w:color w:val="231F20"/>
          <w:spacing w:val="-1"/>
        </w:rPr>
        <w:t> </w:t>
      </w:r>
      <w:r>
        <w:rPr>
          <w:color w:val="231F20"/>
        </w:rPr>
        <w:t>heading.</w:t>
      </w:r>
      <w:r>
        <w:rPr/>
      </w:r>
    </w:p>
    <w:p>
      <w:pPr>
        <w:spacing w:line="240" w:lineRule="auto" w:before="5"/>
        <w:ind w:right="0"/>
        <w:rPr>
          <w:rFonts w:ascii="Calibri" w:hAnsi="Calibri" w:cs="Calibri" w:eastAsia="Calibri" w:hint="default"/>
          <w:sz w:val="16"/>
          <w:szCs w:val="16"/>
        </w:rPr>
      </w:pPr>
    </w:p>
    <w:p>
      <w:pPr>
        <w:pStyle w:val="BodyText"/>
        <w:spacing w:line="240" w:lineRule="auto"/>
        <w:ind w:right="317"/>
        <w:jc w:val="left"/>
      </w:pPr>
      <w:r>
        <w:rPr>
          <w:color w:val="231F20"/>
        </w:rPr>
        <w:t>Examples of vision</w:t>
      </w:r>
      <w:r>
        <w:rPr>
          <w:color w:val="231F20"/>
          <w:spacing w:val="-19"/>
        </w:rPr>
        <w:t> </w:t>
      </w:r>
      <w:r>
        <w:rPr>
          <w:color w:val="231F20"/>
        </w:rPr>
        <w:t>statements:</w:t>
      </w:r>
      <w:r>
        <w:rPr/>
      </w:r>
    </w:p>
    <w:p>
      <w:pPr>
        <w:spacing w:line="240" w:lineRule="auto" w:before="1" w:after="0"/>
        <w:ind w:right="0"/>
        <w:rPr>
          <w:rFonts w:ascii="Calibri" w:hAnsi="Calibri" w:cs="Calibri" w:eastAsia="Calibri" w:hint="default"/>
          <w:sz w:val="18"/>
          <w:szCs w:val="18"/>
        </w:rPr>
      </w:pPr>
    </w:p>
    <w:tbl>
      <w:tblPr>
        <w:tblW w:w="0" w:type="auto"/>
        <w:jc w:val="left"/>
        <w:tblInd w:w="100" w:type="dxa"/>
        <w:tblLayout w:type="fixed"/>
        <w:tblCellMar>
          <w:top w:w="0" w:type="dxa"/>
          <w:left w:w="0" w:type="dxa"/>
          <w:bottom w:w="0" w:type="dxa"/>
          <w:right w:w="0" w:type="dxa"/>
        </w:tblCellMar>
        <w:tblLook w:val="01E0"/>
      </w:tblPr>
      <w:tblGrid>
        <w:gridCol w:w="10446"/>
      </w:tblGrid>
      <w:tr>
        <w:trPr>
          <w:trHeight w:val="1381" w:hRule="exact"/>
        </w:trPr>
        <w:tc>
          <w:tcPr>
            <w:tcW w:w="10446"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70" w:right="0"/>
              <w:jc w:val="left"/>
              <w:rPr>
                <w:rFonts w:ascii="Calibri" w:hAnsi="Calibri" w:cs="Calibri" w:eastAsia="Calibri" w:hint="default"/>
                <w:sz w:val="22"/>
                <w:szCs w:val="22"/>
              </w:rPr>
            </w:pPr>
            <w:r>
              <w:rPr>
                <w:rFonts w:ascii="Calibri"/>
                <w:b/>
                <w:color w:val="231F20"/>
                <w:sz w:val="22"/>
              </w:rPr>
              <w:t>Amazon</w:t>
            </w:r>
            <w:r>
              <w:rPr>
                <w:rFonts w:ascii="Calibri"/>
                <w:sz w:val="22"/>
              </w:rPr>
            </w:r>
          </w:p>
          <w:p>
            <w:pPr>
              <w:pStyle w:val="TableParagraph"/>
              <w:spacing w:line="240" w:lineRule="auto" w:before="1"/>
              <w:ind w:right="0"/>
              <w:jc w:val="left"/>
              <w:rPr>
                <w:rFonts w:ascii="Calibri" w:hAnsi="Calibri" w:cs="Calibri" w:eastAsia="Calibri" w:hint="default"/>
                <w:sz w:val="21"/>
                <w:szCs w:val="21"/>
              </w:rPr>
            </w:pPr>
          </w:p>
          <w:p>
            <w:pPr>
              <w:pStyle w:val="TableParagraph"/>
              <w:spacing w:line="264" w:lineRule="exact"/>
              <w:ind w:left="70" w:right="498"/>
              <w:jc w:val="left"/>
              <w:rPr>
                <w:rFonts w:ascii="Calibri" w:hAnsi="Calibri" w:cs="Calibri" w:eastAsia="Calibri" w:hint="default"/>
                <w:sz w:val="22"/>
                <w:szCs w:val="22"/>
              </w:rPr>
            </w:pPr>
            <w:r>
              <w:rPr>
                <w:rFonts w:ascii="Calibri" w:hAnsi="Calibri" w:cs="Calibri" w:eastAsia="Calibri" w:hint="default"/>
                <w:color w:val="231F20"/>
                <w:sz w:val="22"/>
                <w:szCs w:val="22"/>
              </w:rPr>
              <w:t>Our</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vision</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is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earth’s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most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customer</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centric</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company;</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build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place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where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people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can</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come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find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and </w:t>
            </w:r>
            <w:r>
              <w:rPr>
                <w:rFonts w:ascii="Calibri" w:hAnsi="Calibri" w:cs="Calibri" w:eastAsia="Calibri" w:hint="default"/>
                <w:color w:val="231F20"/>
                <w:sz w:val="22"/>
                <w:szCs w:val="22"/>
              </w:rPr>
              <w:t>discover anything they might want to buy</w:t>
            </w:r>
            <w:r>
              <w:rPr>
                <w:rFonts w:ascii="Calibri" w:hAnsi="Calibri" w:cs="Calibri" w:eastAsia="Calibri" w:hint="default"/>
                <w:color w:val="231F20"/>
                <w:spacing w:val="-24"/>
                <w:sz w:val="22"/>
                <w:szCs w:val="22"/>
              </w:rPr>
              <w:t> </w:t>
            </w:r>
            <w:r>
              <w:rPr>
                <w:rFonts w:ascii="Calibri" w:hAnsi="Calibri" w:cs="Calibri" w:eastAsia="Calibri" w:hint="default"/>
                <w:color w:val="231F20"/>
                <w:sz w:val="22"/>
                <w:szCs w:val="22"/>
              </w:rPr>
              <w:t>online.</w:t>
            </w:r>
            <w:r>
              <w:rPr>
                <w:rFonts w:ascii="Calibri" w:hAnsi="Calibri" w:cs="Calibri" w:eastAsia="Calibri" w:hint="default"/>
                <w:sz w:val="22"/>
                <w:szCs w:val="22"/>
              </w:rPr>
            </w:r>
          </w:p>
        </w:tc>
      </w:tr>
      <w:tr>
        <w:trPr>
          <w:trHeight w:val="1645" w:hRule="exact"/>
        </w:trPr>
        <w:tc>
          <w:tcPr>
            <w:tcW w:w="10446" w:type="dxa"/>
            <w:tcBorders>
              <w:top w:val="single" w:sz="8" w:space="0" w:color="FFFFFF"/>
              <w:left w:val="single" w:sz="8" w:space="0" w:color="FFFFFF"/>
              <w:bottom w:val="single" w:sz="2" w:space="0" w:color="FFFFFF"/>
              <w:right w:val="single" w:sz="8" w:space="0" w:color="FFFFFF"/>
            </w:tcBorders>
            <w:shd w:val="clear" w:color="auto" w:fill="63C6BD"/>
          </w:tcPr>
          <w:p>
            <w:pPr>
              <w:pStyle w:val="TableParagraph"/>
              <w:spacing w:line="240" w:lineRule="auto" w:before="25"/>
              <w:ind w:left="70" w:right="0"/>
              <w:jc w:val="both"/>
              <w:rPr>
                <w:rFonts w:ascii="Calibri" w:hAnsi="Calibri" w:cs="Calibri" w:eastAsia="Calibri" w:hint="default"/>
                <w:sz w:val="22"/>
                <w:szCs w:val="22"/>
              </w:rPr>
            </w:pPr>
            <w:r>
              <w:rPr>
                <w:rFonts w:ascii="Calibri"/>
                <w:b/>
                <w:color w:val="231F20"/>
                <w:sz w:val="22"/>
              </w:rPr>
              <w:t>IKEA</w:t>
            </w:r>
            <w:r>
              <w:rPr>
                <w:rFonts w:ascii="Calibri"/>
                <w:sz w:val="22"/>
              </w:rPr>
            </w:r>
          </w:p>
          <w:p>
            <w:pPr>
              <w:pStyle w:val="TableParagraph"/>
              <w:spacing w:line="240" w:lineRule="auto" w:before="1"/>
              <w:ind w:right="0"/>
              <w:jc w:val="left"/>
              <w:rPr>
                <w:rFonts w:ascii="Calibri" w:hAnsi="Calibri" w:cs="Calibri" w:eastAsia="Calibri" w:hint="default"/>
                <w:sz w:val="21"/>
                <w:szCs w:val="21"/>
              </w:rPr>
            </w:pPr>
          </w:p>
          <w:p>
            <w:pPr>
              <w:pStyle w:val="TableParagraph"/>
              <w:spacing w:line="264" w:lineRule="exact"/>
              <w:ind w:left="70" w:right="224"/>
              <w:jc w:val="both"/>
              <w:rPr>
                <w:rFonts w:ascii="Calibri" w:hAnsi="Calibri" w:cs="Calibri" w:eastAsia="Calibri" w:hint="default"/>
                <w:sz w:val="22"/>
                <w:szCs w:val="22"/>
              </w:rPr>
            </w:pPr>
            <w:r>
              <w:rPr>
                <w:rFonts w:ascii="Calibri"/>
                <w:color w:val="231F20"/>
                <w:spacing w:val="-3"/>
                <w:sz w:val="22"/>
              </w:rPr>
              <w:t>At </w:t>
            </w:r>
            <w:r>
              <w:rPr>
                <w:rFonts w:ascii="Calibri"/>
                <w:color w:val="231F20"/>
                <w:sz w:val="22"/>
              </w:rPr>
              <w:t>IKEA</w:t>
            </w:r>
            <w:r>
              <w:rPr>
                <w:rFonts w:ascii="Calibri"/>
                <w:color w:val="231F20"/>
                <w:spacing w:val="-3"/>
                <w:sz w:val="22"/>
              </w:rPr>
              <w:t> </w:t>
            </w:r>
            <w:r>
              <w:rPr>
                <w:rFonts w:ascii="Calibri"/>
                <w:color w:val="231F20"/>
                <w:sz w:val="22"/>
              </w:rPr>
              <w:t>our</w:t>
            </w:r>
            <w:r>
              <w:rPr>
                <w:rFonts w:ascii="Calibri"/>
                <w:color w:val="231F20"/>
                <w:spacing w:val="-3"/>
                <w:sz w:val="22"/>
              </w:rPr>
              <w:t> </w:t>
            </w:r>
            <w:r>
              <w:rPr>
                <w:rFonts w:ascii="Calibri"/>
                <w:color w:val="231F20"/>
                <w:sz w:val="22"/>
              </w:rPr>
              <w:t>vision</w:t>
            </w:r>
            <w:r>
              <w:rPr>
                <w:rFonts w:ascii="Calibri"/>
                <w:color w:val="231F20"/>
                <w:spacing w:val="-3"/>
                <w:sz w:val="22"/>
              </w:rPr>
              <w:t> </w:t>
            </w:r>
            <w:r>
              <w:rPr>
                <w:rFonts w:ascii="Calibri"/>
                <w:color w:val="231F20"/>
                <w:sz w:val="22"/>
              </w:rPr>
              <w:t>is</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create</w:t>
            </w:r>
            <w:r>
              <w:rPr>
                <w:rFonts w:ascii="Calibri"/>
                <w:color w:val="231F20"/>
                <w:spacing w:val="-3"/>
                <w:sz w:val="22"/>
              </w:rPr>
              <w:t> </w:t>
            </w:r>
            <w:r>
              <w:rPr>
                <w:rFonts w:ascii="Calibri"/>
                <w:color w:val="231F20"/>
                <w:sz w:val="22"/>
              </w:rPr>
              <w:t>a</w:t>
            </w:r>
            <w:r>
              <w:rPr>
                <w:rFonts w:ascii="Calibri"/>
                <w:color w:val="231F20"/>
                <w:spacing w:val="-3"/>
                <w:sz w:val="22"/>
              </w:rPr>
              <w:t> </w:t>
            </w:r>
            <w:r>
              <w:rPr>
                <w:rFonts w:ascii="Calibri"/>
                <w:color w:val="231F20"/>
                <w:sz w:val="22"/>
              </w:rPr>
              <w:t>better</w:t>
            </w:r>
            <w:r>
              <w:rPr>
                <w:rFonts w:ascii="Calibri"/>
                <w:color w:val="231F20"/>
                <w:spacing w:val="-3"/>
                <w:sz w:val="22"/>
              </w:rPr>
              <w:t> </w:t>
            </w:r>
            <w:r>
              <w:rPr>
                <w:rFonts w:ascii="Calibri"/>
                <w:color w:val="231F20"/>
                <w:sz w:val="22"/>
              </w:rPr>
              <w:t>everyday</w:t>
            </w:r>
            <w:r>
              <w:rPr>
                <w:rFonts w:ascii="Calibri"/>
                <w:color w:val="231F20"/>
                <w:spacing w:val="-3"/>
                <w:sz w:val="22"/>
              </w:rPr>
              <w:t> </w:t>
            </w:r>
            <w:r>
              <w:rPr>
                <w:rFonts w:ascii="Calibri"/>
                <w:color w:val="231F20"/>
                <w:sz w:val="22"/>
              </w:rPr>
              <w:t>life</w:t>
            </w:r>
            <w:r>
              <w:rPr>
                <w:rFonts w:ascii="Calibri"/>
                <w:color w:val="231F20"/>
                <w:spacing w:val="-3"/>
                <w:sz w:val="22"/>
              </w:rPr>
              <w:t> </w:t>
            </w:r>
            <w:r>
              <w:rPr>
                <w:rFonts w:ascii="Calibri"/>
                <w:color w:val="231F20"/>
                <w:sz w:val="22"/>
              </w:rPr>
              <w:t>for</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many</w:t>
            </w:r>
            <w:r>
              <w:rPr>
                <w:rFonts w:ascii="Calibri"/>
                <w:color w:val="231F20"/>
                <w:spacing w:val="-3"/>
                <w:sz w:val="22"/>
              </w:rPr>
              <w:t> </w:t>
            </w:r>
            <w:r>
              <w:rPr>
                <w:rFonts w:ascii="Calibri"/>
                <w:color w:val="231F20"/>
                <w:sz w:val="22"/>
              </w:rPr>
              <w:t>people.</w:t>
            </w:r>
            <w:r>
              <w:rPr>
                <w:rFonts w:ascii="Calibri"/>
                <w:color w:val="231F20"/>
                <w:spacing w:val="-3"/>
                <w:sz w:val="22"/>
              </w:rPr>
              <w:t> </w:t>
            </w:r>
            <w:r>
              <w:rPr>
                <w:rFonts w:ascii="Calibri"/>
                <w:color w:val="231F20"/>
                <w:sz w:val="22"/>
              </w:rPr>
              <w:t>Our</w:t>
            </w:r>
            <w:r>
              <w:rPr>
                <w:rFonts w:ascii="Calibri"/>
                <w:color w:val="231F20"/>
                <w:spacing w:val="-3"/>
                <w:sz w:val="22"/>
              </w:rPr>
              <w:t> </w:t>
            </w:r>
            <w:r>
              <w:rPr>
                <w:rFonts w:ascii="Calibri"/>
                <w:color w:val="231F20"/>
                <w:sz w:val="22"/>
              </w:rPr>
              <w:t>business</w:t>
            </w:r>
            <w:r>
              <w:rPr>
                <w:rFonts w:ascii="Calibri"/>
                <w:color w:val="231F20"/>
                <w:spacing w:val="-3"/>
                <w:sz w:val="22"/>
              </w:rPr>
              <w:t> </w:t>
            </w:r>
            <w:r>
              <w:rPr>
                <w:rFonts w:ascii="Calibri"/>
                <w:color w:val="231F20"/>
                <w:sz w:val="22"/>
              </w:rPr>
              <w:t>idea</w:t>
            </w:r>
            <w:r>
              <w:rPr>
                <w:rFonts w:ascii="Calibri"/>
                <w:color w:val="231F20"/>
                <w:spacing w:val="-3"/>
                <w:sz w:val="22"/>
              </w:rPr>
              <w:t> </w:t>
            </w:r>
            <w:r>
              <w:rPr>
                <w:rFonts w:ascii="Calibri"/>
                <w:color w:val="231F20"/>
                <w:sz w:val="22"/>
              </w:rPr>
              <w:t>supports</w:t>
            </w:r>
            <w:r>
              <w:rPr>
                <w:rFonts w:ascii="Calibri"/>
                <w:color w:val="231F20"/>
                <w:spacing w:val="-3"/>
                <w:sz w:val="22"/>
              </w:rPr>
              <w:t> </w:t>
            </w:r>
            <w:r>
              <w:rPr>
                <w:rFonts w:ascii="Calibri"/>
                <w:color w:val="231F20"/>
                <w:sz w:val="22"/>
              </w:rPr>
              <w:t>this</w:t>
            </w:r>
            <w:r>
              <w:rPr>
                <w:rFonts w:ascii="Calibri"/>
                <w:color w:val="231F20"/>
                <w:spacing w:val="-3"/>
                <w:sz w:val="22"/>
              </w:rPr>
              <w:t> </w:t>
            </w:r>
            <w:r>
              <w:rPr>
                <w:rFonts w:ascii="Calibri"/>
                <w:color w:val="231F20"/>
                <w:sz w:val="22"/>
              </w:rPr>
              <w:t>vision</w:t>
            </w:r>
            <w:r>
              <w:rPr>
                <w:rFonts w:ascii="Calibri"/>
                <w:color w:val="231F20"/>
                <w:spacing w:val="-3"/>
                <w:sz w:val="22"/>
              </w:rPr>
              <w:t> </w:t>
            </w:r>
            <w:r>
              <w:rPr>
                <w:rFonts w:ascii="Calibri"/>
                <w:color w:val="231F20"/>
                <w:sz w:val="22"/>
              </w:rPr>
              <w:t>by </w:t>
            </w:r>
            <w:r>
              <w:rPr>
                <w:rFonts w:ascii="Calibri"/>
                <w:color w:val="231F20"/>
                <w:sz w:val="22"/>
              </w:rPr>
              <w:t>offering a wide range of well-designed, functional home furnishing products at prices so low that as many people as possible will be able to afford</w:t>
            </w:r>
            <w:r>
              <w:rPr>
                <w:rFonts w:ascii="Calibri"/>
                <w:color w:val="231F20"/>
                <w:spacing w:val="-19"/>
                <w:sz w:val="22"/>
              </w:rPr>
              <w:t> </w:t>
            </w:r>
            <w:r>
              <w:rPr>
                <w:rFonts w:ascii="Calibri"/>
                <w:color w:val="231F20"/>
                <w:sz w:val="22"/>
              </w:rPr>
              <w:t>them.</w:t>
            </w:r>
            <w:r>
              <w:rPr>
                <w:rFonts w:ascii="Calibri"/>
                <w:sz w:val="22"/>
              </w:rPr>
            </w:r>
          </w:p>
        </w:tc>
      </w:tr>
      <w:tr>
        <w:trPr>
          <w:trHeight w:val="1117" w:hRule="exact"/>
        </w:trPr>
        <w:tc>
          <w:tcPr>
            <w:tcW w:w="10446" w:type="dxa"/>
            <w:tcBorders>
              <w:top w:val="single" w:sz="2" w:space="0" w:color="FFFFFF"/>
              <w:left w:val="single" w:sz="8" w:space="0" w:color="FFFFFF"/>
              <w:bottom w:val="single" w:sz="2" w:space="0" w:color="FFFFFF"/>
              <w:right w:val="single" w:sz="8" w:space="0" w:color="FFFFFF"/>
            </w:tcBorders>
            <w:shd w:val="clear" w:color="auto" w:fill="63C6BD"/>
          </w:tcPr>
          <w:p>
            <w:pPr>
              <w:pStyle w:val="TableParagraph"/>
              <w:spacing w:line="240" w:lineRule="auto" w:before="33"/>
              <w:ind w:left="70" w:right="0"/>
              <w:jc w:val="left"/>
              <w:rPr>
                <w:rFonts w:ascii="Calibri" w:hAnsi="Calibri" w:cs="Calibri" w:eastAsia="Calibri" w:hint="default"/>
                <w:sz w:val="22"/>
                <w:szCs w:val="22"/>
              </w:rPr>
            </w:pPr>
            <w:r>
              <w:rPr>
                <w:rFonts w:ascii="Calibri"/>
                <w:b/>
                <w:color w:val="231F20"/>
                <w:spacing w:val="-4"/>
                <w:sz w:val="22"/>
              </w:rPr>
              <w:t>Trees </w:t>
            </w:r>
            <w:r>
              <w:rPr>
                <w:rFonts w:ascii="Calibri"/>
                <w:b/>
                <w:color w:val="231F20"/>
                <w:sz w:val="22"/>
              </w:rPr>
              <w:t>for the</w:t>
            </w:r>
            <w:r>
              <w:rPr>
                <w:rFonts w:ascii="Calibri"/>
                <w:b/>
                <w:color w:val="231F20"/>
                <w:spacing w:val="-2"/>
                <w:sz w:val="22"/>
              </w:rPr>
              <w:t> </w:t>
            </w:r>
            <w:r>
              <w:rPr>
                <w:rFonts w:ascii="Calibri"/>
                <w:b/>
                <w:color w:val="231F20"/>
                <w:sz w:val="22"/>
              </w:rPr>
              <w:t>Future</w:t>
            </w:r>
            <w:r>
              <w:rPr>
                <w:rFonts w:ascii="Calibri"/>
                <w:sz w:val="22"/>
              </w:rPr>
            </w:r>
          </w:p>
          <w:p>
            <w:pPr>
              <w:pStyle w:val="TableParagraph"/>
              <w:spacing w:line="240" w:lineRule="auto" w:before="3"/>
              <w:ind w:right="0"/>
              <w:jc w:val="left"/>
              <w:rPr>
                <w:rFonts w:ascii="Calibri" w:hAnsi="Calibri" w:cs="Calibri" w:eastAsia="Calibri" w:hint="default"/>
                <w:sz w:val="21"/>
                <w:szCs w:val="21"/>
              </w:rPr>
            </w:pPr>
          </w:p>
          <w:p>
            <w:pPr>
              <w:pStyle w:val="TableParagraph"/>
              <w:spacing w:line="240" w:lineRule="auto"/>
              <w:ind w:left="70" w:right="0"/>
              <w:jc w:val="left"/>
              <w:rPr>
                <w:rFonts w:ascii="Calibri" w:hAnsi="Calibri" w:cs="Calibri" w:eastAsia="Calibri" w:hint="default"/>
                <w:sz w:val="22"/>
                <w:szCs w:val="22"/>
              </w:rPr>
            </w:pPr>
            <w:r>
              <w:rPr>
                <w:rFonts w:ascii="Calibri"/>
                <w:color w:val="231F20"/>
                <w:sz w:val="22"/>
              </w:rPr>
              <w:t>Plant trees. Change</w:t>
            </w:r>
            <w:r>
              <w:rPr>
                <w:rFonts w:ascii="Calibri"/>
                <w:color w:val="231F20"/>
                <w:spacing w:val="-11"/>
                <w:sz w:val="22"/>
              </w:rPr>
              <w:t> </w:t>
            </w:r>
            <w:r>
              <w:rPr>
                <w:rFonts w:ascii="Calibri"/>
                <w:color w:val="231F20"/>
                <w:sz w:val="22"/>
              </w:rPr>
              <w:t>lives.</w:t>
            </w:r>
            <w:r>
              <w:rPr>
                <w:rFonts w:ascii="Calibri"/>
                <w:sz w:val="22"/>
              </w:rPr>
            </w:r>
          </w:p>
        </w:tc>
      </w:tr>
      <w:tr>
        <w:trPr>
          <w:trHeight w:val="1381" w:hRule="exact"/>
        </w:trPr>
        <w:tc>
          <w:tcPr>
            <w:tcW w:w="10446" w:type="dxa"/>
            <w:tcBorders>
              <w:top w:val="single" w:sz="2"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33"/>
              <w:ind w:left="70" w:right="0"/>
              <w:jc w:val="left"/>
              <w:rPr>
                <w:rFonts w:ascii="Calibri" w:hAnsi="Calibri" w:cs="Calibri" w:eastAsia="Calibri" w:hint="default"/>
                <w:sz w:val="22"/>
                <w:szCs w:val="22"/>
              </w:rPr>
            </w:pPr>
            <w:r>
              <w:rPr>
                <w:rFonts w:ascii="Calibri"/>
                <w:b/>
                <w:color w:val="231F20"/>
                <w:spacing w:val="-5"/>
                <w:sz w:val="22"/>
              </w:rPr>
              <w:t>Tesco</w:t>
            </w:r>
            <w:r>
              <w:rPr>
                <w:rFonts w:ascii="Calibri"/>
                <w:spacing w:val="-5"/>
                <w:sz w:val="22"/>
              </w:rPr>
            </w:r>
          </w:p>
          <w:p>
            <w:pPr>
              <w:pStyle w:val="TableParagraph"/>
              <w:spacing w:line="240" w:lineRule="auto" w:before="1"/>
              <w:ind w:right="0"/>
              <w:jc w:val="left"/>
              <w:rPr>
                <w:rFonts w:ascii="Calibri" w:hAnsi="Calibri" w:cs="Calibri" w:eastAsia="Calibri" w:hint="default"/>
                <w:sz w:val="21"/>
                <w:szCs w:val="21"/>
              </w:rPr>
            </w:pPr>
          </w:p>
          <w:p>
            <w:pPr>
              <w:pStyle w:val="TableParagraph"/>
              <w:spacing w:line="264" w:lineRule="exact"/>
              <w:ind w:left="70" w:right="145"/>
              <w:jc w:val="left"/>
              <w:rPr>
                <w:rFonts w:ascii="Calibri" w:hAnsi="Calibri" w:cs="Calibri" w:eastAsia="Calibri" w:hint="default"/>
                <w:sz w:val="22"/>
                <w:szCs w:val="22"/>
              </w:rPr>
            </w:pPr>
            <w:r>
              <w:rPr>
                <w:rFonts w:ascii="Calibri"/>
                <w:color w:val="231F20"/>
                <w:spacing w:val="-10"/>
                <w:sz w:val="22"/>
              </w:rPr>
              <w:t>To</w:t>
            </w:r>
            <w:r>
              <w:rPr>
                <w:rFonts w:ascii="Calibri"/>
                <w:color w:val="231F20"/>
                <w:spacing w:val="-3"/>
                <w:sz w:val="22"/>
              </w:rPr>
              <w:t> </w:t>
            </w:r>
            <w:r>
              <w:rPr>
                <w:rFonts w:ascii="Calibri"/>
                <w:color w:val="231F20"/>
                <w:sz w:val="22"/>
              </w:rPr>
              <w:t>be</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most</w:t>
            </w:r>
            <w:r>
              <w:rPr>
                <w:rFonts w:ascii="Calibri"/>
                <w:color w:val="231F20"/>
                <w:spacing w:val="-3"/>
                <w:sz w:val="22"/>
              </w:rPr>
              <w:t> </w:t>
            </w:r>
            <w:r>
              <w:rPr>
                <w:rFonts w:ascii="Calibri"/>
                <w:color w:val="231F20"/>
                <w:sz w:val="22"/>
              </w:rPr>
              <w:t>highly</w:t>
            </w:r>
            <w:r>
              <w:rPr>
                <w:rFonts w:ascii="Calibri"/>
                <w:color w:val="231F20"/>
                <w:spacing w:val="-3"/>
                <w:sz w:val="22"/>
              </w:rPr>
              <w:t> </w:t>
            </w:r>
            <w:r>
              <w:rPr>
                <w:rFonts w:ascii="Calibri"/>
                <w:color w:val="231F20"/>
                <w:sz w:val="22"/>
              </w:rPr>
              <w:t>valued</w:t>
            </w:r>
            <w:r>
              <w:rPr>
                <w:rFonts w:ascii="Calibri"/>
                <w:color w:val="231F20"/>
                <w:spacing w:val="-3"/>
                <w:sz w:val="22"/>
              </w:rPr>
              <w:t> </w:t>
            </w:r>
            <w:r>
              <w:rPr>
                <w:rFonts w:ascii="Calibri"/>
                <w:color w:val="231F20"/>
                <w:sz w:val="22"/>
              </w:rPr>
              <w:t>business</w:t>
            </w:r>
            <w:r>
              <w:rPr>
                <w:rFonts w:ascii="Calibri"/>
                <w:color w:val="231F20"/>
                <w:spacing w:val="-3"/>
                <w:sz w:val="22"/>
              </w:rPr>
              <w:t> </w:t>
            </w:r>
            <w:r>
              <w:rPr>
                <w:rFonts w:ascii="Calibri"/>
                <w:color w:val="231F20"/>
                <w:sz w:val="22"/>
              </w:rPr>
              <w:t>by:</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customers</w:t>
            </w:r>
            <w:r>
              <w:rPr>
                <w:rFonts w:ascii="Calibri"/>
                <w:color w:val="231F20"/>
                <w:spacing w:val="-3"/>
                <w:sz w:val="22"/>
              </w:rPr>
              <w:t> </w:t>
            </w:r>
            <w:r>
              <w:rPr>
                <w:rFonts w:ascii="Calibri"/>
                <w:color w:val="231F20"/>
                <w:sz w:val="22"/>
              </w:rPr>
              <w:t>we</w:t>
            </w:r>
            <w:r>
              <w:rPr>
                <w:rFonts w:ascii="Calibri"/>
                <w:color w:val="231F20"/>
                <w:spacing w:val="-3"/>
                <w:sz w:val="22"/>
              </w:rPr>
              <w:t> </w:t>
            </w:r>
            <w:r>
              <w:rPr>
                <w:rFonts w:ascii="Calibri"/>
                <w:color w:val="231F20"/>
                <w:sz w:val="22"/>
              </w:rPr>
              <w:t>serve,</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communities</w:t>
            </w:r>
            <w:r>
              <w:rPr>
                <w:rFonts w:ascii="Calibri"/>
                <w:color w:val="231F20"/>
                <w:spacing w:val="-3"/>
                <w:sz w:val="22"/>
              </w:rPr>
              <w:t> </w:t>
            </w:r>
            <w:r>
              <w:rPr>
                <w:rFonts w:ascii="Calibri"/>
                <w:color w:val="231F20"/>
                <w:sz w:val="22"/>
              </w:rPr>
              <w:t>in</w:t>
            </w:r>
            <w:r>
              <w:rPr>
                <w:rFonts w:ascii="Calibri"/>
                <w:color w:val="231F20"/>
                <w:spacing w:val="-3"/>
                <w:sz w:val="22"/>
              </w:rPr>
              <w:t> </w:t>
            </w:r>
            <w:r>
              <w:rPr>
                <w:rFonts w:ascii="Calibri"/>
                <w:color w:val="231F20"/>
                <w:sz w:val="22"/>
              </w:rPr>
              <w:t>which</w:t>
            </w:r>
            <w:r>
              <w:rPr>
                <w:rFonts w:ascii="Calibri"/>
                <w:color w:val="231F20"/>
                <w:spacing w:val="-3"/>
                <w:sz w:val="22"/>
              </w:rPr>
              <w:t> </w:t>
            </w:r>
            <w:r>
              <w:rPr>
                <w:rFonts w:ascii="Calibri"/>
                <w:color w:val="231F20"/>
                <w:sz w:val="22"/>
              </w:rPr>
              <w:t>we</w:t>
            </w:r>
            <w:r>
              <w:rPr>
                <w:rFonts w:ascii="Calibri"/>
                <w:color w:val="231F20"/>
                <w:spacing w:val="-3"/>
                <w:sz w:val="22"/>
              </w:rPr>
              <w:t> </w:t>
            </w:r>
            <w:r>
              <w:rPr>
                <w:rFonts w:ascii="Calibri"/>
                <w:color w:val="231F20"/>
                <w:sz w:val="22"/>
              </w:rPr>
              <w:t>operate,</w:t>
            </w:r>
            <w:r>
              <w:rPr>
                <w:rFonts w:ascii="Calibri"/>
                <w:color w:val="231F20"/>
                <w:spacing w:val="-3"/>
                <w:sz w:val="22"/>
              </w:rPr>
              <w:t> </w:t>
            </w:r>
            <w:r>
              <w:rPr>
                <w:rFonts w:ascii="Calibri"/>
                <w:color w:val="231F20"/>
                <w:sz w:val="22"/>
              </w:rPr>
              <w:t>our</w:t>
            </w:r>
            <w:r>
              <w:rPr>
                <w:rFonts w:ascii="Calibri"/>
                <w:color w:val="231F20"/>
                <w:spacing w:val="-3"/>
                <w:sz w:val="22"/>
              </w:rPr>
              <w:t> </w:t>
            </w:r>
            <w:r>
              <w:rPr>
                <w:rFonts w:ascii="Calibri"/>
                <w:color w:val="231F20"/>
                <w:sz w:val="22"/>
              </w:rPr>
              <w:t>loyal </w:t>
            </w:r>
            <w:r>
              <w:rPr>
                <w:rFonts w:ascii="Calibri"/>
                <w:color w:val="231F20"/>
                <w:sz w:val="22"/>
              </w:rPr>
              <w:t>and committed colleagues and of course, our</w:t>
            </w:r>
            <w:r>
              <w:rPr>
                <w:rFonts w:ascii="Calibri"/>
                <w:color w:val="231F20"/>
                <w:spacing w:val="-29"/>
                <w:sz w:val="22"/>
              </w:rPr>
              <w:t> </w:t>
            </w:r>
            <w:r>
              <w:rPr>
                <w:rFonts w:ascii="Calibri"/>
                <w:color w:val="231F20"/>
                <w:sz w:val="22"/>
              </w:rPr>
              <w:t>shareholders.</w:t>
            </w:r>
            <w:r>
              <w:rPr>
                <w:rFonts w:ascii="Calibri"/>
                <w:sz w:val="22"/>
              </w:rPr>
            </w:r>
          </w:p>
        </w:tc>
      </w:tr>
    </w:tbl>
    <w:p>
      <w:pPr>
        <w:spacing w:line="240" w:lineRule="auto" w:before="9"/>
        <w:ind w:right="0"/>
        <w:rPr>
          <w:rFonts w:ascii="Calibri" w:hAnsi="Calibri" w:cs="Calibri" w:eastAsia="Calibri" w:hint="default"/>
          <w:sz w:val="11"/>
          <w:szCs w:val="11"/>
        </w:rPr>
      </w:pPr>
    </w:p>
    <w:p>
      <w:pPr>
        <w:pStyle w:val="BodyText"/>
        <w:spacing w:line="240" w:lineRule="auto" w:before="55"/>
        <w:ind w:right="317"/>
        <w:jc w:val="left"/>
      </w:pPr>
      <w:r>
        <w:rPr>
          <w:color w:val="231F20"/>
        </w:rPr>
        <w:t>Having a vision statement can bring about</w:t>
      </w:r>
      <w:r>
        <w:rPr>
          <w:color w:val="231F20"/>
          <w:spacing w:val="-24"/>
        </w:rPr>
        <w:t> </w:t>
      </w:r>
      <w:r>
        <w:rPr>
          <w:color w:val="231F20"/>
        </w:rPr>
        <w:t>benefits:</w:t>
      </w:r>
      <w:r>
        <w:rPr/>
      </w:r>
    </w:p>
    <w:p>
      <w:pPr>
        <w:spacing w:line="240" w:lineRule="auto" w:before="0"/>
        <w:ind w:right="0"/>
        <w:rPr>
          <w:rFonts w:ascii="Calibri" w:hAnsi="Calibri" w:cs="Calibri" w:eastAsia="Calibri" w:hint="default"/>
          <w:sz w:val="17"/>
          <w:szCs w:val="17"/>
        </w:rPr>
      </w:pPr>
    </w:p>
    <w:p>
      <w:pPr>
        <w:pStyle w:val="ListParagraph"/>
        <w:numPr>
          <w:ilvl w:val="0"/>
          <w:numId w:val="1"/>
        </w:numPr>
        <w:tabs>
          <w:tab w:pos="820" w:val="left" w:leader="none"/>
        </w:tabs>
        <w:spacing w:line="240" w:lineRule="auto" w:before="0" w:after="0"/>
        <w:ind w:left="820" w:right="0" w:hanging="360"/>
        <w:jc w:val="left"/>
        <w:rPr>
          <w:rFonts w:ascii="Calibri" w:hAnsi="Calibri" w:cs="Calibri" w:eastAsia="Calibri" w:hint="default"/>
          <w:sz w:val="22"/>
          <w:szCs w:val="22"/>
        </w:rPr>
      </w:pPr>
      <w:r>
        <w:rPr>
          <w:rFonts w:ascii="Calibri"/>
          <w:color w:val="231F20"/>
          <w:sz w:val="22"/>
        </w:rPr>
        <w:t>A clear vision can give the business a clear identity and</w:t>
      </w:r>
      <w:r>
        <w:rPr>
          <w:rFonts w:ascii="Calibri"/>
          <w:color w:val="231F20"/>
          <w:spacing w:val="-12"/>
          <w:sz w:val="22"/>
        </w:rPr>
        <w:t> </w:t>
      </w:r>
      <w:r>
        <w:rPr>
          <w:rFonts w:ascii="Calibri"/>
          <w:color w:val="231F20"/>
          <w:sz w:val="22"/>
        </w:rPr>
        <w:t>ethos</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Can help in setting objectives and support the business</w:t>
      </w:r>
      <w:r>
        <w:rPr>
          <w:rFonts w:ascii="Calibri"/>
          <w:color w:val="231F20"/>
          <w:spacing w:val="-30"/>
          <w:sz w:val="22"/>
        </w:rPr>
        <w:t> </w:t>
      </w:r>
      <w:r>
        <w:rPr>
          <w:rFonts w:ascii="Calibri"/>
          <w:color w:val="231F20"/>
          <w:sz w:val="22"/>
        </w:rPr>
        <w:t>strategy</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Focus senior managers on the tasks to achieve the</w:t>
      </w:r>
      <w:r>
        <w:rPr>
          <w:rFonts w:ascii="Calibri"/>
          <w:color w:val="231F20"/>
          <w:spacing w:val="-23"/>
          <w:sz w:val="22"/>
        </w:rPr>
        <w:t> </w:t>
      </w:r>
      <w:r>
        <w:rPr>
          <w:rFonts w:ascii="Calibri"/>
          <w:color w:val="231F20"/>
          <w:sz w:val="22"/>
        </w:rPr>
        <w:t>vision</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Communicates</w:t>
      </w:r>
      <w:r>
        <w:rPr>
          <w:rFonts w:ascii="Calibri"/>
          <w:color w:val="231F20"/>
          <w:spacing w:val="-5"/>
          <w:sz w:val="22"/>
        </w:rPr>
        <w:t> </w:t>
      </w:r>
      <w:r>
        <w:rPr>
          <w:rFonts w:ascii="Calibri"/>
          <w:color w:val="231F20"/>
          <w:sz w:val="22"/>
        </w:rPr>
        <w:t>to</w:t>
      </w:r>
      <w:r>
        <w:rPr>
          <w:rFonts w:ascii="Calibri"/>
          <w:color w:val="231F20"/>
          <w:spacing w:val="-5"/>
          <w:sz w:val="22"/>
        </w:rPr>
        <w:t> </w:t>
      </w:r>
      <w:r>
        <w:rPr>
          <w:rFonts w:ascii="Calibri"/>
          <w:color w:val="231F20"/>
          <w:sz w:val="22"/>
        </w:rPr>
        <w:t>employees</w:t>
      </w:r>
      <w:r>
        <w:rPr>
          <w:rFonts w:ascii="Calibri"/>
          <w:color w:val="231F20"/>
          <w:spacing w:val="-5"/>
          <w:sz w:val="22"/>
        </w:rPr>
        <w:t> </w:t>
      </w:r>
      <w:r>
        <w:rPr>
          <w:rFonts w:ascii="Calibri"/>
          <w:color w:val="231F20"/>
          <w:sz w:val="22"/>
        </w:rPr>
        <w:t>how</w:t>
      </w:r>
      <w:r>
        <w:rPr>
          <w:rFonts w:ascii="Calibri"/>
          <w:color w:val="231F20"/>
          <w:spacing w:val="-5"/>
          <w:sz w:val="22"/>
        </w:rPr>
        <w:t> </w:t>
      </w:r>
      <w:r>
        <w:rPr>
          <w:rFonts w:ascii="Calibri"/>
          <w:color w:val="231F20"/>
          <w:sz w:val="22"/>
        </w:rPr>
        <w:t>they</w:t>
      </w:r>
      <w:r>
        <w:rPr>
          <w:rFonts w:ascii="Calibri"/>
          <w:color w:val="231F20"/>
          <w:spacing w:val="-5"/>
          <w:sz w:val="22"/>
        </w:rPr>
        <w:t> </w:t>
      </w:r>
      <w:r>
        <w:rPr>
          <w:rFonts w:ascii="Calibri"/>
          <w:color w:val="231F20"/>
          <w:sz w:val="22"/>
        </w:rPr>
        <w:t>can</w:t>
      </w:r>
      <w:r>
        <w:rPr>
          <w:rFonts w:ascii="Calibri"/>
          <w:color w:val="231F20"/>
          <w:spacing w:val="-5"/>
          <w:sz w:val="22"/>
        </w:rPr>
        <w:t> </w:t>
      </w:r>
      <w:r>
        <w:rPr>
          <w:rFonts w:ascii="Calibri"/>
          <w:color w:val="231F20"/>
          <w:sz w:val="22"/>
        </w:rPr>
        <w:t>contribute</w:t>
      </w:r>
      <w:r>
        <w:rPr>
          <w:rFonts w:ascii="Calibri"/>
          <w:color w:val="231F20"/>
          <w:spacing w:val="-5"/>
          <w:sz w:val="22"/>
        </w:rPr>
        <w:t> </w:t>
      </w:r>
      <w:r>
        <w:rPr>
          <w:rFonts w:ascii="Calibri"/>
          <w:color w:val="231F20"/>
          <w:sz w:val="22"/>
        </w:rPr>
        <w:t>and</w:t>
      </w:r>
      <w:r>
        <w:rPr>
          <w:rFonts w:ascii="Calibri"/>
          <w:color w:val="231F20"/>
          <w:spacing w:val="-5"/>
          <w:sz w:val="22"/>
        </w:rPr>
        <w:t> </w:t>
      </w:r>
      <w:r>
        <w:rPr>
          <w:rFonts w:ascii="Calibri"/>
          <w:color w:val="231F20"/>
          <w:sz w:val="22"/>
        </w:rPr>
        <w:t>can</w:t>
      </w:r>
      <w:r>
        <w:rPr>
          <w:rFonts w:ascii="Calibri"/>
          <w:color w:val="231F20"/>
          <w:spacing w:val="-5"/>
          <w:sz w:val="22"/>
        </w:rPr>
        <w:t> </w:t>
      </w:r>
      <w:r>
        <w:rPr>
          <w:rFonts w:ascii="Calibri"/>
          <w:color w:val="231F20"/>
          <w:sz w:val="22"/>
        </w:rPr>
        <w:t>improve</w:t>
      </w:r>
      <w:r>
        <w:rPr>
          <w:rFonts w:ascii="Calibri"/>
          <w:color w:val="231F20"/>
          <w:spacing w:val="-5"/>
          <w:sz w:val="22"/>
        </w:rPr>
        <w:t> </w:t>
      </w:r>
      <w:r>
        <w:rPr>
          <w:rFonts w:ascii="Calibri"/>
          <w:color w:val="231F20"/>
          <w:sz w:val="22"/>
        </w:rPr>
        <w:t>employee</w:t>
      </w:r>
      <w:r>
        <w:rPr>
          <w:rFonts w:ascii="Calibri"/>
          <w:color w:val="231F20"/>
          <w:spacing w:val="-5"/>
          <w:sz w:val="22"/>
        </w:rPr>
        <w:t> </w:t>
      </w:r>
      <w:r>
        <w:rPr>
          <w:rFonts w:ascii="Calibri"/>
          <w:color w:val="231F20"/>
          <w:sz w:val="22"/>
        </w:rPr>
        <w:t>engagement</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Commits resources to achieving the</w:t>
      </w:r>
      <w:r>
        <w:rPr>
          <w:rFonts w:ascii="Calibri"/>
          <w:color w:val="231F20"/>
          <w:spacing w:val="-12"/>
          <w:sz w:val="22"/>
        </w:rPr>
        <w:t> </w:t>
      </w:r>
      <w:r>
        <w:rPr>
          <w:rFonts w:ascii="Calibri"/>
          <w:color w:val="231F20"/>
          <w:sz w:val="22"/>
        </w:rPr>
        <w:t>vision.</w:t>
      </w:r>
      <w:r>
        <w:rPr>
          <w:rFonts w:ascii="Calibri"/>
          <w:sz w:val="22"/>
        </w:rPr>
      </w:r>
    </w:p>
    <w:p>
      <w:pPr>
        <w:spacing w:after="0" w:line="240" w:lineRule="auto"/>
        <w:jc w:val="left"/>
        <w:rPr>
          <w:rFonts w:ascii="Calibri" w:hAnsi="Calibri" w:cs="Calibri" w:eastAsia="Calibri" w:hint="default"/>
          <w:sz w:val="22"/>
          <w:szCs w:val="22"/>
        </w:rPr>
        <w:sectPr>
          <w:type w:val="continuous"/>
          <w:pgSz w:w="11910" w:h="16840"/>
          <w:pgMar w:top="740" w:bottom="280" w:left="620" w:right="600"/>
        </w:sectPr>
      </w:pPr>
    </w:p>
    <w:p>
      <w:pPr>
        <w:pStyle w:val="BodyText"/>
        <w:spacing w:line="256" w:lineRule="auto" w:before="37"/>
        <w:ind w:right="274"/>
        <w:jc w:val="both"/>
      </w:pPr>
      <w:r>
        <w:rPr>
          <w:color w:val="231F20"/>
        </w:rPr>
        <w:t>The Amazon vision statement above is interesting in that it makes quite clear </w:t>
      </w:r>
      <w:r>
        <w:rPr>
          <w:color w:val="231F20"/>
          <w:spacing w:val="-3"/>
        </w:rPr>
        <w:t>Amazon’s </w:t>
      </w:r>
      <w:r>
        <w:rPr>
          <w:color w:val="231F20"/>
        </w:rPr>
        <w:t>intention of dominating not </w:t>
      </w:r>
      <w:r>
        <w:rPr>
          <w:color w:val="231F20"/>
        </w:rPr>
        <w:t>just the USA and Europe, but instead – ‘the </w:t>
      </w:r>
      <w:r>
        <w:rPr>
          <w:color w:val="231F20"/>
          <w:spacing w:val="-4"/>
        </w:rPr>
        <w:t>earth’, </w:t>
      </w:r>
      <w:r>
        <w:rPr>
          <w:color w:val="231F20"/>
        </w:rPr>
        <w:t>and also to be the place where people do not just go to for</w:t>
      </w:r>
      <w:r>
        <w:rPr>
          <w:color w:val="231F20"/>
          <w:spacing w:val="-24"/>
        </w:rPr>
        <w:t> </w:t>
      </w:r>
      <w:r>
        <w:rPr>
          <w:color w:val="231F20"/>
        </w:rPr>
        <w:t>music </w:t>
      </w:r>
      <w:r>
        <w:rPr>
          <w:color w:val="231F20"/>
        </w:rPr>
        <w:t>or</w:t>
      </w:r>
      <w:r>
        <w:rPr>
          <w:color w:val="231F20"/>
          <w:spacing w:val="-4"/>
        </w:rPr>
        <w:t> </w:t>
      </w:r>
      <w:r>
        <w:rPr>
          <w:color w:val="231F20"/>
        </w:rPr>
        <w:t>books,</w:t>
      </w:r>
      <w:r>
        <w:rPr>
          <w:color w:val="231F20"/>
          <w:spacing w:val="-4"/>
        </w:rPr>
        <w:t> </w:t>
      </w:r>
      <w:r>
        <w:rPr>
          <w:color w:val="231F20"/>
        </w:rPr>
        <w:t>but</w:t>
      </w:r>
      <w:r>
        <w:rPr>
          <w:color w:val="231F20"/>
          <w:spacing w:val="-4"/>
        </w:rPr>
        <w:t> </w:t>
      </w:r>
      <w:r>
        <w:rPr>
          <w:color w:val="231F20"/>
        </w:rPr>
        <w:t>consumers</w:t>
      </w:r>
      <w:r>
        <w:rPr>
          <w:color w:val="231F20"/>
          <w:spacing w:val="-4"/>
        </w:rPr>
        <w:t> </w:t>
      </w:r>
      <w:r>
        <w:rPr>
          <w:color w:val="231F20"/>
        </w:rPr>
        <w:t>‘discover</w:t>
      </w:r>
      <w:r>
        <w:rPr>
          <w:color w:val="231F20"/>
          <w:spacing w:val="-4"/>
        </w:rPr>
        <w:t> </w:t>
      </w:r>
      <w:r>
        <w:rPr>
          <w:color w:val="231F20"/>
        </w:rPr>
        <w:t>anything</w:t>
      </w:r>
      <w:r>
        <w:rPr>
          <w:color w:val="231F20"/>
          <w:spacing w:val="-4"/>
        </w:rPr>
        <w:t> </w:t>
      </w:r>
      <w:r>
        <w:rPr>
          <w:color w:val="231F20"/>
        </w:rPr>
        <w:t>they</w:t>
      </w:r>
      <w:r>
        <w:rPr>
          <w:color w:val="231F20"/>
          <w:spacing w:val="-4"/>
        </w:rPr>
        <w:t> </w:t>
      </w:r>
      <w:r>
        <w:rPr>
          <w:color w:val="231F20"/>
        </w:rPr>
        <w:t>might</w:t>
      </w:r>
      <w:r>
        <w:rPr>
          <w:color w:val="231F20"/>
          <w:spacing w:val="-4"/>
        </w:rPr>
        <w:t> </w:t>
      </w:r>
      <w:r>
        <w:rPr>
          <w:color w:val="231F20"/>
        </w:rPr>
        <w:t>want</w:t>
      </w:r>
      <w:r>
        <w:rPr>
          <w:color w:val="231F20"/>
          <w:spacing w:val="-4"/>
        </w:rPr>
        <w:t> </w:t>
      </w:r>
      <w:r>
        <w:rPr>
          <w:color w:val="231F20"/>
        </w:rPr>
        <w:t>to</w:t>
      </w:r>
      <w:r>
        <w:rPr>
          <w:color w:val="231F20"/>
          <w:spacing w:val="-4"/>
        </w:rPr>
        <w:t> </w:t>
      </w:r>
      <w:r>
        <w:rPr>
          <w:color w:val="231F20"/>
        </w:rPr>
        <w:t>buy</w:t>
      </w:r>
      <w:r>
        <w:rPr>
          <w:color w:val="231F20"/>
          <w:spacing w:val="-4"/>
        </w:rPr>
        <w:t> </w:t>
      </w:r>
      <w:r>
        <w:rPr>
          <w:color w:val="231F20"/>
          <w:spacing w:val="-3"/>
        </w:rPr>
        <w:t>online’.</w:t>
      </w:r>
      <w:r>
        <w:rPr>
          <w:spacing w:val="-3"/>
        </w:rPr>
      </w:r>
    </w:p>
    <w:p>
      <w:pPr>
        <w:spacing w:line="240" w:lineRule="auto" w:before="5"/>
        <w:ind w:right="0"/>
        <w:rPr>
          <w:rFonts w:ascii="Calibri" w:hAnsi="Calibri" w:cs="Calibri" w:eastAsia="Calibri" w:hint="default"/>
          <w:sz w:val="16"/>
          <w:szCs w:val="16"/>
        </w:rPr>
      </w:pPr>
    </w:p>
    <w:p>
      <w:pPr>
        <w:pStyle w:val="BodyText"/>
        <w:spacing w:line="240" w:lineRule="auto"/>
        <w:ind w:right="317"/>
        <w:jc w:val="left"/>
      </w:pPr>
      <w:r>
        <w:rPr>
          <w:color w:val="231F20"/>
        </w:rPr>
        <w:t>The</w:t>
      </w:r>
      <w:r>
        <w:rPr>
          <w:color w:val="231F20"/>
          <w:spacing w:val="-3"/>
        </w:rPr>
        <w:t> </w:t>
      </w:r>
      <w:r>
        <w:rPr>
          <w:color w:val="231F20"/>
        </w:rPr>
        <w:t>vision</w:t>
      </w:r>
      <w:r>
        <w:rPr>
          <w:color w:val="231F20"/>
          <w:spacing w:val="-3"/>
        </w:rPr>
        <w:t> </w:t>
      </w:r>
      <w:r>
        <w:rPr>
          <w:color w:val="231F20"/>
        </w:rPr>
        <w:t>statement</w:t>
      </w:r>
      <w:r>
        <w:rPr>
          <w:color w:val="231F20"/>
          <w:spacing w:val="-3"/>
        </w:rPr>
        <w:t> </w:t>
      </w:r>
      <w:r>
        <w:rPr>
          <w:color w:val="231F20"/>
        </w:rPr>
        <w:t>focuses</w:t>
      </w:r>
      <w:r>
        <w:rPr>
          <w:color w:val="231F20"/>
          <w:spacing w:val="-3"/>
        </w:rPr>
        <w:t> </w:t>
      </w:r>
      <w:r>
        <w:rPr>
          <w:color w:val="231F20"/>
        </w:rPr>
        <w:t>on</w:t>
      </w:r>
      <w:r>
        <w:rPr>
          <w:color w:val="231F20"/>
          <w:spacing w:val="-3"/>
        </w:rPr>
        <w:t> </w:t>
      </w:r>
      <w:r>
        <w:rPr>
          <w:color w:val="231F20"/>
        </w:rPr>
        <w:t>what</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wants</w:t>
      </w:r>
      <w:r>
        <w:rPr>
          <w:color w:val="231F20"/>
          <w:spacing w:val="-3"/>
        </w:rPr>
        <w:t> </w:t>
      </w:r>
      <w:r>
        <w:rPr>
          <w:color w:val="231F20"/>
        </w:rPr>
        <w:t>to</w:t>
      </w:r>
      <w:r>
        <w:rPr>
          <w:color w:val="231F20"/>
          <w:spacing w:val="-3"/>
        </w:rPr>
        <w:t> </w:t>
      </w:r>
      <w:r>
        <w:rPr>
          <w:color w:val="231F20"/>
        </w:rPr>
        <w:t>achieve</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future.</w:t>
      </w:r>
      <w:r>
        <w:rPr/>
      </w:r>
    </w:p>
    <w:p>
      <w:pPr>
        <w:spacing w:line="240" w:lineRule="auto" w:before="12"/>
        <w:ind w:right="0"/>
        <w:rPr>
          <w:rFonts w:ascii="Calibri" w:hAnsi="Calibri" w:cs="Calibri" w:eastAsia="Calibri" w:hint="default"/>
          <w:sz w:val="17"/>
          <w:szCs w:val="17"/>
        </w:rPr>
      </w:pPr>
    </w:p>
    <w:p>
      <w:pPr>
        <w:pStyle w:val="BodyText"/>
        <w:spacing w:line="256" w:lineRule="auto"/>
        <w:ind w:right="0"/>
        <w:jc w:val="left"/>
      </w:pPr>
      <w:r>
        <w:rPr>
          <w:color w:val="231F20"/>
        </w:rPr>
        <w:t>Another</w:t>
      </w:r>
      <w:r>
        <w:rPr>
          <w:color w:val="231F20"/>
          <w:spacing w:val="-3"/>
        </w:rPr>
        <w:t> </w:t>
      </w:r>
      <w:r>
        <w:rPr>
          <w:color w:val="231F20"/>
        </w:rPr>
        <w:t>statement</w:t>
      </w:r>
      <w:r>
        <w:rPr>
          <w:color w:val="231F20"/>
          <w:spacing w:val="-3"/>
        </w:rPr>
        <w:t> </w:t>
      </w:r>
      <w:r>
        <w:rPr>
          <w:color w:val="231F20"/>
        </w:rPr>
        <w:t>used</w:t>
      </w:r>
      <w:r>
        <w:rPr>
          <w:color w:val="231F20"/>
          <w:spacing w:val="-3"/>
        </w:rPr>
        <w:t> </w:t>
      </w:r>
      <w:r>
        <w:rPr>
          <w:color w:val="231F20"/>
        </w:rPr>
        <w:t>by</w:t>
      </w:r>
      <w:r>
        <w:rPr>
          <w:color w:val="231F20"/>
          <w:spacing w:val="-3"/>
        </w:rPr>
        <w:t> </w:t>
      </w:r>
      <w:r>
        <w:rPr>
          <w:color w:val="231F20"/>
        </w:rPr>
        <w:t>businesses</w:t>
      </w:r>
      <w:r>
        <w:rPr>
          <w:color w:val="231F20"/>
          <w:spacing w:val="-3"/>
        </w:rPr>
        <w:t> </w:t>
      </w:r>
      <w:r>
        <w:rPr>
          <w:color w:val="231F20"/>
        </w:rPr>
        <w:t>is</w:t>
      </w:r>
      <w:r>
        <w:rPr>
          <w:color w:val="231F20"/>
          <w:spacing w:val="-3"/>
        </w:rPr>
        <w:t> </w:t>
      </w:r>
      <w:r>
        <w:rPr>
          <w:color w:val="231F20"/>
        </w:rPr>
        <w:t>the</w:t>
      </w:r>
      <w:r>
        <w:rPr>
          <w:color w:val="231F20"/>
          <w:spacing w:val="-3"/>
        </w:rPr>
        <w:t> </w:t>
      </w:r>
      <w:r>
        <w:rPr>
          <w:color w:val="231F20"/>
        </w:rPr>
        <w:t>mission</w:t>
      </w:r>
      <w:r>
        <w:rPr>
          <w:color w:val="231F20"/>
          <w:spacing w:val="-3"/>
        </w:rPr>
        <w:t> </w:t>
      </w:r>
      <w:r>
        <w:rPr>
          <w:color w:val="231F20"/>
        </w:rPr>
        <w:t>statement,</w:t>
      </w:r>
      <w:r>
        <w:rPr>
          <w:color w:val="231F20"/>
          <w:spacing w:val="-3"/>
        </w:rPr>
        <w:t> </w:t>
      </w:r>
      <w:r>
        <w:rPr>
          <w:color w:val="231F20"/>
        </w:rPr>
        <w:t>this</w:t>
      </w:r>
      <w:r>
        <w:rPr>
          <w:color w:val="231F20"/>
          <w:spacing w:val="-3"/>
        </w:rPr>
        <w:t> </w:t>
      </w:r>
      <w:r>
        <w:rPr>
          <w:color w:val="231F20"/>
        </w:rPr>
        <w:t>focuses</w:t>
      </w:r>
      <w:r>
        <w:rPr>
          <w:color w:val="231F20"/>
          <w:spacing w:val="-3"/>
        </w:rPr>
        <w:t> </w:t>
      </w:r>
      <w:r>
        <w:rPr>
          <w:color w:val="231F20"/>
        </w:rPr>
        <w:t>on</w:t>
      </w:r>
      <w:r>
        <w:rPr>
          <w:color w:val="231F20"/>
          <w:spacing w:val="-3"/>
        </w:rPr>
        <w:t> </w:t>
      </w:r>
      <w:r>
        <w:rPr>
          <w:color w:val="231F20"/>
        </w:rPr>
        <w:t>what</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wants</w:t>
      </w:r>
      <w:r>
        <w:rPr>
          <w:color w:val="231F20"/>
          <w:spacing w:val="-3"/>
        </w:rPr>
        <w:t> </w:t>
      </w:r>
      <w:r>
        <w:rPr>
          <w:color w:val="231F20"/>
        </w:rPr>
        <w:t>to</w:t>
      </w:r>
      <w:r>
        <w:rPr>
          <w:color w:val="231F20"/>
          <w:spacing w:val="-3"/>
        </w:rPr>
        <w:t> </w:t>
      </w:r>
      <w:r>
        <w:rPr>
          <w:color w:val="231F20"/>
        </w:rPr>
        <w:t>do</w:t>
      </w:r>
      <w:r>
        <w:rPr>
          <w:color w:val="231F20"/>
          <w:spacing w:val="-3"/>
        </w:rPr>
        <w:t> </w:t>
      </w:r>
      <w:r>
        <w:rPr>
          <w:color w:val="231F20"/>
        </w:rPr>
        <w:t>in</w:t>
      </w:r>
      <w:r>
        <w:rPr>
          <w:color w:val="231F20"/>
          <w:spacing w:val="-3"/>
        </w:rPr>
        <w:t> </w:t>
      </w:r>
      <w:r>
        <w:rPr>
          <w:color w:val="231F20"/>
        </w:rPr>
        <w:t>the </w:t>
      </w:r>
      <w:r>
        <w:rPr>
          <w:color w:val="231F20"/>
        </w:rPr>
        <w:t>present.</w:t>
      </w:r>
      <w:r>
        <w:rPr/>
      </w:r>
    </w:p>
    <w:p>
      <w:pPr>
        <w:spacing w:line="240" w:lineRule="auto" w:before="5"/>
        <w:ind w:right="0"/>
        <w:rPr>
          <w:rFonts w:ascii="Calibri" w:hAnsi="Calibri" w:cs="Calibri" w:eastAsia="Calibri" w:hint="default"/>
          <w:sz w:val="16"/>
          <w:szCs w:val="16"/>
        </w:rPr>
      </w:pPr>
    </w:p>
    <w:p>
      <w:pPr>
        <w:pStyle w:val="BodyText"/>
        <w:spacing w:line="256" w:lineRule="auto"/>
        <w:ind w:right="0"/>
        <w:jc w:val="left"/>
      </w:pPr>
      <w:r>
        <w:rPr>
          <w:color w:val="231F20"/>
          <w:spacing w:val="-4"/>
        </w:rPr>
        <w:t>However, </w:t>
      </w:r>
      <w:r>
        <w:rPr>
          <w:color w:val="231F20"/>
        </w:rPr>
        <w:t>it can be difficult sometimes to distinguish between vision statements and mission statements and some </w:t>
      </w:r>
      <w:r>
        <w:rPr>
          <w:color w:val="231F20"/>
        </w:rPr>
        <w:t>businesses</w:t>
      </w:r>
      <w:r>
        <w:rPr>
          <w:color w:val="231F20"/>
          <w:spacing w:val="-4"/>
        </w:rPr>
        <w:t> </w:t>
      </w:r>
      <w:r>
        <w:rPr>
          <w:color w:val="231F20"/>
        </w:rPr>
        <w:t>will</w:t>
      </w:r>
      <w:r>
        <w:rPr>
          <w:color w:val="231F20"/>
          <w:spacing w:val="-4"/>
        </w:rPr>
        <w:t> </w:t>
      </w:r>
      <w:r>
        <w:rPr>
          <w:color w:val="231F20"/>
        </w:rPr>
        <w:t>have</w:t>
      </w:r>
      <w:r>
        <w:rPr>
          <w:color w:val="231F20"/>
          <w:spacing w:val="-4"/>
        </w:rPr>
        <w:t> </w:t>
      </w:r>
      <w:r>
        <w:rPr>
          <w:color w:val="231F20"/>
        </w:rPr>
        <w:t>a</w:t>
      </w:r>
      <w:r>
        <w:rPr>
          <w:color w:val="231F20"/>
          <w:spacing w:val="-4"/>
        </w:rPr>
        <w:t> </w:t>
      </w:r>
      <w:r>
        <w:rPr>
          <w:color w:val="231F20"/>
        </w:rPr>
        <w:t>mission</w:t>
      </w:r>
      <w:r>
        <w:rPr>
          <w:color w:val="231F20"/>
          <w:spacing w:val="-4"/>
        </w:rPr>
        <w:t> </w:t>
      </w:r>
      <w:r>
        <w:rPr>
          <w:color w:val="231F20"/>
        </w:rPr>
        <w:t>statement</w:t>
      </w:r>
      <w:r>
        <w:rPr>
          <w:color w:val="231F20"/>
          <w:spacing w:val="-4"/>
        </w:rPr>
        <w:t> </w:t>
      </w:r>
      <w:r>
        <w:rPr>
          <w:color w:val="231F20"/>
        </w:rPr>
        <w:t>that</w:t>
      </w:r>
      <w:r>
        <w:rPr>
          <w:color w:val="231F20"/>
          <w:spacing w:val="-4"/>
        </w:rPr>
        <w:t> </w:t>
      </w:r>
      <w:r>
        <w:rPr>
          <w:color w:val="231F20"/>
        </w:rPr>
        <w:t>looks</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future</w:t>
      </w:r>
      <w:r>
        <w:rPr>
          <w:color w:val="231F20"/>
          <w:spacing w:val="-4"/>
        </w:rPr>
        <w:t> </w:t>
      </w:r>
      <w:r>
        <w:rPr>
          <w:color w:val="231F20"/>
        </w:rPr>
        <w:t>and</w:t>
      </w:r>
      <w:r>
        <w:rPr>
          <w:color w:val="231F20"/>
          <w:spacing w:val="-4"/>
        </w:rPr>
        <w:t> </w:t>
      </w:r>
      <w:r>
        <w:rPr>
          <w:color w:val="231F20"/>
        </w:rPr>
        <w:t>a</w:t>
      </w:r>
      <w:r>
        <w:rPr>
          <w:color w:val="231F20"/>
          <w:spacing w:val="-4"/>
        </w:rPr>
        <w:t> </w:t>
      </w:r>
      <w:r>
        <w:rPr>
          <w:color w:val="231F20"/>
        </w:rPr>
        <w:t>vision</w:t>
      </w:r>
      <w:r>
        <w:rPr>
          <w:color w:val="231F20"/>
          <w:spacing w:val="-4"/>
        </w:rPr>
        <w:t> </w:t>
      </w:r>
      <w:r>
        <w:rPr>
          <w:color w:val="231F20"/>
        </w:rPr>
        <w:t>statement</w:t>
      </w:r>
      <w:r>
        <w:rPr>
          <w:color w:val="231F20"/>
          <w:spacing w:val="-4"/>
        </w:rPr>
        <w:t> </w:t>
      </w:r>
      <w:r>
        <w:rPr>
          <w:color w:val="231F20"/>
        </w:rPr>
        <w:t>that</w:t>
      </w:r>
      <w:r>
        <w:rPr>
          <w:color w:val="231F20"/>
          <w:spacing w:val="-4"/>
        </w:rPr>
        <w:t> </w:t>
      </w:r>
      <w:r>
        <w:rPr>
          <w:color w:val="231F20"/>
        </w:rPr>
        <w:t>focuses</w:t>
      </w:r>
      <w:r>
        <w:rPr>
          <w:color w:val="231F20"/>
          <w:spacing w:val="-4"/>
        </w:rPr>
        <w:t> </w:t>
      </w:r>
      <w:r>
        <w:rPr>
          <w:color w:val="231F20"/>
        </w:rPr>
        <w:t>on</w:t>
      </w:r>
      <w:r>
        <w:rPr>
          <w:color w:val="231F20"/>
          <w:spacing w:val="-4"/>
        </w:rPr>
        <w:t> </w:t>
      </w:r>
      <w:r>
        <w:rPr>
          <w:color w:val="231F20"/>
        </w:rPr>
        <w:t>the</w:t>
      </w:r>
      <w:r>
        <w:rPr>
          <w:color w:val="231F20"/>
          <w:spacing w:val="-4"/>
        </w:rPr>
        <w:t> </w:t>
      </w:r>
      <w:r>
        <w:rPr>
          <w:color w:val="231F20"/>
        </w:rPr>
        <w:t>present.</w:t>
      </w:r>
      <w:r>
        <w:rPr/>
      </w:r>
    </w:p>
    <w:p>
      <w:pPr>
        <w:spacing w:line="240" w:lineRule="auto" w:before="11"/>
        <w:ind w:right="0"/>
        <w:rPr>
          <w:rFonts w:ascii="Calibri" w:hAnsi="Calibri" w:cs="Calibri" w:eastAsia="Calibri" w:hint="default"/>
          <w:sz w:val="20"/>
          <w:szCs w:val="20"/>
        </w:rPr>
      </w:pPr>
    </w:p>
    <w:p>
      <w:pPr>
        <w:pStyle w:val="Heading1"/>
        <w:tabs>
          <w:tab w:pos="10565" w:val="left" w:leader="none"/>
        </w:tabs>
        <w:spacing w:line="240" w:lineRule="auto"/>
        <w:ind w:left="100" w:right="317"/>
        <w:jc w:val="left"/>
        <w:rPr>
          <w:rFonts w:ascii="Calibri" w:hAnsi="Calibri" w:cs="Calibri" w:eastAsia="Calibri" w:hint="default"/>
          <w:b w:val="0"/>
          <w:bCs w:val="0"/>
        </w:rPr>
      </w:pPr>
      <w:r>
        <w:rPr>
          <w:rFonts w:ascii="Calibri"/>
          <w:color w:val="FFFFFF"/>
        </w:rPr>
      </w:r>
      <w:r>
        <w:rPr>
          <w:rFonts w:ascii="Calibri"/>
          <w:color w:val="FFFFFF"/>
          <w:spacing w:val="-7"/>
          <w:shd w:fill="F4BC67" w:color="auto" w:val="clear"/>
        </w:rPr>
        <w:t> </w:t>
      </w:r>
      <w:r>
        <w:rPr>
          <w:rFonts w:ascii="Calibri"/>
          <w:color w:val="FFFFFF"/>
          <w:shd w:fill="F4BC67" w:color="auto" w:val="clear"/>
        </w:rPr>
        <w:t>Mission</w:t>
      </w:r>
      <w:r>
        <w:rPr>
          <w:rFonts w:ascii="Calibri"/>
          <w:color w:val="FFFFFF"/>
          <w:spacing w:val="-20"/>
          <w:shd w:fill="F4BC67" w:color="auto" w:val="clear"/>
        </w:rPr>
        <w:t> </w:t>
      </w:r>
      <w:r>
        <w:rPr>
          <w:rFonts w:ascii="Calibri"/>
          <w:color w:val="FFFFFF"/>
          <w:shd w:fill="F4BC67" w:color="auto" w:val="clear"/>
        </w:rPr>
        <w:t>statements</w:t>
        <w:tab/>
      </w:r>
      <w:r>
        <w:rPr>
          <w:rFonts w:ascii="Calibri"/>
          <w:color w:val="FFFFFF"/>
        </w:rPr>
      </w:r>
      <w:r>
        <w:rPr>
          <w:rFonts w:ascii="Calibri"/>
          <w:b w:val="0"/>
        </w:rPr>
      </w:r>
    </w:p>
    <w:p>
      <w:pPr>
        <w:spacing w:line="240" w:lineRule="auto" w:before="3"/>
        <w:ind w:right="0"/>
        <w:rPr>
          <w:rFonts w:ascii="Calibri" w:hAnsi="Calibri" w:cs="Calibri" w:eastAsia="Calibri" w:hint="default"/>
          <w:b/>
          <w:bCs/>
          <w:sz w:val="40"/>
          <w:szCs w:val="40"/>
        </w:rPr>
      </w:pPr>
    </w:p>
    <w:p>
      <w:pPr>
        <w:pStyle w:val="BodyText"/>
        <w:spacing w:line="256" w:lineRule="auto"/>
        <w:ind w:right="0"/>
        <w:jc w:val="left"/>
      </w:pPr>
      <w:r>
        <w:rPr>
          <w:color w:val="231F20"/>
        </w:rPr>
        <w:t>An</w:t>
      </w:r>
      <w:r>
        <w:rPr>
          <w:color w:val="231F20"/>
          <w:spacing w:val="-5"/>
        </w:rPr>
        <w:t> </w:t>
      </w:r>
      <w:r>
        <w:rPr>
          <w:color w:val="231F20"/>
        </w:rPr>
        <w:t>organisation’s</w:t>
      </w:r>
      <w:r>
        <w:rPr>
          <w:color w:val="231F20"/>
          <w:spacing w:val="-5"/>
        </w:rPr>
        <w:t> </w:t>
      </w:r>
      <w:r>
        <w:rPr>
          <w:color w:val="231F20"/>
        </w:rPr>
        <w:t>mission</w:t>
      </w:r>
      <w:r>
        <w:rPr>
          <w:color w:val="231F20"/>
          <w:spacing w:val="-5"/>
        </w:rPr>
        <w:t> </w:t>
      </w:r>
      <w:r>
        <w:rPr>
          <w:color w:val="231F20"/>
        </w:rPr>
        <w:t>statement</w:t>
      </w:r>
      <w:r>
        <w:rPr>
          <w:color w:val="231F20"/>
          <w:spacing w:val="-5"/>
        </w:rPr>
        <w:t> </w:t>
      </w:r>
      <w:r>
        <w:rPr>
          <w:color w:val="231F20"/>
        </w:rPr>
        <w:t>is</w:t>
      </w:r>
      <w:r>
        <w:rPr>
          <w:color w:val="231F20"/>
          <w:spacing w:val="-5"/>
        </w:rPr>
        <w:t> </w:t>
      </w:r>
      <w:r>
        <w:rPr>
          <w:color w:val="231F20"/>
        </w:rPr>
        <w:t>a</w:t>
      </w:r>
      <w:r>
        <w:rPr>
          <w:color w:val="231F20"/>
          <w:spacing w:val="-5"/>
        </w:rPr>
        <w:t> </w:t>
      </w:r>
      <w:r>
        <w:rPr>
          <w:color w:val="231F20"/>
        </w:rPr>
        <w:t>broad</w:t>
      </w:r>
      <w:r>
        <w:rPr>
          <w:color w:val="231F20"/>
          <w:spacing w:val="-5"/>
        </w:rPr>
        <w:t> </w:t>
      </w:r>
      <w:r>
        <w:rPr>
          <w:color w:val="231F20"/>
        </w:rPr>
        <w:t>statement</w:t>
      </w:r>
      <w:r>
        <w:rPr>
          <w:color w:val="231F20"/>
          <w:spacing w:val="-5"/>
        </w:rPr>
        <w:t> </w:t>
      </w:r>
      <w:r>
        <w:rPr>
          <w:color w:val="231F20"/>
        </w:rPr>
        <w:t>of</w:t>
      </w:r>
      <w:r>
        <w:rPr>
          <w:color w:val="231F20"/>
          <w:spacing w:val="-5"/>
        </w:rPr>
        <w:t> </w:t>
      </w:r>
      <w:r>
        <w:rPr>
          <w:color w:val="231F20"/>
        </w:rPr>
        <w:t>its</w:t>
      </w:r>
      <w:r>
        <w:rPr>
          <w:color w:val="231F20"/>
          <w:spacing w:val="-5"/>
        </w:rPr>
        <w:t> </w:t>
      </w:r>
      <w:r>
        <w:rPr>
          <w:color w:val="231F20"/>
        </w:rPr>
        <w:t>aims</w:t>
      </w:r>
      <w:r>
        <w:rPr>
          <w:color w:val="231F20"/>
          <w:spacing w:val="-5"/>
        </w:rPr>
        <w:t> </w:t>
      </w:r>
      <w:r>
        <w:rPr>
          <w:color w:val="231F20"/>
        </w:rPr>
        <w:t>and</w:t>
      </w:r>
      <w:r>
        <w:rPr>
          <w:color w:val="231F20"/>
          <w:spacing w:val="-5"/>
        </w:rPr>
        <w:t> </w:t>
      </w:r>
      <w:r>
        <w:rPr>
          <w:color w:val="231F20"/>
        </w:rPr>
        <w:t>values.</w:t>
      </w:r>
      <w:r>
        <w:rPr>
          <w:color w:val="231F20"/>
          <w:spacing w:val="-5"/>
        </w:rPr>
        <w:t> </w:t>
      </w:r>
      <w:r>
        <w:rPr>
          <w:color w:val="231F20"/>
        </w:rPr>
        <w:t>It</w:t>
      </w:r>
      <w:r>
        <w:rPr>
          <w:color w:val="231F20"/>
          <w:spacing w:val="-5"/>
        </w:rPr>
        <w:t> </w:t>
      </w:r>
      <w:r>
        <w:rPr>
          <w:color w:val="231F20"/>
        </w:rPr>
        <w:t>will</w:t>
      </w:r>
      <w:r>
        <w:rPr>
          <w:color w:val="231F20"/>
          <w:spacing w:val="-5"/>
        </w:rPr>
        <w:t> </w:t>
      </w:r>
      <w:r>
        <w:rPr>
          <w:color w:val="231F20"/>
        </w:rPr>
        <w:t>guide</w:t>
      </w:r>
      <w:r>
        <w:rPr>
          <w:color w:val="231F20"/>
          <w:spacing w:val="-5"/>
        </w:rPr>
        <w:t> </w:t>
      </w:r>
      <w:r>
        <w:rPr>
          <w:color w:val="231F20"/>
        </w:rPr>
        <w:t>the</w:t>
      </w:r>
      <w:r>
        <w:rPr>
          <w:color w:val="231F20"/>
          <w:spacing w:val="-5"/>
        </w:rPr>
        <w:t> </w:t>
      </w:r>
      <w:r>
        <w:rPr>
          <w:color w:val="231F20"/>
        </w:rPr>
        <w:t>everyday</w:t>
      </w:r>
      <w:r>
        <w:rPr>
          <w:color w:val="231F20"/>
          <w:spacing w:val="-5"/>
        </w:rPr>
        <w:t> </w:t>
      </w:r>
      <w:r>
        <w:rPr>
          <w:color w:val="231F20"/>
        </w:rPr>
        <w:t>operations </w:t>
      </w:r>
      <w:r>
        <w:rPr>
          <w:color w:val="231F20"/>
        </w:rPr>
        <w:t>and decision-making of the</w:t>
      </w:r>
      <w:r>
        <w:rPr>
          <w:color w:val="231F20"/>
          <w:spacing w:val="-2"/>
        </w:rPr>
        <w:t> </w:t>
      </w:r>
      <w:r>
        <w:rPr>
          <w:color w:val="231F20"/>
        </w:rPr>
        <w:t>business.</w:t>
      </w:r>
      <w:r>
        <w:rPr/>
      </w:r>
    </w:p>
    <w:p>
      <w:pPr>
        <w:spacing w:line="240" w:lineRule="auto" w:before="5"/>
        <w:ind w:right="0"/>
        <w:rPr>
          <w:rFonts w:ascii="Calibri" w:hAnsi="Calibri" w:cs="Calibri" w:eastAsia="Calibri" w:hint="default"/>
          <w:sz w:val="16"/>
          <w:szCs w:val="16"/>
        </w:rPr>
      </w:pPr>
    </w:p>
    <w:p>
      <w:pPr>
        <w:pStyle w:val="BodyText"/>
        <w:spacing w:line="256" w:lineRule="auto"/>
        <w:ind w:right="164"/>
        <w:jc w:val="left"/>
      </w:pPr>
      <w:r>
        <w:rPr>
          <w:color w:val="231F20"/>
        </w:rPr>
        <w:t>The mission statement is sometimes seen as a crucial element in the strategic planning of a business organisation. The mission statement can be the foundation stone of an overall strategy and then be followed through into the development</w:t>
      </w:r>
      <w:r>
        <w:rPr>
          <w:color w:val="231F20"/>
          <w:spacing w:val="-4"/>
        </w:rPr>
        <w:t> </w:t>
      </w:r>
      <w:r>
        <w:rPr>
          <w:color w:val="231F20"/>
        </w:rPr>
        <w:t>of</w:t>
      </w:r>
      <w:r>
        <w:rPr>
          <w:color w:val="231F20"/>
          <w:spacing w:val="-4"/>
        </w:rPr>
        <w:t> </w:t>
      </w:r>
      <w:r>
        <w:rPr>
          <w:color w:val="231F20"/>
        </w:rPr>
        <w:t>more</w:t>
      </w:r>
      <w:r>
        <w:rPr>
          <w:color w:val="231F20"/>
          <w:spacing w:val="-4"/>
        </w:rPr>
        <w:t> </w:t>
      </w:r>
      <w:r>
        <w:rPr>
          <w:color w:val="231F20"/>
        </w:rPr>
        <w:t>specific</w:t>
      </w:r>
      <w:r>
        <w:rPr>
          <w:color w:val="231F20"/>
          <w:spacing w:val="-4"/>
        </w:rPr>
        <w:t> </w:t>
      </w:r>
      <w:r>
        <w:rPr>
          <w:color w:val="231F20"/>
        </w:rPr>
        <w:t>functional</w:t>
      </w:r>
      <w:r>
        <w:rPr>
          <w:color w:val="231F20"/>
          <w:spacing w:val="-4"/>
        </w:rPr>
        <w:t> </w:t>
      </w:r>
      <w:r>
        <w:rPr>
          <w:color w:val="231F20"/>
        </w:rPr>
        <w:t>strategies.</w:t>
      </w:r>
      <w:r>
        <w:rPr>
          <w:color w:val="231F20"/>
          <w:spacing w:val="-4"/>
        </w:rPr>
        <w:t> </w:t>
      </w:r>
      <w:r>
        <w:rPr>
          <w:color w:val="231F20"/>
        </w:rPr>
        <w:t>By</w:t>
      </w:r>
      <w:r>
        <w:rPr>
          <w:color w:val="231F20"/>
          <w:spacing w:val="-4"/>
        </w:rPr>
        <w:t> </w:t>
      </w:r>
      <w:r>
        <w:rPr>
          <w:color w:val="231F20"/>
        </w:rPr>
        <w:t>defining</w:t>
      </w:r>
      <w:r>
        <w:rPr>
          <w:color w:val="231F20"/>
          <w:spacing w:val="-4"/>
        </w:rPr>
        <w:t> </w:t>
      </w:r>
      <w:r>
        <w:rPr>
          <w:color w:val="231F20"/>
        </w:rPr>
        <w:t>a</w:t>
      </w:r>
      <w:r>
        <w:rPr>
          <w:color w:val="231F20"/>
          <w:spacing w:val="-4"/>
        </w:rPr>
        <w:t> </w:t>
      </w:r>
      <w:r>
        <w:rPr>
          <w:color w:val="231F20"/>
        </w:rPr>
        <w:t>mission</w:t>
      </w:r>
      <w:r>
        <w:rPr>
          <w:color w:val="231F20"/>
          <w:spacing w:val="-4"/>
        </w:rPr>
        <w:t> </w:t>
      </w:r>
      <w:r>
        <w:rPr>
          <w:color w:val="231F20"/>
        </w:rPr>
        <w:t>an</w:t>
      </w:r>
      <w:r>
        <w:rPr>
          <w:color w:val="231F20"/>
          <w:spacing w:val="-4"/>
        </w:rPr>
        <w:t> </w:t>
      </w:r>
      <w:r>
        <w:rPr>
          <w:color w:val="231F20"/>
        </w:rPr>
        <w:t>organisation</w:t>
      </w:r>
      <w:r>
        <w:rPr>
          <w:color w:val="231F20"/>
          <w:spacing w:val="-4"/>
        </w:rPr>
        <w:t> </w:t>
      </w:r>
      <w:r>
        <w:rPr>
          <w:color w:val="231F20"/>
        </w:rPr>
        <w:t>is</w:t>
      </w:r>
      <w:r>
        <w:rPr>
          <w:color w:val="231F20"/>
          <w:spacing w:val="-4"/>
        </w:rPr>
        <w:t> </w:t>
      </w:r>
      <w:r>
        <w:rPr>
          <w:color w:val="231F20"/>
        </w:rPr>
        <w:t>making</w:t>
      </w:r>
      <w:r>
        <w:rPr>
          <w:color w:val="231F20"/>
          <w:spacing w:val="-4"/>
        </w:rPr>
        <w:t> </w:t>
      </w:r>
      <w:r>
        <w:rPr>
          <w:color w:val="231F20"/>
        </w:rPr>
        <w:t>a</w:t>
      </w:r>
      <w:r>
        <w:rPr>
          <w:color w:val="231F20"/>
          <w:spacing w:val="-4"/>
        </w:rPr>
        <w:t> </w:t>
      </w:r>
      <w:r>
        <w:rPr>
          <w:color w:val="231F20"/>
        </w:rPr>
        <w:t>clear</w:t>
      </w:r>
      <w:r>
        <w:rPr>
          <w:color w:val="231F20"/>
          <w:spacing w:val="-4"/>
        </w:rPr>
        <w:t> </w:t>
      </w:r>
      <w:r>
        <w:rPr>
          <w:color w:val="231F20"/>
        </w:rPr>
        <w:t>statement </w:t>
      </w:r>
      <w:r>
        <w:rPr>
          <w:color w:val="231F20"/>
        </w:rPr>
        <w:t>of its</w:t>
      </w:r>
      <w:r>
        <w:rPr>
          <w:color w:val="231F20"/>
          <w:spacing w:val="-1"/>
        </w:rPr>
        <w:t> </w:t>
      </w:r>
      <w:r>
        <w:rPr>
          <w:color w:val="231F20"/>
        </w:rPr>
        <w:t>purpose.</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18"/>
          <w:szCs w:val="18"/>
        </w:rPr>
      </w:pPr>
    </w:p>
    <w:p>
      <w:pPr>
        <w:pStyle w:val="BodyText"/>
        <w:spacing w:line="240" w:lineRule="auto"/>
        <w:ind w:right="317"/>
        <w:jc w:val="left"/>
      </w:pPr>
      <w:r>
        <w:rPr>
          <w:color w:val="231F20"/>
        </w:rPr>
        <w:t>Examples of mission</w:t>
      </w:r>
      <w:r>
        <w:rPr>
          <w:color w:val="231F20"/>
          <w:spacing w:val="-19"/>
        </w:rPr>
        <w:t> </w:t>
      </w:r>
      <w:r>
        <w:rPr>
          <w:color w:val="231F20"/>
        </w:rPr>
        <w:t>statements:</w:t>
      </w:r>
      <w:r>
        <w:rPr/>
      </w:r>
    </w:p>
    <w:p>
      <w:pPr>
        <w:spacing w:line="240" w:lineRule="auto" w:before="1" w:after="0"/>
        <w:ind w:right="0"/>
        <w:rPr>
          <w:rFonts w:ascii="Calibri" w:hAnsi="Calibri" w:cs="Calibri" w:eastAsia="Calibri" w:hint="default"/>
          <w:sz w:val="18"/>
          <w:szCs w:val="18"/>
        </w:rPr>
      </w:pPr>
    </w:p>
    <w:tbl>
      <w:tblPr>
        <w:tblW w:w="0" w:type="auto"/>
        <w:jc w:val="left"/>
        <w:tblInd w:w="100" w:type="dxa"/>
        <w:tblLayout w:type="fixed"/>
        <w:tblCellMar>
          <w:top w:w="0" w:type="dxa"/>
          <w:left w:w="0" w:type="dxa"/>
          <w:bottom w:w="0" w:type="dxa"/>
          <w:right w:w="0" w:type="dxa"/>
        </w:tblCellMar>
        <w:tblLook w:val="01E0"/>
      </w:tblPr>
      <w:tblGrid>
        <w:gridCol w:w="10446"/>
      </w:tblGrid>
      <w:tr>
        <w:trPr>
          <w:trHeight w:val="1909" w:hRule="exact"/>
        </w:trPr>
        <w:tc>
          <w:tcPr>
            <w:tcW w:w="10446"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70" w:right="0"/>
              <w:jc w:val="left"/>
              <w:rPr>
                <w:rFonts w:ascii="Calibri" w:hAnsi="Calibri" w:cs="Calibri" w:eastAsia="Calibri" w:hint="default"/>
                <w:sz w:val="22"/>
                <w:szCs w:val="22"/>
              </w:rPr>
            </w:pPr>
            <w:r>
              <w:rPr>
                <w:rFonts w:ascii="Calibri"/>
                <w:b/>
                <w:color w:val="231F20"/>
                <w:sz w:val="22"/>
              </w:rPr>
              <w:t>Coca</w:t>
            </w:r>
            <w:r>
              <w:rPr>
                <w:rFonts w:ascii="Calibri"/>
                <w:b/>
                <w:color w:val="231F20"/>
                <w:spacing w:val="-8"/>
                <w:sz w:val="22"/>
              </w:rPr>
              <w:t> </w:t>
            </w:r>
            <w:r>
              <w:rPr>
                <w:rFonts w:ascii="Calibri"/>
                <w:b/>
                <w:color w:val="231F20"/>
                <w:sz w:val="22"/>
              </w:rPr>
              <w:t>Cola</w:t>
            </w:r>
            <w:r>
              <w:rPr>
                <w:rFonts w:ascii="Calibri"/>
                <w:sz w:val="22"/>
              </w:rPr>
            </w:r>
          </w:p>
          <w:p>
            <w:pPr>
              <w:pStyle w:val="TableParagraph"/>
              <w:spacing w:line="240" w:lineRule="auto" w:before="1"/>
              <w:ind w:right="0"/>
              <w:jc w:val="left"/>
              <w:rPr>
                <w:rFonts w:ascii="Calibri" w:hAnsi="Calibri" w:cs="Calibri" w:eastAsia="Calibri" w:hint="default"/>
                <w:sz w:val="21"/>
                <w:szCs w:val="21"/>
              </w:rPr>
            </w:pPr>
          </w:p>
          <w:p>
            <w:pPr>
              <w:pStyle w:val="TableParagraph"/>
              <w:spacing w:line="264" w:lineRule="exact"/>
              <w:ind w:left="70" w:right="5595"/>
              <w:jc w:val="left"/>
              <w:rPr>
                <w:rFonts w:ascii="Calibri" w:hAnsi="Calibri" w:cs="Calibri" w:eastAsia="Calibri" w:hint="default"/>
                <w:sz w:val="22"/>
                <w:szCs w:val="22"/>
              </w:rPr>
            </w:pPr>
            <w:r>
              <w:rPr>
                <w:rFonts w:ascii="Calibri" w:hAnsi="Calibri" w:cs="Calibri" w:eastAsia="Calibri" w:hint="default"/>
                <w:color w:val="231F20"/>
                <w:sz w:val="22"/>
                <w:szCs w:val="22"/>
              </w:rPr>
              <w:t>Everything we do is inspired by our enduring</w:t>
            </w:r>
            <w:r>
              <w:rPr>
                <w:rFonts w:ascii="Calibri" w:hAnsi="Calibri" w:cs="Calibri" w:eastAsia="Calibri" w:hint="default"/>
                <w:color w:val="231F20"/>
                <w:spacing w:val="-15"/>
                <w:sz w:val="22"/>
                <w:szCs w:val="22"/>
              </w:rPr>
              <w:t> </w:t>
            </w:r>
            <w:r>
              <w:rPr>
                <w:rFonts w:ascii="Calibri" w:hAnsi="Calibri" w:cs="Calibri" w:eastAsia="Calibri" w:hint="default"/>
                <w:color w:val="231F20"/>
                <w:sz w:val="22"/>
                <w:szCs w:val="22"/>
              </w:rPr>
              <w:t>mission: </w:t>
            </w:r>
            <w:r>
              <w:rPr>
                <w:rFonts w:ascii="Calibri" w:hAnsi="Calibri" w:cs="Calibri" w:eastAsia="Calibri" w:hint="default"/>
                <w:color w:val="231F20"/>
                <w:sz w:val="22"/>
                <w:szCs w:val="22"/>
              </w:rPr>
            </w:r>
            <w:r>
              <w:rPr>
                <w:rFonts w:ascii="Calibri" w:hAnsi="Calibri" w:cs="Calibri" w:eastAsia="Calibri" w:hint="default"/>
                <w:color w:val="231F20"/>
                <w:spacing w:val="-10"/>
                <w:sz w:val="22"/>
                <w:szCs w:val="22"/>
              </w:rPr>
              <w:t>To </w:t>
            </w:r>
            <w:r>
              <w:rPr>
                <w:rFonts w:ascii="Calibri" w:hAnsi="Calibri" w:cs="Calibri" w:eastAsia="Calibri" w:hint="default"/>
                <w:color w:val="231F20"/>
                <w:sz w:val="22"/>
                <w:szCs w:val="22"/>
              </w:rPr>
              <w:t>Refresh the World… in </w:t>
            </w:r>
            <w:r>
              <w:rPr>
                <w:rFonts w:ascii="Calibri" w:hAnsi="Calibri" w:cs="Calibri" w:eastAsia="Calibri" w:hint="default"/>
                <w:color w:val="231F20"/>
                <w:spacing w:val="-3"/>
                <w:sz w:val="22"/>
                <w:szCs w:val="22"/>
              </w:rPr>
              <w:t>body, </w:t>
            </w:r>
            <w:r>
              <w:rPr>
                <w:rFonts w:ascii="Calibri" w:hAnsi="Calibri" w:cs="Calibri" w:eastAsia="Calibri" w:hint="default"/>
                <w:color w:val="231F20"/>
                <w:sz w:val="22"/>
                <w:szCs w:val="22"/>
              </w:rPr>
              <w:t>mind, and</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spirit.</w:t>
            </w:r>
            <w:r>
              <w:rPr>
                <w:rFonts w:ascii="Calibri" w:hAnsi="Calibri" w:cs="Calibri" w:eastAsia="Calibri" w:hint="default"/>
                <w:sz w:val="22"/>
                <w:szCs w:val="22"/>
              </w:rPr>
            </w:r>
          </w:p>
          <w:p>
            <w:pPr>
              <w:pStyle w:val="TableParagraph"/>
              <w:spacing w:line="264" w:lineRule="exact"/>
              <w:ind w:left="70" w:right="2823"/>
              <w:jc w:val="left"/>
              <w:rPr>
                <w:rFonts w:ascii="Calibri" w:hAnsi="Calibri" w:cs="Calibri" w:eastAsia="Calibri" w:hint="default"/>
                <w:sz w:val="22"/>
                <w:szCs w:val="22"/>
              </w:rPr>
            </w:pPr>
            <w:r>
              <w:rPr>
                <w:rFonts w:ascii="Calibri"/>
                <w:color w:val="231F20"/>
                <w:spacing w:val="-10"/>
                <w:sz w:val="22"/>
              </w:rPr>
              <w:t>To </w:t>
            </w:r>
            <w:r>
              <w:rPr>
                <w:rFonts w:ascii="Calibri"/>
                <w:color w:val="231F20"/>
                <w:sz w:val="22"/>
              </w:rPr>
              <w:t>Inspire Moments of Optimism and happiness through our brands and our</w:t>
            </w:r>
            <w:r>
              <w:rPr>
                <w:rFonts w:ascii="Calibri"/>
                <w:color w:val="231F20"/>
                <w:spacing w:val="-11"/>
                <w:sz w:val="22"/>
              </w:rPr>
              <w:t> </w:t>
            </w:r>
            <w:r>
              <w:rPr>
                <w:rFonts w:ascii="Calibri"/>
                <w:color w:val="231F20"/>
                <w:sz w:val="22"/>
              </w:rPr>
              <w:t>actions. </w:t>
            </w:r>
            <w:r>
              <w:rPr>
                <w:rFonts w:ascii="Calibri"/>
                <w:color w:val="231F20"/>
                <w:sz w:val="22"/>
              </w:rPr>
            </w:r>
            <w:r>
              <w:rPr>
                <w:rFonts w:ascii="Calibri"/>
                <w:color w:val="231F20"/>
                <w:spacing w:val="-10"/>
                <w:sz w:val="22"/>
              </w:rPr>
              <w:t>To </w:t>
            </w:r>
            <w:r>
              <w:rPr>
                <w:rFonts w:ascii="Calibri"/>
                <w:color w:val="231F20"/>
                <w:sz w:val="22"/>
              </w:rPr>
              <w:t>Create </w:t>
            </w:r>
            <w:r>
              <w:rPr>
                <w:rFonts w:ascii="Calibri"/>
                <w:color w:val="231F20"/>
                <w:spacing w:val="-3"/>
                <w:sz w:val="22"/>
              </w:rPr>
              <w:t>Value </w:t>
            </w:r>
            <w:r>
              <w:rPr>
                <w:rFonts w:ascii="Calibri"/>
                <w:color w:val="231F20"/>
                <w:sz w:val="22"/>
              </w:rPr>
              <w:t>and Make a</w:t>
            </w:r>
            <w:r>
              <w:rPr>
                <w:rFonts w:ascii="Calibri"/>
                <w:color w:val="231F20"/>
                <w:spacing w:val="-17"/>
                <w:sz w:val="22"/>
              </w:rPr>
              <w:t> </w:t>
            </w:r>
            <w:r>
              <w:rPr>
                <w:rFonts w:ascii="Calibri"/>
                <w:color w:val="231F20"/>
                <w:sz w:val="22"/>
              </w:rPr>
              <w:t>Difference.</w:t>
            </w:r>
            <w:r>
              <w:rPr>
                <w:rFonts w:ascii="Calibri"/>
                <w:sz w:val="22"/>
              </w:rPr>
            </w:r>
          </w:p>
        </w:tc>
      </w:tr>
      <w:tr>
        <w:trPr>
          <w:trHeight w:val="1117" w:hRule="exact"/>
        </w:trPr>
        <w:tc>
          <w:tcPr>
            <w:tcW w:w="10446" w:type="dxa"/>
            <w:tcBorders>
              <w:top w:val="single" w:sz="8" w:space="0" w:color="FFFFFF"/>
              <w:left w:val="single" w:sz="8" w:space="0" w:color="FFFFFF"/>
              <w:bottom w:val="single" w:sz="2" w:space="0" w:color="FFFFFF"/>
              <w:right w:val="single" w:sz="8" w:space="0" w:color="FFFFFF"/>
            </w:tcBorders>
            <w:shd w:val="clear" w:color="auto" w:fill="63C6BD"/>
          </w:tcPr>
          <w:p>
            <w:pPr>
              <w:pStyle w:val="TableParagraph"/>
              <w:spacing w:line="240" w:lineRule="auto" w:before="25"/>
              <w:ind w:left="70" w:right="0"/>
              <w:jc w:val="left"/>
              <w:rPr>
                <w:rFonts w:ascii="Calibri" w:hAnsi="Calibri" w:cs="Calibri" w:eastAsia="Calibri" w:hint="default"/>
                <w:sz w:val="22"/>
                <w:szCs w:val="22"/>
              </w:rPr>
            </w:pPr>
            <w:r>
              <w:rPr>
                <w:rFonts w:ascii="Calibri"/>
                <w:b/>
                <w:color w:val="231F20"/>
                <w:sz w:val="22"/>
              </w:rPr>
              <w:t>Starbucks</w:t>
            </w:r>
            <w:r>
              <w:rPr>
                <w:rFonts w:ascii="Calibri"/>
                <w:sz w:val="22"/>
              </w:rPr>
            </w:r>
          </w:p>
          <w:p>
            <w:pPr>
              <w:pStyle w:val="TableParagraph"/>
              <w:spacing w:line="240" w:lineRule="auto" w:before="3"/>
              <w:ind w:right="0"/>
              <w:jc w:val="left"/>
              <w:rPr>
                <w:rFonts w:ascii="Calibri" w:hAnsi="Calibri" w:cs="Calibri" w:eastAsia="Calibri" w:hint="default"/>
                <w:sz w:val="21"/>
                <w:szCs w:val="21"/>
              </w:rPr>
            </w:pPr>
          </w:p>
          <w:p>
            <w:pPr>
              <w:pStyle w:val="TableParagraph"/>
              <w:spacing w:line="240" w:lineRule="auto"/>
              <w:ind w:left="70" w:right="0"/>
              <w:jc w:val="left"/>
              <w:rPr>
                <w:rFonts w:ascii="Calibri" w:hAnsi="Calibri" w:cs="Calibri" w:eastAsia="Calibri" w:hint="default"/>
                <w:sz w:val="22"/>
                <w:szCs w:val="22"/>
              </w:rPr>
            </w:pPr>
            <w:r>
              <w:rPr>
                <w:rFonts w:ascii="Calibri" w:hAnsi="Calibri" w:cs="Calibri" w:eastAsia="Calibri" w:hint="default"/>
                <w:color w:val="231F20"/>
                <w:spacing w:val="-10"/>
                <w:sz w:val="22"/>
                <w:szCs w:val="22"/>
              </w:rPr>
              <w:t>To </w:t>
            </w:r>
            <w:r>
              <w:rPr>
                <w:rFonts w:ascii="Calibri" w:hAnsi="Calibri" w:cs="Calibri" w:eastAsia="Calibri" w:hint="default"/>
                <w:color w:val="231F20"/>
                <w:sz w:val="22"/>
                <w:szCs w:val="22"/>
              </w:rPr>
              <w:t>inspire and nurture the human spirit— one person, one cup, and one neighbourhood at a</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time.</w:t>
            </w:r>
            <w:r>
              <w:rPr>
                <w:rFonts w:ascii="Calibri" w:hAnsi="Calibri" w:cs="Calibri" w:eastAsia="Calibri" w:hint="default"/>
                <w:sz w:val="22"/>
                <w:szCs w:val="22"/>
              </w:rPr>
            </w:r>
          </w:p>
        </w:tc>
      </w:tr>
      <w:tr>
        <w:trPr>
          <w:trHeight w:val="1295" w:hRule="exact"/>
        </w:trPr>
        <w:tc>
          <w:tcPr>
            <w:tcW w:w="10446" w:type="dxa"/>
            <w:tcBorders>
              <w:top w:val="single" w:sz="2" w:space="0" w:color="FFFFFF"/>
              <w:left w:val="single" w:sz="8" w:space="0" w:color="FFFFFF"/>
              <w:bottom w:val="single" w:sz="2" w:space="0" w:color="FFFFFF"/>
              <w:right w:val="single" w:sz="8" w:space="0" w:color="FFFFFF"/>
            </w:tcBorders>
            <w:shd w:val="clear" w:color="auto" w:fill="63C6BD"/>
          </w:tcPr>
          <w:p>
            <w:pPr>
              <w:pStyle w:val="TableParagraph"/>
              <w:spacing w:line="240" w:lineRule="auto" w:before="33"/>
              <w:ind w:left="70" w:right="0"/>
              <w:jc w:val="left"/>
              <w:rPr>
                <w:rFonts w:ascii="Calibri" w:hAnsi="Calibri" w:cs="Calibri" w:eastAsia="Calibri" w:hint="default"/>
                <w:sz w:val="22"/>
                <w:szCs w:val="22"/>
              </w:rPr>
            </w:pPr>
            <w:r>
              <w:rPr>
                <w:rFonts w:ascii="Calibri"/>
                <w:b/>
                <w:color w:val="231F20"/>
                <w:sz w:val="22"/>
              </w:rPr>
              <w:t>McDonalds</w:t>
            </w:r>
            <w:r>
              <w:rPr>
                <w:rFonts w:ascii="Calibri"/>
                <w:sz w:val="22"/>
              </w:rPr>
            </w: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before="169"/>
              <w:ind w:left="70" w:right="0"/>
              <w:jc w:val="left"/>
              <w:rPr>
                <w:rFonts w:ascii="Calibri" w:hAnsi="Calibri" w:cs="Calibri" w:eastAsia="Calibri" w:hint="default"/>
                <w:sz w:val="22"/>
                <w:szCs w:val="22"/>
              </w:rPr>
            </w:pPr>
            <w:r>
              <w:rPr>
                <w:rFonts w:ascii="Calibri" w:hAnsi="Calibri" w:cs="Calibri" w:eastAsia="Calibri" w:hint="default"/>
                <w:color w:val="231F20"/>
                <w:sz w:val="22"/>
                <w:szCs w:val="22"/>
              </w:rPr>
              <w:t>McDonalds’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brand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mission</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is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our</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customers’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favourite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place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3"/>
                <w:sz w:val="22"/>
                <w:szCs w:val="22"/>
              </w:rPr>
              <w:t> way </w:t>
            </w:r>
            <w:r>
              <w:rPr>
                <w:rFonts w:ascii="Calibri" w:hAnsi="Calibri" w:cs="Calibri" w:eastAsia="Calibri" w:hint="default"/>
                <w:color w:val="231F20"/>
                <w:sz w:val="22"/>
                <w:szCs w:val="22"/>
              </w:rPr>
              <w:t>to</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eat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drink.</w:t>
            </w:r>
            <w:r>
              <w:rPr>
                <w:rFonts w:ascii="Calibri" w:hAnsi="Calibri" w:cs="Calibri" w:eastAsia="Calibri" w:hint="default"/>
                <w:sz w:val="22"/>
                <w:szCs w:val="22"/>
              </w:rPr>
            </w:r>
          </w:p>
        </w:tc>
      </w:tr>
      <w:tr>
        <w:trPr>
          <w:trHeight w:val="1117" w:hRule="exact"/>
        </w:trPr>
        <w:tc>
          <w:tcPr>
            <w:tcW w:w="10446" w:type="dxa"/>
            <w:tcBorders>
              <w:top w:val="single" w:sz="2"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33"/>
              <w:ind w:left="70" w:right="0"/>
              <w:jc w:val="left"/>
              <w:rPr>
                <w:rFonts w:ascii="Calibri" w:hAnsi="Calibri" w:cs="Calibri" w:eastAsia="Calibri" w:hint="default"/>
                <w:sz w:val="22"/>
                <w:szCs w:val="22"/>
              </w:rPr>
            </w:pPr>
            <w:r>
              <w:rPr>
                <w:rFonts w:ascii="Calibri"/>
                <w:b/>
                <w:color w:val="231F20"/>
                <w:spacing w:val="-3"/>
                <w:sz w:val="22"/>
              </w:rPr>
              <w:t>Ford</w:t>
            </w:r>
            <w:r>
              <w:rPr>
                <w:rFonts w:ascii="Calibri"/>
                <w:sz w:val="22"/>
              </w:rPr>
            </w:r>
          </w:p>
          <w:p>
            <w:pPr>
              <w:pStyle w:val="TableParagraph"/>
              <w:spacing w:line="240" w:lineRule="auto" w:before="3"/>
              <w:ind w:right="0"/>
              <w:jc w:val="left"/>
              <w:rPr>
                <w:rFonts w:ascii="Calibri" w:hAnsi="Calibri" w:cs="Calibri" w:eastAsia="Calibri" w:hint="default"/>
                <w:sz w:val="21"/>
                <w:szCs w:val="21"/>
              </w:rPr>
            </w:pPr>
          </w:p>
          <w:p>
            <w:pPr>
              <w:pStyle w:val="TableParagraph"/>
              <w:spacing w:line="240" w:lineRule="auto"/>
              <w:ind w:left="70" w:right="0"/>
              <w:jc w:val="left"/>
              <w:rPr>
                <w:rFonts w:ascii="Calibri" w:hAnsi="Calibri" w:cs="Calibri" w:eastAsia="Calibri" w:hint="default"/>
                <w:sz w:val="22"/>
                <w:szCs w:val="22"/>
              </w:rPr>
            </w:pPr>
            <w:r>
              <w:rPr>
                <w:rFonts w:ascii="Calibri"/>
                <w:color w:val="231F20"/>
                <w:spacing w:val="-5"/>
                <w:sz w:val="22"/>
              </w:rPr>
              <w:t>We</w:t>
            </w:r>
            <w:r>
              <w:rPr>
                <w:rFonts w:ascii="Calibri"/>
                <w:color w:val="231F20"/>
                <w:spacing w:val="-3"/>
                <w:sz w:val="22"/>
              </w:rPr>
              <w:t> </w:t>
            </w:r>
            <w:r>
              <w:rPr>
                <w:rFonts w:ascii="Calibri"/>
                <w:color w:val="231F20"/>
                <w:sz w:val="22"/>
              </w:rPr>
              <w:t>go</w:t>
            </w:r>
            <w:r>
              <w:rPr>
                <w:rFonts w:ascii="Calibri"/>
                <w:color w:val="231F20"/>
                <w:spacing w:val="-3"/>
                <w:sz w:val="22"/>
              </w:rPr>
              <w:t> </w:t>
            </w:r>
            <w:r>
              <w:rPr>
                <w:rFonts w:ascii="Calibri"/>
                <w:color w:val="231F20"/>
                <w:sz w:val="22"/>
              </w:rPr>
              <w:t>further</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make</w:t>
            </w:r>
            <w:r>
              <w:rPr>
                <w:rFonts w:ascii="Calibri"/>
                <w:color w:val="231F20"/>
                <w:spacing w:val="-3"/>
                <w:sz w:val="22"/>
              </w:rPr>
              <w:t> </w:t>
            </w:r>
            <w:r>
              <w:rPr>
                <w:rFonts w:ascii="Calibri"/>
                <w:color w:val="231F20"/>
                <w:sz w:val="22"/>
              </w:rPr>
              <w:t>our</w:t>
            </w:r>
            <w:r>
              <w:rPr>
                <w:rFonts w:ascii="Calibri"/>
                <w:color w:val="231F20"/>
                <w:spacing w:val="-3"/>
                <w:sz w:val="22"/>
              </w:rPr>
              <w:t> </w:t>
            </w:r>
            <w:r>
              <w:rPr>
                <w:rFonts w:ascii="Calibri"/>
                <w:color w:val="231F20"/>
                <w:sz w:val="22"/>
              </w:rPr>
              <w:t>cars</w:t>
            </w:r>
            <w:r>
              <w:rPr>
                <w:rFonts w:ascii="Calibri"/>
                <w:color w:val="231F20"/>
                <w:spacing w:val="-3"/>
                <w:sz w:val="22"/>
              </w:rPr>
              <w:t> </w:t>
            </w:r>
            <w:r>
              <w:rPr>
                <w:rFonts w:ascii="Calibri"/>
                <w:color w:val="231F20"/>
                <w:spacing w:val="-4"/>
                <w:sz w:val="22"/>
              </w:rPr>
              <w:t>better,</w:t>
            </w:r>
            <w:r>
              <w:rPr>
                <w:rFonts w:ascii="Calibri"/>
                <w:color w:val="231F20"/>
                <w:spacing w:val="-3"/>
                <w:sz w:val="22"/>
              </w:rPr>
              <w:t> </w:t>
            </w:r>
            <w:r>
              <w:rPr>
                <w:rFonts w:ascii="Calibri"/>
                <w:color w:val="231F20"/>
                <w:sz w:val="22"/>
              </w:rPr>
              <w:t>our</w:t>
            </w:r>
            <w:r>
              <w:rPr>
                <w:rFonts w:ascii="Calibri"/>
                <w:color w:val="231F20"/>
                <w:spacing w:val="-3"/>
                <w:sz w:val="22"/>
              </w:rPr>
              <w:t> </w:t>
            </w:r>
            <w:r>
              <w:rPr>
                <w:rFonts w:ascii="Calibri"/>
                <w:color w:val="231F20"/>
                <w:sz w:val="22"/>
              </w:rPr>
              <w:t>employees</w:t>
            </w:r>
            <w:r>
              <w:rPr>
                <w:rFonts w:ascii="Calibri"/>
                <w:color w:val="231F20"/>
                <w:spacing w:val="-3"/>
                <w:sz w:val="22"/>
              </w:rPr>
              <w:t> </w:t>
            </w:r>
            <w:r>
              <w:rPr>
                <w:rFonts w:ascii="Calibri"/>
                <w:color w:val="231F20"/>
                <w:sz w:val="22"/>
              </w:rPr>
              <w:t>happier</w:t>
            </w:r>
            <w:r>
              <w:rPr>
                <w:rFonts w:ascii="Calibri"/>
                <w:color w:val="231F20"/>
                <w:spacing w:val="-3"/>
                <w:sz w:val="22"/>
              </w:rPr>
              <w:t> </w:t>
            </w:r>
            <w:r>
              <w:rPr>
                <w:rFonts w:ascii="Calibri"/>
                <w:color w:val="231F20"/>
                <w:sz w:val="22"/>
              </w:rPr>
              <w:t>and</w:t>
            </w:r>
            <w:r>
              <w:rPr>
                <w:rFonts w:ascii="Calibri"/>
                <w:color w:val="231F20"/>
                <w:spacing w:val="-3"/>
                <w:sz w:val="22"/>
              </w:rPr>
              <w:t> </w:t>
            </w:r>
            <w:r>
              <w:rPr>
                <w:rFonts w:ascii="Calibri"/>
                <w:color w:val="231F20"/>
                <w:sz w:val="22"/>
              </w:rPr>
              <w:t>our</w:t>
            </w:r>
            <w:r>
              <w:rPr>
                <w:rFonts w:ascii="Calibri"/>
                <w:color w:val="231F20"/>
                <w:spacing w:val="-3"/>
                <w:sz w:val="22"/>
              </w:rPr>
              <w:t> </w:t>
            </w:r>
            <w:r>
              <w:rPr>
                <w:rFonts w:ascii="Calibri"/>
                <w:color w:val="231F20"/>
                <w:sz w:val="22"/>
              </w:rPr>
              <w:t>planet</w:t>
            </w:r>
            <w:r>
              <w:rPr>
                <w:rFonts w:ascii="Calibri"/>
                <w:color w:val="231F20"/>
                <w:spacing w:val="-3"/>
                <w:sz w:val="22"/>
              </w:rPr>
              <w:t> </w:t>
            </w:r>
            <w:r>
              <w:rPr>
                <w:rFonts w:ascii="Calibri"/>
                <w:color w:val="231F20"/>
                <w:sz w:val="22"/>
              </w:rPr>
              <w:t>a</w:t>
            </w:r>
            <w:r>
              <w:rPr>
                <w:rFonts w:ascii="Calibri"/>
                <w:color w:val="231F20"/>
                <w:spacing w:val="-3"/>
                <w:sz w:val="22"/>
              </w:rPr>
              <w:t> </w:t>
            </w:r>
            <w:r>
              <w:rPr>
                <w:rFonts w:ascii="Calibri"/>
                <w:color w:val="231F20"/>
                <w:sz w:val="22"/>
              </w:rPr>
              <w:t>better</w:t>
            </w:r>
            <w:r>
              <w:rPr>
                <w:rFonts w:ascii="Calibri"/>
                <w:color w:val="231F20"/>
                <w:spacing w:val="-3"/>
                <w:sz w:val="22"/>
              </w:rPr>
              <w:t> </w:t>
            </w:r>
            <w:r>
              <w:rPr>
                <w:rFonts w:ascii="Calibri"/>
                <w:color w:val="231F20"/>
                <w:sz w:val="22"/>
              </w:rPr>
              <w:t>place</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be.</w:t>
            </w:r>
            <w:r>
              <w:rPr>
                <w:rFonts w:ascii="Calibri"/>
                <w:sz w:val="22"/>
              </w:rPr>
            </w:r>
          </w:p>
        </w:tc>
      </w:tr>
    </w:tbl>
    <w:p>
      <w:pPr>
        <w:spacing w:line="240" w:lineRule="auto" w:before="9"/>
        <w:ind w:right="0"/>
        <w:rPr>
          <w:rFonts w:ascii="Calibri" w:hAnsi="Calibri" w:cs="Calibri" w:eastAsia="Calibri" w:hint="default"/>
          <w:sz w:val="11"/>
          <w:szCs w:val="11"/>
        </w:rPr>
      </w:pPr>
    </w:p>
    <w:p>
      <w:pPr>
        <w:pStyle w:val="BodyText"/>
        <w:spacing w:line="240" w:lineRule="auto" w:before="55"/>
        <w:ind w:right="317"/>
        <w:jc w:val="left"/>
      </w:pPr>
      <w:r>
        <w:rPr>
          <w:color w:val="231F20"/>
        </w:rPr>
        <w:t>Some reasons for having a mission</w:t>
      </w:r>
      <w:r>
        <w:rPr>
          <w:color w:val="231F20"/>
          <w:spacing w:val="-27"/>
        </w:rPr>
        <w:t> </w:t>
      </w:r>
      <w:r>
        <w:rPr>
          <w:color w:val="231F20"/>
        </w:rPr>
        <w:t>statement:</w:t>
      </w:r>
      <w:r>
        <w:rPr/>
      </w:r>
    </w:p>
    <w:p>
      <w:pPr>
        <w:spacing w:line="240" w:lineRule="auto" w:before="0"/>
        <w:ind w:right="0"/>
        <w:rPr>
          <w:rFonts w:ascii="Calibri" w:hAnsi="Calibri" w:cs="Calibri" w:eastAsia="Calibri" w:hint="default"/>
          <w:sz w:val="17"/>
          <w:szCs w:val="17"/>
        </w:rPr>
      </w:pPr>
    </w:p>
    <w:p>
      <w:pPr>
        <w:pStyle w:val="ListParagraph"/>
        <w:numPr>
          <w:ilvl w:val="0"/>
          <w:numId w:val="1"/>
        </w:numPr>
        <w:tabs>
          <w:tab w:pos="820" w:val="left" w:leader="none"/>
        </w:tabs>
        <w:spacing w:line="256" w:lineRule="auto" w:before="0" w:after="0"/>
        <w:ind w:left="820" w:right="186" w:hanging="360"/>
        <w:jc w:val="left"/>
        <w:rPr>
          <w:rFonts w:ascii="Calibri" w:hAnsi="Calibri" w:cs="Calibri" w:eastAsia="Calibri" w:hint="default"/>
          <w:sz w:val="22"/>
          <w:szCs w:val="22"/>
        </w:rPr>
      </w:pPr>
      <w:r>
        <w:rPr>
          <w:rFonts w:ascii="Calibri"/>
          <w:color w:val="231F20"/>
          <w:sz w:val="22"/>
        </w:rPr>
        <w:t>Helps</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ensure</w:t>
      </w:r>
      <w:r>
        <w:rPr>
          <w:rFonts w:ascii="Calibri"/>
          <w:color w:val="231F20"/>
          <w:spacing w:val="-3"/>
          <w:sz w:val="22"/>
        </w:rPr>
        <w:t> </w:t>
      </w:r>
      <w:r>
        <w:rPr>
          <w:rFonts w:ascii="Calibri"/>
          <w:color w:val="231F20"/>
          <w:sz w:val="22"/>
        </w:rPr>
        <w:t>that</w:t>
      </w:r>
      <w:r>
        <w:rPr>
          <w:rFonts w:ascii="Calibri"/>
          <w:color w:val="231F20"/>
          <w:spacing w:val="-3"/>
          <w:sz w:val="22"/>
        </w:rPr>
        <w:t> </w:t>
      </w:r>
      <w:r>
        <w:rPr>
          <w:rFonts w:ascii="Calibri"/>
          <w:color w:val="231F20"/>
          <w:sz w:val="22"/>
        </w:rPr>
        <w:t>all</w:t>
      </w:r>
      <w:r>
        <w:rPr>
          <w:rFonts w:ascii="Calibri"/>
          <w:color w:val="231F20"/>
          <w:spacing w:val="-3"/>
          <w:sz w:val="22"/>
        </w:rPr>
        <w:t> </w:t>
      </w:r>
      <w:r>
        <w:rPr>
          <w:rFonts w:ascii="Calibri"/>
          <w:color w:val="231F20"/>
          <w:sz w:val="22"/>
        </w:rPr>
        <w:t>stakeholders</w:t>
      </w:r>
      <w:r>
        <w:rPr>
          <w:rFonts w:ascii="Calibri"/>
          <w:color w:val="231F20"/>
          <w:spacing w:val="-3"/>
          <w:sz w:val="22"/>
        </w:rPr>
        <w:t> </w:t>
      </w:r>
      <w:r>
        <w:rPr>
          <w:rFonts w:ascii="Calibri"/>
          <w:color w:val="231F20"/>
          <w:sz w:val="22"/>
        </w:rPr>
        <w:t>are</w:t>
      </w:r>
      <w:r>
        <w:rPr>
          <w:rFonts w:ascii="Calibri"/>
          <w:color w:val="231F20"/>
          <w:spacing w:val="-3"/>
          <w:sz w:val="22"/>
        </w:rPr>
        <w:t> </w:t>
      </w:r>
      <w:r>
        <w:rPr>
          <w:rFonts w:ascii="Calibri"/>
          <w:color w:val="231F20"/>
          <w:sz w:val="22"/>
        </w:rPr>
        <w:t>clear</w:t>
      </w:r>
      <w:r>
        <w:rPr>
          <w:rFonts w:ascii="Calibri"/>
          <w:color w:val="231F20"/>
          <w:spacing w:val="-3"/>
          <w:sz w:val="22"/>
        </w:rPr>
        <w:t> </w:t>
      </w:r>
      <w:r>
        <w:rPr>
          <w:rFonts w:ascii="Calibri"/>
          <w:color w:val="231F20"/>
          <w:sz w:val="22"/>
        </w:rPr>
        <w:t>on</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purpose</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business</w:t>
      </w:r>
      <w:r>
        <w:rPr>
          <w:rFonts w:ascii="Calibri"/>
          <w:color w:val="231F20"/>
          <w:spacing w:val="-3"/>
          <w:sz w:val="22"/>
        </w:rPr>
        <w:t> </w:t>
      </w:r>
      <w:r>
        <w:rPr>
          <w:rFonts w:ascii="Calibri"/>
          <w:color w:val="231F20"/>
          <w:sz w:val="22"/>
        </w:rPr>
        <w:t>so</w:t>
      </w:r>
      <w:r>
        <w:rPr>
          <w:rFonts w:ascii="Calibri"/>
          <w:color w:val="231F20"/>
          <w:spacing w:val="-3"/>
          <w:sz w:val="22"/>
        </w:rPr>
        <w:t> </w:t>
      </w:r>
      <w:r>
        <w:rPr>
          <w:rFonts w:ascii="Calibri"/>
          <w:color w:val="231F20"/>
          <w:sz w:val="22"/>
        </w:rPr>
        <w:t>everyone</w:t>
      </w:r>
      <w:r>
        <w:rPr>
          <w:rFonts w:ascii="Calibri"/>
          <w:color w:val="231F20"/>
          <w:spacing w:val="-3"/>
          <w:sz w:val="22"/>
        </w:rPr>
        <w:t> </w:t>
      </w:r>
      <w:r>
        <w:rPr>
          <w:rFonts w:ascii="Calibri"/>
          <w:color w:val="231F20"/>
          <w:sz w:val="22"/>
        </w:rPr>
        <w:t>can</w:t>
      </w:r>
      <w:r>
        <w:rPr>
          <w:rFonts w:ascii="Calibri"/>
          <w:color w:val="231F20"/>
          <w:spacing w:val="-3"/>
          <w:sz w:val="22"/>
        </w:rPr>
        <w:t> </w:t>
      </w:r>
      <w:r>
        <w:rPr>
          <w:rFonts w:ascii="Calibri"/>
          <w:color w:val="231F20"/>
          <w:sz w:val="22"/>
        </w:rPr>
        <w:t>be</w:t>
      </w:r>
      <w:r>
        <w:rPr>
          <w:rFonts w:ascii="Calibri"/>
          <w:color w:val="231F20"/>
          <w:spacing w:val="-3"/>
          <w:sz w:val="22"/>
        </w:rPr>
        <w:t> </w:t>
      </w:r>
      <w:r>
        <w:rPr>
          <w:rFonts w:ascii="Calibri"/>
          <w:color w:val="231F20"/>
          <w:sz w:val="22"/>
        </w:rPr>
        <w:t>focused</w:t>
      </w:r>
      <w:r>
        <w:rPr>
          <w:rFonts w:ascii="Calibri"/>
          <w:color w:val="231F20"/>
          <w:spacing w:val="-3"/>
          <w:sz w:val="22"/>
        </w:rPr>
        <w:t> </w:t>
      </w:r>
      <w:r>
        <w:rPr>
          <w:rFonts w:ascii="Calibri"/>
          <w:color w:val="231F20"/>
          <w:sz w:val="22"/>
        </w:rPr>
        <w:t>on </w:t>
      </w:r>
      <w:r>
        <w:rPr>
          <w:rFonts w:ascii="Calibri"/>
          <w:color w:val="231F20"/>
          <w:sz w:val="22"/>
        </w:rPr>
        <w:t>the same goals and</w:t>
      </w:r>
      <w:r>
        <w:rPr>
          <w:rFonts w:ascii="Calibri"/>
          <w:color w:val="231F20"/>
          <w:spacing w:val="-6"/>
          <w:sz w:val="22"/>
        </w:rPr>
        <w:t> </w:t>
      </w:r>
      <w:r>
        <w:rPr>
          <w:rFonts w:ascii="Calibri"/>
          <w:color w:val="231F20"/>
          <w:sz w:val="22"/>
        </w:rPr>
        <w:t>objectives</w:t>
      </w:r>
      <w:r>
        <w:rPr>
          <w:rFonts w:ascii="Calibri"/>
          <w:sz w:val="22"/>
        </w:rPr>
      </w:r>
    </w:p>
    <w:p>
      <w:pPr>
        <w:pStyle w:val="ListParagraph"/>
        <w:numPr>
          <w:ilvl w:val="0"/>
          <w:numId w:val="1"/>
        </w:numPr>
        <w:tabs>
          <w:tab w:pos="820" w:val="left" w:leader="none"/>
        </w:tabs>
        <w:spacing w:line="240" w:lineRule="auto" w:before="189" w:after="0"/>
        <w:ind w:left="820" w:right="0" w:hanging="360"/>
        <w:jc w:val="left"/>
        <w:rPr>
          <w:rFonts w:ascii="Calibri" w:hAnsi="Calibri" w:cs="Calibri" w:eastAsia="Calibri" w:hint="default"/>
          <w:sz w:val="22"/>
          <w:szCs w:val="22"/>
        </w:rPr>
      </w:pPr>
      <w:r>
        <w:rPr>
          <w:rFonts w:ascii="Calibri"/>
          <w:color w:val="231F20"/>
          <w:sz w:val="22"/>
        </w:rPr>
        <w:t>Helps with the strategic planning since this should be the starting</w:t>
      </w:r>
      <w:r>
        <w:rPr>
          <w:rFonts w:ascii="Calibri"/>
          <w:color w:val="231F20"/>
          <w:spacing w:val="-26"/>
          <w:sz w:val="22"/>
        </w:rPr>
        <w:t> </w:t>
      </w:r>
      <w:r>
        <w:rPr>
          <w:rFonts w:ascii="Calibri"/>
          <w:color w:val="231F20"/>
          <w:sz w:val="22"/>
        </w:rPr>
        <w:t>point</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hAnsi="Calibri" w:cs="Calibri" w:eastAsia="Calibri" w:hint="default"/>
          <w:color w:val="231F20"/>
          <w:sz w:val="22"/>
          <w:szCs w:val="22"/>
        </w:rPr>
        <w:t>Gives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some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transparency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for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investors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they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understand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how</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their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capital</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will</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be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put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use</w:t>
      </w:r>
      <w:r>
        <w:rPr>
          <w:rFonts w:ascii="Calibri" w:hAnsi="Calibri" w:cs="Calibri" w:eastAsia="Calibri" w:hint="default"/>
          <w:sz w:val="22"/>
          <w:szCs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Helps customers understand the ethics and objectives of a</w:t>
      </w:r>
      <w:r>
        <w:rPr>
          <w:rFonts w:ascii="Calibri"/>
          <w:color w:val="231F20"/>
          <w:spacing w:val="-25"/>
          <w:sz w:val="22"/>
        </w:rPr>
        <w:t> </w:t>
      </w:r>
      <w:r>
        <w:rPr>
          <w:rFonts w:ascii="Calibri"/>
          <w:color w:val="231F20"/>
          <w:spacing w:val="-3"/>
          <w:sz w:val="22"/>
        </w:rPr>
        <w:t>company.</w:t>
      </w:r>
      <w:r>
        <w:rPr>
          <w:rFonts w:ascii="Calibri"/>
          <w:spacing w:val="-3"/>
          <w:sz w:val="22"/>
        </w:rPr>
      </w:r>
    </w:p>
    <w:p>
      <w:pPr>
        <w:spacing w:after="0" w:line="240" w:lineRule="auto"/>
        <w:jc w:val="left"/>
        <w:rPr>
          <w:rFonts w:ascii="Calibri" w:hAnsi="Calibri" w:cs="Calibri" w:eastAsia="Calibri" w:hint="default"/>
          <w:sz w:val="22"/>
          <w:szCs w:val="22"/>
        </w:rPr>
        <w:sectPr>
          <w:pgSz w:w="11910" w:h="16840"/>
          <w:pgMar w:top="620" w:bottom="280" w:left="620" w:right="600"/>
        </w:sectPr>
      </w:pPr>
    </w:p>
    <w:p>
      <w:pPr>
        <w:pStyle w:val="BodyText"/>
        <w:spacing w:line="256" w:lineRule="auto" w:before="37"/>
        <w:ind w:right="258"/>
        <w:jc w:val="left"/>
      </w:pPr>
      <w:r>
        <w:rPr>
          <w:color w:val="231F20"/>
        </w:rPr>
        <w:t>One of the main purposes of a mission statement is to give an organisation cohesiveness, so that everyone in the organisation</w:t>
      </w:r>
      <w:r>
        <w:rPr>
          <w:color w:val="231F20"/>
          <w:spacing w:val="-3"/>
        </w:rPr>
        <w:t> </w:t>
      </w:r>
      <w:r>
        <w:rPr>
          <w:color w:val="231F20"/>
        </w:rPr>
        <w:t>from</w:t>
      </w:r>
      <w:r>
        <w:rPr>
          <w:color w:val="231F20"/>
          <w:spacing w:val="-3"/>
        </w:rPr>
        <w:t> </w:t>
      </w:r>
      <w:r>
        <w:rPr>
          <w:color w:val="231F20"/>
        </w:rPr>
        <w:t>the</w:t>
      </w:r>
      <w:r>
        <w:rPr>
          <w:color w:val="231F20"/>
          <w:spacing w:val="-3"/>
        </w:rPr>
        <w:t> </w:t>
      </w:r>
      <w:r>
        <w:rPr>
          <w:color w:val="231F20"/>
        </w:rPr>
        <w:t>chief</w:t>
      </w:r>
      <w:r>
        <w:rPr>
          <w:color w:val="231F20"/>
          <w:spacing w:val="-3"/>
        </w:rPr>
        <w:t> </w:t>
      </w:r>
      <w:r>
        <w:rPr>
          <w:color w:val="231F20"/>
        </w:rPr>
        <w:t>executive</w:t>
      </w:r>
      <w:r>
        <w:rPr>
          <w:color w:val="231F20"/>
          <w:spacing w:val="-3"/>
        </w:rPr>
        <w:t> </w:t>
      </w:r>
      <w:r>
        <w:rPr>
          <w:color w:val="231F20"/>
        </w:rPr>
        <w:t>officer</w:t>
      </w:r>
      <w:r>
        <w:rPr>
          <w:color w:val="231F20"/>
          <w:spacing w:val="-3"/>
        </w:rPr>
        <w:t> </w:t>
      </w:r>
      <w:r>
        <w:rPr>
          <w:color w:val="231F20"/>
        </w:rPr>
        <w:t>(CEO)</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worker</w:t>
      </w:r>
      <w:r>
        <w:rPr>
          <w:color w:val="231F20"/>
          <w:spacing w:val="-3"/>
        </w:rPr>
        <w:t> </w:t>
      </w:r>
      <w:r>
        <w:rPr>
          <w:color w:val="231F20"/>
        </w:rPr>
        <w:t>on</w:t>
      </w:r>
      <w:r>
        <w:rPr>
          <w:color w:val="231F20"/>
          <w:spacing w:val="-3"/>
        </w:rPr>
        <w:t> </w:t>
      </w:r>
      <w:r>
        <w:rPr>
          <w:color w:val="231F20"/>
        </w:rPr>
        <w:t>the</w:t>
      </w:r>
      <w:r>
        <w:rPr>
          <w:color w:val="231F20"/>
          <w:spacing w:val="-3"/>
        </w:rPr>
        <w:t> </w:t>
      </w:r>
      <w:r>
        <w:rPr>
          <w:color w:val="231F20"/>
        </w:rPr>
        <w:t>shop</w:t>
      </w:r>
      <w:r>
        <w:rPr>
          <w:color w:val="231F20"/>
          <w:spacing w:val="-3"/>
        </w:rPr>
        <w:t> </w:t>
      </w:r>
      <w:r>
        <w:rPr>
          <w:color w:val="231F20"/>
          <w:spacing w:val="-4"/>
        </w:rPr>
        <w:t>floor,</w:t>
      </w:r>
      <w:r>
        <w:rPr>
          <w:color w:val="231F20"/>
          <w:spacing w:val="-3"/>
        </w:rPr>
        <w:t> </w:t>
      </w:r>
      <w:r>
        <w:rPr>
          <w:color w:val="231F20"/>
        </w:rPr>
        <w:t>has</w:t>
      </w:r>
      <w:r>
        <w:rPr>
          <w:color w:val="231F20"/>
          <w:spacing w:val="-3"/>
        </w:rPr>
        <w:t> </w:t>
      </w:r>
      <w:r>
        <w:rPr>
          <w:color w:val="231F20"/>
        </w:rPr>
        <w:t>a</w:t>
      </w:r>
      <w:r>
        <w:rPr>
          <w:color w:val="231F20"/>
          <w:spacing w:val="-3"/>
        </w:rPr>
        <w:t> </w:t>
      </w:r>
      <w:r>
        <w:rPr>
          <w:color w:val="231F20"/>
        </w:rPr>
        <w:t>set</w:t>
      </w:r>
      <w:r>
        <w:rPr>
          <w:color w:val="231F20"/>
          <w:spacing w:val="-3"/>
        </w:rPr>
        <w:t> </w:t>
      </w:r>
      <w:r>
        <w:rPr>
          <w:color w:val="231F20"/>
        </w:rPr>
        <w:t>of</w:t>
      </w:r>
      <w:r>
        <w:rPr>
          <w:color w:val="231F20"/>
          <w:spacing w:val="-3"/>
        </w:rPr>
        <w:t> </w:t>
      </w:r>
      <w:r>
        <w:rPr>
          <w:color w:val="231F20"/>
        </w:rPr>
        <w:t>common</w:t>
      </w:r>
      <w:r>
        <w:rPr>
          <w:color w:val="231F20"/>
          <w:spacing w:val="-3"/>
        </w:rPr>
        <w:t> </w:t>
      </w:r>
      <w:r>
        <w:rPr>
          <w:color w:val="231F20"/>
        </w:rPr>
        <w:t>aims.</w:t>
      </w:r>
      <w:r>
        <w:rPr>
          <w:color w:val="231F20"/>
          <w:spacing w:val="-3"/>
        </w:rPr>
        <w:t> </w:t>
      </w:r>
      <w:r>
        <w:rPr>
          <w:color w:val="231F20"/>
        </w:rPr>
        <w:t>They </w:t>
      </w:r>
      <w:r>
        <w:rPr>
          <w:color w:val="231F20"/>
        </w:rPr>
        <w:t>know</w:t>
      </w:r>
      <w:r>
        <w:rPr>
          <w:color w:val="231F20"/>
          <w:spacing w:val="-3"/>
        </w:rPr>
        <w:t> </w:t>
      </w:r>
      <w:r>
        <w:rPr>
          <w:color w:val="231F20"/>
        </w:rPr>
        <w:t>what</w:t>
      </w:r>
      <w:r>
        <w:rPr>
          <w:color w:val="231F20"/>
          <w:spacing w:val="-3"/>
        </w:rPr>
        <w:t> </w:t>
      </w:r>
      <w:r>
        <w:rPr>
          <w:color w:val="231F20"/>
        </w:rPr>
        <w:t>the</w:t>
      </w:r>
      <w:r>
        <w:rPr>
          <w:color w:val="231F20"/>
          <w:spacing w:val="-3"/>
        </w:rPr>
        <w:t> </w:t>
      </w:r>
      <w:r>
        <w:rPr>
          <w:color w:val="231F20"/>
        </w:rPr>
        <w:t>organisation</w:t>
      </w:r>
      <w:r>
        <w:rPr>
          <w:color w:val="231F20"/>
          <w:spacing w:val="-3"/>
        </w:rPr>
        <w:t> </w:t>
      </w:r>
      <w:r>
        <w:rPr>
          <w:color w:val="231F20"/>
        </w:rPr>
        <w:t>stands</w:t>
      </w:r>
      <w:r>
        <w:rPr>
          <w:color w:val="231F20"/>
          <w:spacing w:val="-3"/>
        </w:rPr>
        <w:t> </w:t>
      </w:r>
      <w:r>
        <w:rPr>
          <w:color w:val="231F20"/>
        </w:rPr>
        <w:t>for</w:t>
      </w:r>
      <w:r>
        <w:rPr>
          <w:color w:val="231F20"/>
          <w:spacing w:val="-3"/>
        </w:rPr>
        <w:t> </w:t>
      </w:r>
      <w:r>
        <w:rPr>
          <w:color w:val="231F20"/>
        </w:rPr>
        <w:t>and</w:t>
      </w:r>
      <w:r>
        <w:rPr>
          <w:color w:val="231F20"/>
          <w:spacing w:val="-3"/>
        </w:rPr>
        <w:t> </w:t>
      </w:r>
      <w:r>
        <w:rPr>
          <w:color w:val="231F20"/>
        </w:rPr>
        <w:t>what</w:t>
      </w:r>
      <w:r>
        <w:rPr>
          <w:color w:val="231F20"/>
          <w:spacing w:val="-3"/>
        </w:rPr>
        <w:t> </w:t>
      </w:r>
      <w:r>
        <w:rPr>
          <w:color w:val="231F20"/>
        </w:rPr>
        <w:t>it</w:t>
      </w:r>
      <w:r>
        <w:rPr>
          <w:color w:val="231F20"/>
          <w:spacing w:val="-3"/>
        </w:rPr>
        <w:t> </w:t>
      </w:r>
      <w:r>
        <w:rPr>
          <w:color w:val="231F20"/>
        </w:rPr>
        <w:t>is</w:t>
      </w:r>
      <w:r>
        <w:rPr>
          <w:color w:val="231F20"/>
          <w:spacing w:val="-3"/>
        </w:rPr>
        <w:t> </w:t>
      </w:r>
      <w:r>
        <w:rPr>
          <w:color w:val="231F20"/>
        </w:rPr>
        <w:t>trying</w:t>
      </w:r>
      <w:r>
        <w:rPr>
          <w:color w:val="231F20"/>
          <w:spacing w:val="-3"/>
        </w:rPr>
        <w:t> </w:t>
      </w:r>
      <w:r>
        <w:rPr>
          <w:color w:val="231F20"/>
        </w:rPr>
        <w:t>to</w:t>
      </w:r>
      <w:r>
        <w:rPr>
          <w:color w:val="231F20"/>
          <w:spacing w:val="-3"/>
        </w:rPr>
        <w:t> </w:t>
      </w:r>
      <w:r>
        <w:rPr>
          <w:color w:val="231F20"/>
        </w:rPr>
        <w:t>achieve.</w:t>
      </w:r>
      <w:r>
        <w:rPr/>
      </w:r>
    </w:p>
    <w:p>
      <w:pPr>
        <w:spacing w:line="240" w:lineRule="auto" w:before="5"/>
        <w:ind w:right="0"/>
        <w:rPr>
          <w:rFonts w:ascii="Calibri" w:hAnsi="Calibri" w:cs="Calibri" w:eastAsia="Calibri" w:hint="default"/>
          <w:sz w:val="16"/>
          <w:szCs w:val="16"/>
        </w:rPr>
      </w:pPr>
    </w:p>
    <w:p>
      <w:pPr>
        <w:pStyle w:val="BodyText"/>
        <w:spacing w:line="256" w:lineRule="auto"/>
        <w:ind w:right="148"/>
        <w:jc w:val="left"/>
      </w:pPr>
      <w:r>
        <w:rPr>
          <w:color w:val="231F20"/>
        </w:rPr>
        <w:t>Mission</w:t>
      </w:r>
      <w:r>
        <w:rPr>
          <w:color w:val="231F20"/>
          <w:spacing w:val="-3"/>
        </w:rPr>
        <w:t> </w:t>
      </w:r>
      <w:r>
        <w:rPr>
          <w:color w:val="231F20"/>
        </w:rPr>
        <w:t>statements</w:t>
      </w:r>
      <w:r>
        <w:rPr>
          <w:color w:val="231F20"/>
          <w:spacing w:val="-3"/>
        </w:rPr>
        <w:t> </w:t>
      </w:r>
      <w:r>
        <w:rPr>
          <w:color w:val="231F20"/>
        </w:rPr>
        <w:t>tend</w:t>
      </w:r>
      <w:r>
        <w:rPr>
          <w:color w:val="231F20"/>
          <w:spacing w:val="-3"/>
        </w:rPr>
        <w:t> </w:t>
      </w:r>
      <w:r>
        <w:rPr>
          <w:color w:val="231F20"/>
        </w:rPr>
        <w:t>to</w:t>
      </w:r>
      <w:r>
        <w:rPr>
          <w:color w:val="231F20"/>
          <w:spacing w:val="-3"/>
        </w:rPr>
        <w:t> </w:t>
      </w:r>
      <w:r>
        <w:rPr>
          <w:color w:val="231F20"/>
        </w:rPr>
        <w:t>be</w:t>
      </w:r>
      <w:r>
        <w:rPr>
          <w:color w:val="231F20"/>
          <w:spacing w:val="-3"/>
        </w:rPr>
        <w:t> </w:t>
      </w:r>
      <w:r>
        <w:rPr>
          <w:color w:val="231F20"/>
        </w:rPr>
        <w:t>vague</w:t>
      </w:r>
      <w:r>
        <w:rPr>
          <w:color w:val="231F20"/>
          <w:spacing w:val="-3"/>
        </w:rPr>
        <w:t> </w:t>
      </w:r>
      <w:r>
        <w:rPr>
          <w:color w:val="231F20"/>
        </w:rPr>
        <w:t>and</w:t>
      </w:r>
      <w:r>
        <w:rPr>
          <w:color w:val="231F20"/>
          <w:spacing w:val="-3"/>
        </w:rPr>
        <w:t> </w:t>
      </w:r>
      <w:r>
        <w:rPr>
          <w:color w:val="231F20"/>
        </w:rPr>
        <w:t>often</w:t>
      </w:r>
      <w:r>
        <w:rPr>
          <w:color w:val="231F20"/>
          <w:spacing w:val="-3"/>
        </w:rPr>
        <w:t> </w:t>
      </w:r>
      <w:r>
        <w:rPr>
          <w:color w:val="231F20"/>
        </w:rPr>
        <w:t>express</w:t>
      </w:r>
      <w:r>
        <w:rPr>
          <w:color w:val="231F20"/>
          <w:spacing w:val="-3"/>
        </w:rPr>
        <w:t> </w:t>
      </w:r>
      <w:r>
        <w:rPr>
          <w:color w:val="231F20"/>
        </w:rPr>
        <w:t>an</w:t>
      </w:r>
      <w:r>
        <w:rPr>
          <w:color w:val="231F20"/>
          <w:spacing w:val="-3"/>
        </w:rPr>
        <w:t> </w:t>
      </w:r>
      <w:r>
        <w:rPr>
          <w:color w:val="231F20"/>
        </w:rPr>
        <w:t>aspiration</w:t>
      </w:r>
      <w:r>
        <w:rPr>
          <w:color w:val="231F20"/>
          <w:spacing w:val="-3"/>
        </w:rPr>
        <w:t> </w:t>
      </w:r>
      <w:r>
        <w:rPr>
          <w:color w:val="231F20"/>
        </w:rPr>
        <w:t>or</w:t>
      </w:r>
      <w:r>
        <w:rPr>
          <w:color w:val="231F20"/>
          <w:spacing w:val="-3"/>
        </w:rPr>
        <w:t> </w:t>
      </w:r>
      <w:r>
        <w:rPr>
          <w:color w:val="231F20"/>
        </w:rPr>
        <w:t>ambition</w:t>
      </w:r>
      <w:r>
        <w:rPr>
          <w:color w:val="231F20"/>
          <w:spacing w:val="-3"/>
        </w:rPr>
        <w:t> </w:t>
      </w:r>
      <w:r>
        <w:rPr>
          <w:color w:val="231F20"/>
        </w:rPr>
        <w:t>rather</w:t>
      </w:r>
      <w:r>
        <w:rPr>
          <w:color w:val="231F20"/>
          <w:spacing w:val="-3"/>
        </w:rPr>
        <w:t> </w:t>
      </w:r>
      <w:r>
        <w:rPr>
          <w:color w:val="231F20"/>
        </w:rPr>
        <w:t>than</w:t>
      </w:r>
      <w:r>
        <w:rPr>
          <w:color w:val="231F20"/>
          <w:spacing w:val="-3"/>
        </w:rPr>
        <w:t> </w:t>
      </w:r>
      <w:r>
        <w:rPr>
          <w:color w:val="231F20"/>
        </w:rPr>
        <w:t>a</w:t>
      </w:r>
      <w:r>
        <w:rPr>
          <w:color w:val="231F20"/>
          <w:spacing w:val="-3"/>
        </w:rPr>
        <w:t> reality. </w:t>
      </w:r>
      <w:r>
        <w:rPr>
          <w:color w:val="231F20"/>
        </w:rPr>
        <w:t>The</w:t>
      </w:r>
      <w:r>
        <w:rPr>
          <w:color w:val="231F20"/>
          <w:spacing w:val="-3"/>
        </w:rPr>
        <w:t> </w:t>
      </w:r>
      <w:r>
        <w:rPr>
          <w:color w:val="231F20"/>
        </w:rPr>
        <w:t>job</w:t>
      </w:r>
      <w:r>
        <w:rPr>
          <w:color w:val="231F20"/>
          <w:spacing w:val="-3"/>
        </w:rPr>
        <w:t> </w:t>
      </w:r>
      <w:r>
        <w:rPr>
          <w:color w:val="231F20"/>
        </w:rPr>
        <w:t>of</w:t>
      </w:r>
      <w:r>
        <w:rPr>
          <w:color w:val="231F20"/>
          <w:spacing w:val="-3"/>
        </w:rPr>
        <w:t> </w:t>
      </w:r>
      <w:r>
        <w:rPr>
          <w:color w:val="231F20"/>
        </w:rPr>
        <w:t>the </w:t>
      </w:r>
      <w:r>
        <w:rPr>
          <w:color w:val="231F20"/>
        </w:rPr>
        <w:t>organisation</w:t>
      </w:r>
      <w:r>
        <w:rPr>
          <w:color w:val="231F20"/>
          <w:spacing w:val="-3"/>
        </w:rPr>
        <w:t> </w:t>
      </w:r>
      <w:r>
        <w:rPr>
          <w:color w:val="231F20"/>
        </w:rPr>
        <w:t>is</w:t>
      </w:r>
      <w:r>
        <w:rPr>
          <w:color w:val="231F20"/>
          <w:spacing w:val="-3"/>
        </w:rPr>
        <w:t> </w:t>
      </w:r>
      <w:r>
        <w:rPr>
          <w:color w:val="231F20"/>
        </w:rPr>
        <w:t>to</w:t>
      </w:r>
      <w:r>
        <w:rPr>
          <w:color w:val="231F20"/>
          <w:spacing w:val="-3"/>
        </w:rPr>
        <w:t> </w:t>
      </w:r>
      <w:r>
        <w:rPr>
          <w:color w:val="231F20"/>
        </w:rPr>
        <w:t>try</w:t>
      </w:r>
      <w:r>
        <w:rPr>
          <w:color w:val="231F20"/>
          <w:spacing w:val="-3"/>
        </w:rPr>
        <w:t> </w:t>
      </w:r>
      <w:r>
        <w:rPr>
          <w:color w:val="231F20"/>
        </w:rPr>
        <w:t>its</w:t>
      </w:r>
      <w:r>
        <w:rPr>
          <w:color w:val="231F20"/>
          <w:spacing w:val="-3"/>
        </w:rPr>
        <w:t> </w:t>
      </w:r>
      <w:r>
        <w:rPr>
          <w:color w:val="231F20"/>
        </w:rPr>
        <w:t>hardest</w:t>
      </w:r>
      <w:r>
        <w:rPr>
          <w:color w:val="231F20"/>
          <w:spacing w:val="-3"/>
        </w:rPr>
        <w:t> </w:t>
      </w:r>
      <w:r>
        <w:rPr>
          <w:color w:val="231F20"/>
        </w:rPr>
        <w:t>to</w:t>
      </w:r>
      <w:r>
        <w:rPr>
          <w:color w:val="231F20"/>
          <w:spacing w:val="-3"/>
        </w:rPr>
        <w:t> </w:t>
      </w:r>
      <w:r>
        <w:rPr>
          <w:color w:val="231F20"/>
        </w:rPr>
        <w:t>turn</w:t>
      </w:r>
      <w:r>
        <w:rPr>
          <w:color w:val="231F20"/>
          <w:spacing w:val="-3"/>
        </w:rPr>
        <w:t> </w:t>
      </w:r>
      <w:r>
        <w:rPr>
          <w:color w:val="231F20"/>
        </w:rPr>
        <w:t>the</w:t>
      </w:r>
      <w:r>
        <w:rPr>
          <w:color w:val="231F20"/>
          <w:spacing w:val="-3"/>
        </w:rPr>
        <w:t> </w:t>
      </w:r>
      <w:r>
        <w:rPr>
          <w:color w:val="231F20"/>
        </w:rPr>
        <w:t>aspiration</w:t>
      </w:r>
      <w:r>
        <w:rPr>
          <w:color w:val="231F20"/>
          <w:spacing w:val="-3"/>
        </w:rPr>
        <w:t> </w:t>
      </w:r>
      <w:r>
        <w:rPr>
          <w:color w:val="231F20"/>
        </w:rPr>
        <w:t>into</w:t>
      </w:r>
      <w:r>
        <w:rPr>
          <w:color w:val="231F20"/>
          <w:spacing w:val="-3"/>
        </w:rPr>
        <w:t> </w:t>
      </w:r>
      <w:r>
        <w:rPr>
          <w:color w:val="231F20"/>
        </w:rPr>
        <w:t>a</w:t>
      </w:r>
      <w:r>
        <w:rPr>
          <w:color w:val="231F20"/>
          <w:spacing w:val="-3"/>
        </w:rPr>
        <w:t> </w:t>
      </w:r>
      <w:r>
        <w:rPr>
          <w:color w:val="231F20"/>
        </w:rPr>
        <w:t>reality</w:t>
      </w:r>
      <w:r>
        <w:rPr>
          <w:color w:val="231F20"/>
          <w:spacing w:val="-3"/>
        </w:rPr>
        <w:t> </w:t>
      </w:r>
      <w:r>
        <w:rPr>
          <w:color w:val="231F20"/>
        </w:rPr>
        <w:t>over</w:t>
      </w:r>
      <w:r>
        <w:rPr>
          <w:color w:val="231F20"/>
          <w:spacing w:val="-3"/>
        </w:rPr>
        <w:t> </w:t>
      </w:r>
      <w:r>
        <w:rPr>
          <w:color w:val="231F20"/>
        </w:rPr>
        <w:t>a</w:t>
      </w:r>
      <w:r>
        <w:rPr>
          <w:color w:val="231F20"/>
          <w:spacing w:val="-3"/>
        </w:rPr>
        <w:t> </w:t>
      </w:r>
      <w:r>
        <w:rPr>
          <w:color w:val="231F20"/>
        </w:rPr>
        <w:t>period</w:t>
      </w:r>
      <w:r>
        <w:rPr>
          <w:color w:val="231F20"/>
          <w:spacing w:val="-3"/>
        </w:rPr>
        <w:t> </w:t>
      </w:r>
      <w:r>
        <w:rPr>
          <w:color w:val="231F20"/>
        </w:rPr>
        <w:t>time.</w:t>
      </w:r>
      <w:r>
        <w:rPr/>
      </w:r>
    </w:p>
    <w:p>
      <w:pPr>
        <w:spacing w:line="240" w:lineRule="auto" w:before="5"/>
        <w:ind w:right="0"/>
        <w:rPr>
          <w:rFonts w:ascii="Calibri" w:hAnsi="Calibri" w:cs="Calibri" w:eastAsia="Calibri" w:hint="default"/>
          <w:sz w:val="16"/>
          <w:szCs w:val="16"/>
        </w:rPr>
      </w:pPr>
    </w:p>
    <w:p>
      <w:pPr>
        <w:pStyle w:val="BodyText"/>
        <w:spacing w:line="256" w:lineRule="auto"/>
        <w:ind w:right="307"/>
        <w:jc w:val="left"/>
      </w:pPr>
      <w:r>
        <w:rPr>
          <w:color w:val="231F20"/>
        </w:rPr>
        <w:t>Clearly, the work of some organisations will never be completed. The mission statement of the </w:t>
      </w:r>
      <w:r>
        <w:rPr>
          <w:color w:val="231F20"/>
          <w:spacing w:val="-3"/>
        </w:rPr>
        <w:t>Royal </w:t>
      </w:r>
      <w:r>
        <w:rPr>
          <w:color w:val="231F20"/>
        </w:rPr>
        <w:t>Society for </w:t>
      </w:r>
      <w:r>
        <w:rPr>
          <w:color w:val="231F20"/>
        </w:rPr>
        <w:t>the</w:t>
      </w:r>
      <w:r>
        <w:rPr>
          <w:color w:val="231F20"/>
          <w:spacing w:val="-4"/>
        </w:rPr>
        <w:t> </w:t>
      </w:r>
      <w:r>
        <w:rPr>
          <w:color w:val="231F20"/>
        </w:rPr>
        <w:t>Prevention</w:t>
      </w:r>
      <w:r>
        <w:rPr>
          <w:color w:val="231F20"/>
          <w:spacing w:val="-4"/>
        </w:rPr>
        <w:t> </w:t>
      </w:r>
      <w:r>
        <w:rPr>
          <w:color w:val="231F20"/>
        </w:rPr>
        <w:t>of</w:t>
      </w:r>
      <w:r>
        <w:rPr>
          <w:color w:val="231F20"/>
          <w:spacing w:val="-4"/>
        </w:rPr>
        <w:t> </w:t>
      </w:r>
      <w:r>
        <w:rPr>
          <w:color w:val="231F20"/>
        </w:rPr>
        <w:t>Cruelty</w:t>
      </w:r>
      <w:r>
        <w:rPr>
          <w:color w:val="231F20"/>
          <w:spacing w:val="-4"/>
        </w:rPr>
        <w:t> </w:t>
      </w:r>
      <w:r>
        <w:rPr>
          <w:color w:val="231F20"/>
        </w:rPr>
        <w:t>to</w:t>
      </w:r>
      <w:r>
        <w:rPr>
          <w:color w:val="231F20"/>
          <w:spacing w:val="-4"/>
        </w:rPr>
        <w:t> </w:t>
      </w:r>
      <w:r>
        <w:rPr>
          <w:color w:val="231F20"/>
        </w:rPr>
        <w:t>Animals</w:t>
      </w:r>
      <w:r>
        <w:rPr>
          <w:color w:val="231F20"/>
          <w:spacing w:val="-4"/>
        </w:rPr>
        <w:t> </w:t>
      </w:r>
      <w:r>
        <w:rPr>
          <w:color w:val="231F20"/>
        </w:rPr>
        <w:t>states</w:t>
      </w:r>
      <w:r>
        <w:rPr>
          <w:color w:val="231F20"/>
          <w:spacing w:val="-4"/>
        </w:rPr>
        <w:t> </w:t>
      </w:r>
      <w:r>
        <w:rPr>
          <w:color w:val="231F20"/>
        </w:rPr>
        <w:t>that:</w:t>
      </w:r>
      <w:r>
        <w:rPr>
          <w:color w:val="231F20"/>
          <w:spacing w:val="-4"/>
        </w:rPr>
        <w:t> </w:t>
      </w:r>
      <w:r>
        <w:rPr>
          <w:color w:val="231F20"/>
          <w:spacing w:val="2"/>
        </w:rPr>
        <w:t>“The</w:t>
      </w:r>
      <w:r>
        <w:rPr>
          <w:color w:val="231F20"/>
          <w:spacing w:val="-4"/>
        </w:rPr>
        <w:t> </w:t>
      </w:r>
      <w:r>
        <w:rPr>
          <w:color w:val="231F20"/>
        </w:rPr>
        <w:t>RSPCA</w:t>
      </w:r>
      <w:r>
        <w:rPr>
          <w:color w:val="231F20"/>
          <w:spacing w:val="-4"/>
        </w:rPr>
        <w:t> </w:t>
      </w:r>
      <w:r>
        <w:rPr>
          <w:color w:val="231F20"/>
        </w:rPr>
        <w:t>as</w:t>
      </w:r>
      <w:r>
        <w:rPr>
          <w:color w:val="231F20"/>
          <w:spacing w:val="-4"/>
        </w:rPr>
        <w:t> </w:t>
      </w:r>
      <w:r>
        <w:rPr>
          <w:color w:val="231F20"/>
        </w:rPr>
        <w:t>a</w:t>
      </w:r>
      <w:r>
        <w:rPr>
          <w:color w:val="231F20"/>
          <w:spacing w:val="-4"/>
        </w:rPr>
        <w:t> </w:t>
      </w:r>
      <w:r>
        <w:rPr>
          <w:color w:val="231F20"/>
        </w:rPr>
        <w:t>charity</w:t>
      </w:r>
      <w:r>
        <w:rPr>
          <w:color w:val="231F20"/>
          <w:spacing w:val="-4"/>
        </w:rPr>
        <w:t> </w:t>
      </w:r>
      <w:r>
        <w:rPr>
          <w:color w:val="231F20"/>
        </w:rPr>
        <w:t>will,</w:t>
      </w:r>
      <w:r>
        <w:rPr>
          <w:color w:val="231F20"/>
          <w:spacing w:val="-4"/>
        </w:rPr>
        <w:t> </w:t>
      </w:r>
      <w:r>
        <w:rPr>
          <w:color w:val="231F20"/>
        </w:rPr>
        <w:t>by</w:t>
      </w:r>
      <w:r>
        <w:rPr>
          <w:color w:val="231F20"/>
          <w:spacing w:val="-4"/>
        </w:rPr>
        <w:t> </w:t>
      </w:r>
      <w:r>
        <w:rPr>
          <w:color w:val="231F20"/>
        </w:rPr>
        <w:t>all</w:t>
      </w:r>
      <w:r>
        <w:rPr>
          <w:color w:val="231F20"/>
          <w:spacing w:val="-4"/>
        </w:rPr>
        <w:t> </w:t>
      </w:r>
      <w:r>
        <w:rPr>
          <w:color w:val="231F20"/>
        </w:rPr>
        <w:t>lawful</w:t>
      </w:r>
      <w:r>
        <w:rPr>
          <w:color w:val="231F20"/>
          <w:spacing w:val="-4"/>
        </w:rPr>
        <w:t> </w:t>
      </w:r>
      <w:r>
        <w:rPr>
          <w:color w:val="231F20"/>
        </w:rPr>
        <w:t>means,</w:t>
      </w:r>
      <w:r>
        <w:rPr>
          <w:color w:val="231F20"/>
          <w:spacing w:val="-4"/>
        </w:rPr>
        <w:t> </w:t>
      </w:r>
      <w:r>
        <w:rPr>
          <w:color w:val="231F20"/>
        </w:rPr>
        <w:t>prevent</w:t>
      </w:r>
      <w:r>
        <w:rPr>
          <w:color w:val="231F20"/>
          <w:spacing w:val="-4"/>
        </w:rPr>
        <w:t> </w:t>
      </w:r>
      <w:r>
        <w:rPr>
          <w:color w:val="231F20"/>
        </w:rPr>
        <w:t>cruelty,</w:t>
      </w:r>
      <w:r>
        <w:rPr/>
      </w:r>
    </w:p>
    <w:p>
      <w:pPr>
        <w:pStyle w:val="BodyText"/>
        <w:spacing w:line="256" w:lineRule="auto"/>
        <w:ind w:right="116"/>
        <w:jc w:val="left"/>
      </w:pPr>
      <w:r>
        <w:rPr>
          <w:color w:val="231F20"/>
        </w:rPr>
        <w:t>promote</w:t>
      </w:r>
      <w:r>
        <w:rPr>
          <w:color w:val="231F20"/>
          <w:spacing w:val="-4"/>
        </w:rPr>
        <w:t> </w:t>
      </w:r>
      <w:r>
        <w:rPr>
          <w:color w:val="231F20"/>
        </w:rPr>
        <w:t>kindness</w:t>
      </w:r>
      <w:r>
        <w:rPr>
          <w:color w:val="231F20"/>
          <w:spacing w:val="-4"/>
        </w:rPr>
        <w:t> </w:t>
      </w:r>
      <w:r>
        <w:rPr>
          <w:color w:val="231F20"/>
        </w:rPr>
        <w:t>to</w:t>
      </w:r>
      <w:r>
        <w:rPr>
          <w:color w:val="231F20"/>
          <w:spacing w:val="-4"/>
        </w:rPr>
        <w:t> </w:t>
      </w:r>
      <w:r>
        <w:rPr>
          <w:color w:val="231F20"/>
        </w:rPr>
        <w:t>and</w:t>
      </w:r>
      <w:r>
        <w:rPr>
          <w:color w:val="231F20"/>
          <w:spacing w:val="-4"/>
        </w:rPr>
        <w:t> </w:t>
      </w:r>
      <w:r>
        <w:rPr>
          <w:color w:val="231F20"/>
        </w:rPr>
        <w:t>alleviate</w:t>
      </w:r>
      <w:r>
        <w:rPr>
          <w:color w:val="231F20"/>
          <w:spacing w:val="-4"/>
        </w:rPr>
        <w:t> </w:t>
      </w:r>
      <w:r>
        <w:rPr>
          <w:color w:val="231F20"/>
        </w:rPr>
        <w:t>suffering</w:t>
      </w:r>
      <w:r>
        <w:rPr>
          <w:color w:val="231F20"/>
          <w:spacing w:val="-4"/>
        </w:rPr>
        <w:t> </w:t>
      </w:r>
      <w:r>
        <w:rPr>
          <w:color w:val="231F20"/>
        </w:rPr>
        <w:t>of</w:t>
      </w:r>
      <w:r>
        <w:rPr>
          <w:color w:val="231F20"/>
          <w:spacing w:val="-4"/>
        </w:rPr>
        <w:t> </w:t>
      </w:r>
      <w:r>
        <w:rPr>
          <w:color w:val="231F20"/>
        </w:rPr>
        <w:t>all</w:t>
      </w:r>
      <w:r>
        <w:rPr>
          <w:color w:val="231F20"/>
          <w:spacing w:val="-4"/>
        </w:rPr>
        <w:t> </w:t>
      </w:r>
      <w:r>
        <w:rPr>
          <w:color w:val="231F20"/>
        </w:rPr>
        <w:t>animals.”</w:t>
      </w:r>
      <w:r>
        <w:rPr>
          <w:color w:val="231F20"/>
          <w:spacing w:val="-4"/>
        </w:rPr>
        <w:t> </w:t>
      </w:r>
      <w:r>
        <w:rPr>
          <w:color w:val="231F20"/>
        </w:rPr>
        <w:t>Despite</w:t>
      </w:r>
      <w:r>
        <w:rPr>
          <w:color w:val="231F20"/>
          <w:spacing w:val="-4"/>
        </w:rPr>
        <w:t> </w:t>
      </w:r>
      <w:r>
        <w:rPr>
          <w:color w:val="231F20"/>
        </w:rPr>
        <w:t>the</w:t>
      </w:r>
      <w:r>
        <w:rPr>
          <w:color w:val="231F20"/>
          <w:spacing w:val="-4"/>
        </w:rPr>
        <w:t> </w:t>
      </w:r>
      <w:r>
        <w:rPr>
          <w:color w:val="231F20"/>
        </w:rPr>
        <w:t>fact</w:t>
      </w:r>
      <w:r>
        <w:rPr>
          <w:color w:val="231F20"/>
          <w:spacing w:val="-4"/>
        </w:rPr>
        <w:t> </w:t>
      </w:r>
      <w:r>
        <w:rPr>
          <w:color w:val="231F20"/>
        </w:rPr>
        <w:t>that</w:t>
      </w:r>
      <w:r>
        <w:rPr>
          <w:color w:val="231F20"/>
          <w:spacing w:val="-4"/>
        </w:rPr>
        <w:t> </w:t>
      </w:r>
      <w:r>
        <w:rPr>
          <w:color w:val="231F20"/>
        </w:rPr>
        <w:t>the</w:t>
      </w:r>
      <w:r>
        <w:rPr>
          <w:color w:val="231F20"/>
          <w:spacing w:val="-4"/>
        </w:rPr>
        <w:t> </w:t>
      </w:r>
      <w:r>
        <w:rPr>
          <w:color w:val="231F20"/>
        </w:rPr>
        <w:t>work</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RSPCA</w:t>
      </w:r>
      <w:r>
        <w:rPr>
          <w:color w:val="231F20"/>
          <w:spacing w:val="-4"/>
        </w:rPr>
        <w:t> </w:t>
      </w:r>
      <w:r>
        <w:rPr>
          <w:color w:val="231F20"/>
        </w:rPr>
        <w:t>will</w:t>
      </w:r>
      <w:r>
        <w:rPr>
          <w:color w:val="231F20"/>
          <w:spacing w:val="-4"/>
        </w:rPr>
        <w:t> </w:t>
      </w:r>
      <w:r>
        <w:rPr>
          <w:color w:val="231F20"/>
        </w:rPr>
        <w:t>always</w:t>
      </w:r>
      <w:r>
        <w:rPr>
          <w:color w:val="231F20"/>
          <w:spacing w:val="-4"/>
        </w:rPr>
        <w:t> </w:t>
      </w:r>
      <w:r>
        <w:rPr>
          <w:color w:val="231F20"/>
        </w:rPr>
        <w:t>be </w:t>
      </w:r>
      <w:r>
        <w:rPr>
          <w:color w:val="231F20"/>
        </w:rPr>
        <w:t>ongoing the mission statement is a very good and succinct description of what they</w:t>
      </w:r>
      <w:r>
        <w:rPr>
          <w:color w:val="231F20"/>
          <w:spacing w:val="-30"/>
        </w:rPr>
        <w:t> </w:t>
      </w:r>
      <w:r>
        <w:rPr>
          <w:color w:val="231F20"/>
        </w:rPr>
        <w:t>do.</w:t>
      </w:r>
      <w:r>
        <w:rPr/>
      </w:r>
    </w:p>
    <w:p>
      <w:pPr>
        <w:spacing w:line="240" w:lineRule="auto" w:before="5"/>
        <w:ind w:right="0"/>
        <w:rPr>
          <w:rFonts w:ascii="Calibri" w:hAnsi="Calibri" w:cs="Calibri" w:eastAsia="Calibri" w:hint="default"/>
          <w:sz w:val="16"/>
          <w:szCs w:val="16"/>
        </w:rPr>
      </w:pPr>
    </w:p>
    <w:p>
      <w:pPr>
        <w:pStyle w:val="BodyText"/>
        <w:spacing w:line="256" w:lineRule="auto"/>
        <w:ind w:right="148"/>
        <w:jc w:val="left"/>
      </w:pPr>
      <w:r>
        <w:rPr>
          <w:color w:val="231F20"/>
        </w:rPr>
        <w:t>Some</w:t>
      </w:r>
      <w:r>
        <w:rPr>
          <w:color w:val="231F20"/>
          <w:spacing w:val="-3"/>
        </w:rPr>
        <w:t> </w:t>
      </w:r>
      <w:r>
        <w:rPr>
          <w:color w:val="231F20"/>
        </w:rPr>
        <w:t>people</w:t>
      </w:r>
      <w:r>
        <w:rPr>
          <w:color w:val="231F20"/>
          <w:spacing w:val="-3"/>
        </w:rPr>
        <w:t> </w:t>
      </w:r>
      <w:r>
        <w:rPr>
          <w:color w:val="231F20"/>
        </w:rPr>
        <w:t>might</w:t>
      </w:r>
      <w:r>
        <w:rPr>
          <w:color w:val="231F20"/>
          <w:spacing w:val="-3"/>
        </w:rPr>
        <w:t> </w:t>
      </w:r>
      <w:r>
        <w:rPr>
          <w:color w:val="231F20"/>
        </w:rPr>
        <w:t>argue</w:t>
      </w:r>
      <w:r>
        <w:rPr>
          <w:color w:val="231F20"/>
          <w:spacing w:val="-3"/>
        </w:rPr>
        <w:t> </w:t>
      </w:r>
      <w:r>
        <w:rPr>
          <w:color w:val="231F20"/>
        </w:rPr>
        <w:t>that</w:t>
      </w:r>
      <w:r>
        <w:rPr>
          <w:color w:val="231F20"/>
          <w:spacing w:val="-3"/>
        </w:rPr>
        <w:t> </w:t>
      </w:r>
      <w:r>
        <w:rPr>
          <w:color w:val="231F20"/>
        </w:rPr>
        <w:t>some</w:t>
      </w:r>
      <w:r>
        <w:rPr>
          <w:color w:val="231F20"/>
          <w:spacing w:val="-3"/>
        </w:rPr>
        <w:t> </w:t>
      </w:r>
      <w:r>
        <w:rPr>
          <w:color w:val="231F20"/>
        </w:rPr>
        <w:t>mission</w:t>
      </w:r>
      <w:r>
        <w:rPr>
          <w:color w:val="231F20"/>
          <w:spacing w:val="-3"/>
        </w:rPr>
        <w:t> </w:t>
      </w:r>
      <w:r>
        <w:rPr>
          <w:color w:val="231F20"/>
        </w:rPr>
        <w:t>statements</w:t>
      </w:r>
      <w:r>
        <w:rPr>
          <w:color w:val="231F20"/>
          <w:spacing w:val="-3"/>
        </w:rPr>
        <w:t> </w:t>
      </w:r>
      <w:r>
        <w:rPr>
          <w:color w:val="231F20"/>
        </w:rPr>
        <w:t>are</w:t>
      </w:r>
      <w:r>
        <w:rPr>
          <w:color w:val="231F20"/>
          <w:spacing w:val="-3"/>
        </w:rPr>
        <w:t> </w:t>
      </w:r>
      <w:r>
        <w:rPr>
          <w:color w:val="231F20"/>
        </w:rPr>
        <w:t>unrealistic</w:t>
      </w:r>
      <w:r>
        <w:rPr>
          <w:color w:val="231F20"/>
          <w:spacing w:val="-3"/>
        </w:rPr>
        <w:t> </w:t>
      </w:r>
      <w:r>
        <w:rPr>
          <w:color w:val="231F20"/>
        </w:rPr>
        <w:t>and</w:t>
      </w:r>
      <w:r>
        <w:rPr>
          <w:color w:val="231F20"/>
          <w:spacing w:val="-3"/>
        </w:rPr>
        <w:t> </w:t>
      </w:r>
      <w:r>
        <w:rPr>
          <w:color w:val="231F20"/>
        </w:rPr>
        <w:t>can</w:t>
      </w:r>
      <w:r>
        <w:rPr>
          <w:color w:val="231F20"/>
          <w:spacing w:val="-3"/>
        </w:rPr>
        <w:t> </w:t>
      </w:r>
      <w:r>
        <w:rPr>
          <w:color w:val="231F20"/>
        </w:rPr>
        <w:t>never</w:t>
      </w:r>
      <w:r>
        <w:rPr>
          <w:color w:val="231F20"/>
          <w:spacing w:val="-3"/>
        </w:rPr>
        <w:t> </w:t>
      </w:r>
      <w:r>
        <w:rPr>
          <w:color w:val="231F20"/>
        </w:rPr>
        <w:t>be</w:t>
      </w:r>
      <w:r>
        <w:rPr>
          <w:color w:val="231F20"/>
          <w:spacing w:val="-3"/>
        </w:rPr>
        <w:t> </w:t>
      </w:r>
      <w:r>
        <w:rPr>
          <w:color w:val="231F20"/>
        </w:rPr>
        <w:t>achieved,</w:t>
      </w:r>
      <w:r>
        <w:rPr>
          <w:color w:val="231F20"/>
          <w:spacing w:val="-3"/>
        </w:rPr>
        <w:t> </w:t>
      </w:r>
      <w:r>
        <w:rPr>
          <w:color w:val="231F20"/>
        </w:rPr>
        <w:t>but</w:t>
      </w:r>
      <w:r>
        <w:rPr>
          <w:color w:val="231F20"/>
          <w:spacing w:val="-3"/>
        </w:rPr>
        <w:t> </w:t>
      </w:r>
      <w:r>
        <w:rPr>
          <w:color w:val="231F20"/>
        </w:rPr>
        <w:t>in</w:t>
      </w:r>
      <w:r>
        <w:rPr>
          <w:color w:val="231F20"/>
          <w:spacing w:val="-3"/>
        </w:rPr>
        <w:t> </w:t>
      </w:r>
      <w:r>
        <w:rPr>
          <w:color w:val="231F20"/>
        </w:rPr>
        <w:t>a</w:t>
      </w:r>
      <w:r>
        <w:rPr>
          <w:color w:val="231F20"/>
          <w:spacing w:val="-3"/>
        </w:rPr>
        <w:t> way </w:t>
      </w:r>
      <w:r>
        <w:rPr>
          <w:color w:val="231F20"/>
        </w:rPr>
        <w:t>that </w:t>
      </w:r>
      <w:r>
        <w:rPr>
          <w:color w:val="231F20"/>
        </w:rPr>
        <w:t>does</w:t>
      </w:r>
      <w:r>
        <w:rPr>
          <w:color w:val="231F20"/>
          <w:spacing w:val="-3"/>
        </w:rPr>
        <w:t> </w:t>
      </w:r>
      <w:r>
        <w:rPr>
          <w:color w:val="231F20"/>
        </w:rPr>
        <w:t>not</w:t>
      </w:r>
      <w:r>
        <w:rPr>
          <w:color w:val="231F20"/>
          <w:spacing w:val="-3"/>
        </w:rPr>
        <w:t> </w:t>
      </w:r>
      <w:r>
        <w:rPr>
          <w:color w:val="231F20"/>
          <w:spacing w:val="-5"/>
        </w:rPr>
        <w:t>matter.</w:t>
      </w:r>
      <w:r>
        <w:rPr>
          <w:color w:val="231F20"/>
          <w:spacing w:val="-3"/>
        </w:rPr>
        <w:t> At </w:t>
      </w:r>
      <w:r>
        <w:rPr>
          <w:color w:val="231F20"/>
        </w:rPr>
        <w:t>least</w:t>
      </w:r>
      <w:r>
        <w:rPr>
          <w:color w:val="231F20"/>
          <w:spacing w:val="-3"/>
        </w:rPr>
        <w:t> </w:t>
      </w:r>
      <w:r>
        <w:rPr>
          <w:color w:val="231F20"/>
        </w:rPr>
        <w:t>to</w:t>
      </w:r>
      <w:r>
        <w:rPr>
          <w:color w:val="231F20"/>
          <w:spacing w:val="-3"/>
        </w:rPr>
        <w:t> </w:t>
      </w:r>
      <w:r>
        <w:rPr>
          <w:color w:val="231F20"/>
        </w:rPr>
        <w:t>have</w:t>
      </w:r>
      <w:r>
        <w:rPr>
          <w:color w:val="231F20"/>
          <w:spacing w:val="-3"/>
        </w:rPr>
        <w:t> </w:t>
      </w:r>
      <w:r>
        <w:rPr>
          <w:color w:val="231F20"/>
        </w:rPr>
        <w:t>an</w:t>
      </w:r>
      <w:r>
        <w:rPr>
          <w:color w:val="231F20"/>
          <w:spacing w:val="-3"/>
        </w:rPr>
        <w:t> </w:t>
      </w:r>
      <w:r>
        <w:rPr>
          <w:color w:val="231F20"/>
        </w:rPr>
        <w:t>aim,</w:t>
      </w:r>
      <w:r>
        <w:rPr>
          <w:color w:val="231F20"/>
          <w:spacing w:val="-3"/>
        </w:rPr>
        <w:t> </w:t>
      </w:r>
      <w:r>
        <w:rPr>
          <w:color w:val="231F20"/>
        </w:rPr>
        <w:t>however</w:t>
      </w:r>
      <w:r>
        <w:rPr>
          <w:color w:val="231F20"/>
          <w:spacing w:val="-3"/>
        </w:rPr>
        <w:t> </w:t>
      </w:r>
      <w:r>
        <w:rPr>
          <w:color w:val="231F20"/>
        </w:rPr>
        <w:t>difficult</w:t>
      </w:r>
      <w:r>
        <w:rPr>
          <w:color w:val="231F20"/>
          <w:spacing w:val="-3"/>
        </w:rPr>
        <w:t> </w:t>
      </w:r>
      <w:r>
        <w:rPr>
          <w:color w:val="231F20"/>
        </w:rPr>
        <w:t>to</w:t>
      </w:r>
      <w:r>
        <w:rPr>
          <w:color w:val="231F20"/>
          <w:spacing w:val="-3"/>
        </w:rPr>
        <w:t> </w:t>
      </w:r>
      <w:r>
        <w:rPr>
          <w:color w:val="231F20"/>
        </w:rPr>
        <w:t>achieve,</w:t>
      </w:r>
      <w:r>
        <w:rPr>
          <w:color w:val="231F20"/>
          <w:spacing w:val="-3"/>
        </w:rPr>
        <w:t> </w:t>
      </w:r>
      <w:r>
        <w:rPr>
          <w:color w:val="231F20"/>
        </w:rPr>
        <w:t>is</w:t>
      </w:r>
      <w:r>
        <w:rPr>
          <w:color w:val="231F20"/>
          <w:spacing w:val="-3"/>
        </w:rPr>
        <w:t> </w:t>
      </w:r>
      <w:r>
        <w:rPr>
          <w:color w:val="231F20"/>
        </w:rPr>
        <w:t>better</w:t>
      </w:r>
      <w:r>
        <w:rPr>
          <w:color w:val="231F20"/>
          <w:spacing w:val="-3"/>
        </w:rPr>
        <w:t> </w:t>
      </w:r>
      <w:r>
        <w:rPr>
          <w:color w:val="231F20"/>
        </w:rPr>
        <w:t>than</w:t>
      </w:r>
      <w:r>
        <w:rPr>
          <w:color w:val="231F20"/>
          <w:spacing w:val="-3"/>
        </w:rPr>
        <w:t> </w:t>
      </w:r>
      <w:r>
        <w:rPr>
          <w:color w:val="231F20"/>
        </w:rPr>
        <w:t>having</w:t>
      </w:r>
      <w:r>
        <w:rPr>
          <w:color w:val="231F20"/>
          <w:spacing w:val="-3"/>
        </w:rPr>
        <w:t> </w:t>
      </w:r>
      <w:r>
        <w:rPr>
          <w:color w:val="231F20"/>
        </w:rPr>
        <w:t>no</w:t>
      </w:r>
      <w:r>
        <w:rPr>
          <w:color w:val="231F20"/>
          <w:spacing w:val="-3"/>
        </w:rPr>
        <w:t> </w:t>
      </w:r>
      <w:r>
        <w:rPr>
          <w:color w:val="231F20"/>
        </w:rPr>
        <w:t>aim</w:t>
      </w:r>
      <w:r>
        <w:rPr>
          <w:color w:val="231F20"/>
          <w:spacing w:val="-3"/>
        </w:rPr>
        <w:t> </w:t>
      </w:r>
      <w:r>
        <w:rPr>
          <w:color w:val="231F20"/>
        </w:rPr>
        <w:t>at</w:t>
      </w:r>
      <w:r>
        <w:rPr>
          <w:color w:val="231F20"/>
          <w:spacing w:val="-3"/>
        </w:rPr>
        <w:t> </w:t>
      </w:r>
      <w:r>
        <w:rPr>
          <w:color w:val="231F20"/>
        </w:rPr>
        <w:t>all.</w:t>
      </w:r>
      <w:r>
        <w:rPr/>
      </w:r>
    </w:p>
    <w:p>
      <w:pPr>
        <w:spacing w:line="240" w:lineRule="auto" w:before="5"/>
        <w:ind w:right="0"/>
        <w:rPr>
          <w:rFonts w:ascii="Calibri" w:hAnsi="Calibri" w:cs="Calibri" w:eastAsia="Calibri" w:hint="default"/>
          <w:sz w:val="16"/>
          <w:szCs w:val="16"/>
        </w:rPr>
      </w:pPr>
    </w:p>
    <w:p>
      <w:pPr>
        <w:pStyle w:val="BodyText"/>
        <w:spacing w:line="256" w:lineRule="auto"/>
        <w:ind w:right="258"/>
        <w:jc w:val="left"/>
      </w:pPr>
      <w:r>
        <w:rPr>
          <w:color w:val="231F20"/>
        </w:rPr>
        <w:t>What</w:t>
      </w:r>
      <w:r>
        <w:rPr>
          <w:color w:val="231F20"/>
          <w:spacing w:val="-3"/>
        </w:rPr>
        <w:t> </w:t>
      </w:r>
      <w:r>
        <w:rPr>
          <w:color w:val="231F20"/>
        </w:rPr>
        <w:t>would</w:t>
      </w:r>
      <w:r>
        <w:rPr>
          <w:color w:val="231F20"/>
          <w:spacing w:val="-3"/>
        </w:rPr>
        <w:t> </w:t>
      </w:r>
      <w:r>
        <w:rPr>
          <w:color w:val="231F20"/>
        </w:rPr>
        <w:t>you</w:t>
      </w:r>
      <w:r>
        <w:rPr>
          <w:color w:val="231F20"/>
          <w:spacing w:val="-3"/>
        </w:rPr>
        <w:t> </w:t>
      </w:r>
      <w:r>
        <w:rPr>
          <w:color w:val="231F20"/>
        </w:rPr>
        <w:t>think</w:t>
      </w:r>
      <w:r>
        <w:rPr>
          <w:color w:val="231F20"/>
          <w:spacing w:val="-3"/>
        </w:rPr>
        <w:t> </w:t>
      </w:r>
      <w:r>
        <w:rPr>
          <w:color w:val="231F20"/>
        </w:rPr>
        <w:t>of</w:t>
      </w:r>
      <w:r>
        <w:rPr>
          <w:color w:val="231F20"/>
          <w:spacing w:val="-3"/>
        </w:rPr>
        <w:t> </w:t>
      </w:r>
      <w:r>
        <w:rPr>
          <w:color w:val="231F20"/>
        </w:rPr>
        <w:t>a</w:t>
      </w:r>
      <w:r>
        <w:rPr>
          <w:color w:val="231F20"/>
          <w:spacing w:val="-3"/>
        </w:rPr>
        <w:t> </w:t>
      </w:r>
      <w:r>
        <w:rPr>
          <w:color w:val="231F20"/>
        </w:rPr>
        <w:t>school</w:t>
      </w:r>
      <w:r>
        <w:rPr>
          <w:color w:val="231F20"/>
          <w:spacing w:val="-3"/>
        </w:rPr>
        <w:t> </w:t>
      </w:r>
      <w:r>
        <w:rPr>
          <w:color w:val="231F20"/>
        </w:rPr>
        <w:t>that</w:t>
      </w:r>
      <w:r>
        <w:rPr>
          <w:color w:val="231F20"/>
          <w:spacing w:val="-3"/>
        </w:rPr>
        <w:t> </w:t>
      </w:r>
      <w:r>
        <w:rPr>
          <w:color w:val="231F20"/>
        </w:rPr>
        <w:t>did</w:t>
      </w:r>
      <w:r>
        <w:rPr>
          <w:color w:val="231F20"/>
          <w:spacing w:val="-3"/>
        </w:rPr>
        <w:t> </w:t>
      </w:r>
      <w:r>
        <w:rPr>
          <w:color w:val="231F20"/>
        </w:rPr>
        <w:t>not</w:t>
      </w:r>
      <w:r>
        <w:rPr>
          <w:color w:val="231F20"/>
          <w:spacing w:val="-3"/>
        </w:rPr>
        <w:t> </w:t>
      </w:r>
      <w:r>
        <w:rPr>
          <w:color w:val="231F20"/>
        </w:rPr>
        <w:t>have</w:t>
      </w:r>
      <w:r>
        <w:rPr>
          <w:color w:val="231F20"/>
          <w:spacing w:val="-3"/>
        </w:rPr>
        <w:t> </w:t>
      </w:r>
      <w:r>
        <w:rPr>
          <w:color w:val="231F20"/>
        </w:rPr>
        <w:t>as</w:t>
      </w:r>
      <w:r>
        <w:rPr>
          <w:color w:val="231F20"/>
          <w:spacing w:val="-3"/>
        </w:rPr>
        <w:t> </w:t>
      </w:r>
      <w:r>
        <w:rPr>
          <w:color w:val="231F20"/>
        </w:rPr>
        <w:t>its</w:t>
      </w:r>
      <w:r>
        <w:rPr>
          <w:color w:val="231F20"/>
          <w:spacing w:val="-3"/>
        </w:rPr>
        <w:t> </w:t>
      </w:r>
      <w:r>
        <w:rPr>
          <w:color w:val="231F20"/>
        </w:rPr>
        <w:t>overall</w:t>
      </w:r>
      <w:r>
        <w:rPr>
          <w:color w:val="231F20"/>
          <w:spacing w:val="-3"/>
        </w:rPr>
        <w:t> </w:t>
      </w:r>
      <w:r>
        <w:rPr>
          <w:color w:val="231F20"/>
        </w:rPr>
        <w:t>aim</w:t>
      </w:r>
      <w:r>
        <w:rPr>
          <w:color w:val="231F20"/>
          <w:spacing w:val="-3"/>
        </w:rPr>
        <w:t> </w:t>
      </w:r>
      <w:r>
        <w:rPr>
          <w:color w:val="231F20"/>
        </w:rPr>
        <w:t>to</w:t>
      </w:r>
      <w:r>
        <w:rPr>
          <w:color w:val="231F20"/>
          <w:spacing w:val="-3"/>
        </w:rPr>
        <w:t> </w:t>
      </w:r>
      <w:r>
        <w:rPr>
          <w:color w:val="231F20"/>
        </w:rPr>
        <w:t>make</w:t>
      </w:r>
      <w:r>
        <w:rPr>
          <w:color w:val="231F20"/>
          <w:spacing w:val="-3"/>
        </w:rPr>
        <w:t> </w:t>
      </w:r>
      <w:r>
        <w:rPr>
          <w:color w:val="231F20"/>
        </w:rPr>
        <w:t>sure</w:t>
      </w:r>
      <w:r>
        <w:rPr>
          <w:color w:val="231F20"/>
          <w:spacing w:val="-3"/>
        </w:rPr>
        <w:t> </w:t>
      </w:r>
      <w:r>
        <w:rPr>
          <w:color w:val="231F20"/>
        </w:rPr>
        <w:t>that</w:t>
      </w:r>
      <w:r>
        <w:rPr>
          <w:color w:val="231F20"/>
          <w:spacing w:val="-3"/>
        </w:rPr>
        <w:t> </w:t>
      </w:r>
      <w:r>
        <w:rPr>
          <w:color w:val="231F20"/>
        </w:rPr>
        <w:t>all</w:t>
      </w:r>
      <w:r>
        <w:rPr>
          <w:color w:val="231F20"/>
          <w:spacing w:val="-3"/>
        </w:rPr>
        <w:t> </w:t>
      </w:r>
      <w:r>
        <w:rPr>
          <w:color w:val="231F20"/>
        </w:rPr>
        <w:t>students</w:t>
      </w:r>
      <w:r>
        <w:rPr>
          <w:color w:val="231F20"/>
          <w:spacing w:val="-3"/>
        </w:rPr>
        <w:t> </w:t>
      </w:r>
      <w:r>
        <w:rPr>
          <w:color w:val="231F20"/>
        </w:rPr>
        <w:t>reach</w:t>
      </w:r>
      <w:r>
        <w:rPr>
          <w:color w:val="231F20"/>
          <w:spacing w:val="-3"/>
        </w:rPr>
        <w:t> </w:t>
      </w:r>
      <w:r>
        <w:rPr>
          <w:color w:val="231F20"/>
        </w:rPr>
        <w:t>their</w:t>
      </w:r>
      <w:r>
        <w:rPr>
          <w:color w:val="231F20"/>
          <w:spacing w:val="-3"/>
        </w:rPr>
        <w:t> </w:t>
      </w:r>
      <w:r>
        <w:rPr>
          <w:color w:val="231F20"/>
        </w:rPr>
        <w:t>full </w:t>
      </w:r>
      <w:r>
        <w:rPr>
          <w:color w:val="231F20"/>
        </w:rPr>
        <w:t>potential,</w:t>
      </w:r>
      <w:r>
        <w:rPr>
          <w:color w:val="231F20"/>
          <w:spacing w:val="-4"/>
        </w:rPr>
        <w:t> </w:t>
      </w:r>
      <w:r>
        <w:rPr>
          <w:color w:val="231F20"/>
        </w:rPr>
        <w:t>even</w:t>
      </w:r>
      <w:r>
        <w:rPr>
          <w:color w:val="231F20"/>
          <w:spacing w:val="-4"/>
        </w:rPr>
        <w:t> </w:t>
      </w:r>
      <w:r>
        <w:rPr>
          <w:color w:val="231F20"/>
        </w:rPr>
        <w:t>if</w:t>
      </w:r>
      <w:r>
        <w:rPr>
          <w:color w:val="231F20"/>
          <w:spacing w:val="-4"/>
        </w:rPr>
        <w:t> </w:t>
      </w:r>
      <w:r>
        <w:rPr>
          <w:color w:val="231F20"/>
        </w:rPr>
        <w:t>we</w:t>
      </w:r>
      <w:r>
        <w:rPr>
          <w:color w:val="231F20"/>
          <w:spacing w:val="-4"/>
        </w:rPr>
        <w:t> </w:t>
      </w:r>
      <w:r>
        <w:rPr>
          <w:color w:val="231F20"/>
        </w:rPr>
        <w:t>know</w:t>
      </w:r>
      <w:r>
        <w:rPr>
          <w:color w:val="231F20"/>
          <w:spacing w:val="-4"/>
        </w:rPr>
        <w:t> </w:t>
      </w:r>
      <w:r>
        <w:rPr>
          <w:color w:val="231F20"/>
        </w:rPr>
        <w:t>that,</w:t>
      </w:r>
      <w:r>
        <w:rPr>
          <w:color w:val="231F20"/>
          <w:spacing w:val="-4"/>
        </w:rPr>
        <w:t> </w:t>
      </w:r>
      <w:r>
        <w:rPr>
          <w:color w:val="231F20"/>
        </w:rPr>
        <w:t>for</w:t>
      </w:r>
      <w:r>
        <w:rPr>
          <w:color w:val="231F20"/>
          <w:spacing w:val="-4"/>
        </w:rPr>
        <w:t> </w:t>
      </w:r>
      <w:r>
        <w:rPr>
          <w:color w:val="231F20"/>
        </w:rPr>
        <w:t>a</w:t>
      </w:r>
      <w:r>
        <w:rPr>
          <w:color w:val="231F20"/>
          <w:spacing w:val="-4"/>
        </w:rPr>
        <w:t> </w:t>
      </w:r>
      <w:r>
        <w:rPr>
          <w:color w:val="231F20"/>
        </w:rPr>
        <w:t>variety</w:t>
      </w:r>
      <w:r>
        <w:rPr>
          <w:color w:val="231F20"/>
          <w:spacing w:val="-4"/>
        </w:rPr>
        <w:t> </w:t>
      </w:r>
      <w:r>
        <w:rPr>
          <w:color w:val="231F20"/>
        </w:rPr>
        <w:t>of</w:t>
      </w:r>
      <w:r>
        <w:rPr>
          <w:color w:val="231F20"/>
          <w:spacing w:val="-4"/>
        </w:rPr>
        <w:t> </w:t>
      </w:r>
      <w:r>
        <w:rPr>
          <w:color w:val="231F20"/>
        </w:rPr>
        <w:t>reasons,</w:t>
      </w:r>
      <w:r>
        <w:rPr>
          <w:color w:val="231F20"/>
          <w:spacing w:val="-4"/>
        </w:rPr>
        <w:t> </w:t>
      </w:r>
      <w:r>
        <w:rPr>
          <w:color w:val="231F20"/>
        </w:rPr>
        <w:t>this</w:t>
      </w:r>
      <w:r>
        <w:rPr>
          <w:color w:val="231F20"/>
          <w:spacing w:val="-4"/>
        </w:rPr>
        <w:t> </w:t>
      </w:r>
      <w:r>
        <w:rPr>
          <w:color w:val="231F20"/>
        </w:rPr>
        <w:t>may</w:t>
      </w:r>
      <w:r>
        <w:rPr>
          <w:color w:val="231F20"/>
          <w:spacing w:val="-4"/>
        </w:rPr>
        <w:t> </w:t>
      </w:r>
      <w:r>
        <w:rPr>
          <w:color w:val="231F20"/>
        </w:rPr>
        <w:t>not</w:t>
      </w:r>
      <w:r>
        <w:rPr>
          <w:color w:val="231F20"/>
          <w:spacing w:val="-4"/>
        </w:rPr>
        <w:t> </w:t>
      </w:r>
      <w:r>
        <w:rPr>
          <w:color w:val="231F20"/>
        </w:rPr>
        <w:t>always</w:t>
      </w:r>
      <w:r>
        <w:rPr>
          <w:color w:val="231F20"/>
          <w:spacing w:val="-4"/>
        </w:rPr>
        <w:t> </w:t>
      </w:r>
      <w:r>
        <w:rPr>
          <w:color w:val="231F20"/>
        </w:rPr>
        <w:t>happen?</w:t>
      </w:r>
      <w:r>
        <w:rPr/>
      </w:r>
    </w:p>
    <w:p>
      <w:pPr>
        <w:spacing w:line="240" w:lineRule="auto" w:before="5"/>
        <w:ind w:right="0"/>
        <w:rPr>
          <w:rFonts w:ascii="Calibri" w:hAnsi="Calibri" w:cs="Calibri" w:eastAsia="Calibri" w:hint="default"/>
          <w:sz w:val="16"/>
          <w:szCs w:val="16"/>
        </w:rPr>
      </w:pPr>
    </w:p>
    <w:p>
      <w:pPr>
        <w:pStyle w:val="BodyText"/>
        <w:spacing w:line="256" w:lineRule="auto"/>
        <w:ind w:right="258"/>
        <w:jc w:val="left"/>
      </w:pPr>
      <w:r>
        <w:rPr>
          <w:color w:val="231F20"/>
        </w:rPr>
        <w:t>It is sometimes an advantage to have a mission statement that is more specific. For example, many mission statements</w:t>
      </w:r>
      <w:r>
        <w:rPr>
          <w:color w:val="231F20"/>
          <w:spacing w:val="-3"/>
        </w:rPr>
        <w:t> </w:t>
      </w:r>
      <w:r>
        <w:rPr>
          <w:color w:val="231F20"/>
        </w:rPr>
        <w:t>are</w:t>
      </w:r>
      <w:r>
        <w:rPr>
          <w:color w:val="231F20"/>
          <w:spacing w:val="-3"/>
        </w:rPr>
        <w:t> </w:t>
      </w:r>
      <w:r>
        <w:rPr>
          <w:color w:val="231F20"/>
        </w:rPr>
        <w:t>expressed</w:t>
      </w:r>
      <w:r>
        <w:rPr>
          <w:color w:val="231F20"/>
          <w:spacing w:val="-3"/>
        </w:rPr>
        <w:t> </w:t>
      </w:r>
      <w:r>
        <w:rPr>
          <w:color w:val="231F20"/>
        </w:rPr>
        <w:t>like</w:t>
      </w:r>
      <w:r>
        <w:rPr>
          <w:color w:val="231F20"/>
          <w:spacing w:val="-3"/>
        </w:rPr>
        <w:t> </w:t>
      </w:r>
      <w:r>
        <w:rPr>
          <w:color w:val="231F20"/>
        </w:rPr>
        <w:t>this:</w:t>
      </w:r>
      <w:r>
        <w:rPr>
          <w:color w:val="231F20"/>
          <w:spacing w:val="-3"/>
        </w:rPr>
        <w:t> </w:t>
      </w:r>
      <w:r>
        <w:rPr>
          <w:color w:val="231F20"/>
        </w:rPr>
        <w:t>“Our</w:t>
      </w:r>
      <w:r>
        <w:rPr>
          <w:color w:val="231F20"/>
          <w:spacing w:val="-3"/>
        </w:rPr>
        <w:t> </w:t>
      </w:r>
      <w:r>
        <w:rPr>
          <w:color w:val="231F20"/>
        </w:rPr>
        <w:t>aim</w:t>
      </w:r>
      <w:r>
        <w:rPr>
          <w:color w:val="231F20"/>
          <w:spacing w:val="-3"/>
        </w:rPr>
        <w:t> </w:t>
      </w:r>
      <w:r>
        <w:rPr>
          <w:color w:val="231F20"/>
        </w:rPr>
        <w:t>is</w:t>
      </w:r>
      <w:r>
        <w:rPr>
          <w:color w:val="231F20"/>
          <w:spacing w:val="-3"/>
        </w:rPr>
        <w:t> </w:t>
      </w:r>
      <w:r>
        <w:rPr>
          <w:color w:val="231F20"/>
        </w:rPr>
        <w:t>to</w:t>
      </w:r>
      <w:r>
        <w:rPr>
          <w:color w:val="231F20"/>
          <w:spacing w:val="-3"/>
        </w:rPr>
        <w:t> </w:t>
      </w:r>
      <w:r>
        <w:rPr>
          <w:color w:val="231F20"/>
        </w:rPr>
        <w:t>be</w:t>
      </w:r>
      <w:r>
        <w:rPr>
          <w:color w:val="231F20"/>
          <w:spacing w:val="-3"/>
        </w:rPr>
        <w:t> </w:t>
      </w:r>
      <w:r>
        <w:rPr>
          <w:color w:val="231F20"/>
        </w:rPr>
        <w:t>the</w:t>
      </w:r>
      <w:r>
        <w:rPr>
          <w:color w:val="231F20"/>
          <w:spacing w:val="-3"/>
        </w:rPr>
        <w:t> </w:t>
      </w:r>
      <w:r>
        <w:rPr>
          <w:color w:val="231F20"/>
        </w:rPr>
        <w:t>number</w:t>
      </w:r>
      <w:r>
        <w:rPr>
          <w:color w:val="231F20"/>
          <w:spacing w:val="-3"/>
        </w:rPr>
        <w:t> </w:t>
      </w:r>
      <w:r>
        <w:rPr>
          <w:color w:val="231F20"/>
        </w:rPr>
        <w:t>one</w:t>
      </w:r>
      <w:r>
        <w:rPr>
          <w:color w:val="231F20"/>
          <w:spacing w:val="-3"/>
        </w:rPr>
        <w:t> </w:t>
      </w:r>
      <w:r>
        <w:rPr>
          <w:color w:val="231F20"/>
        </w:rPr>
        <w:t>choice</w:t>
      </w:r>
      <w:r>
        <w:rPr>
          <w:color w:val="231F20"/>
          <w:spacing w:val="-3"/>
        </w:rPr>
        <w:t> </w:t>
      </w:r>
      <w:r>
        <w:rPr>
          <w:color w:val="231F20"/>
        </w:rPr>
        <w:t>for</w:t>
      </w:r>
      <w:r>
        <w:rPr>
          <w:color w:val="231F20"/>
          <w:spacing w:val="-3"/>
        </w:rPr>
        <w:t> </w:t>
      </w:r>
      <w:r>
        <w:rPr>
          <w:color w:val="231F20"/>
        </w:rPr>
        <w:t>product</w:t>
      </w:r>
      <w:r>
        <w:rPr>
          <w:color w:val="231F20"/>
          <w:spacing w:val="-3"/>
        </w:rPr>
        <w:t> </w:t>
      </w:r>
      <w:r>
        <w:rPr>
          <w:color w:val="231F20"/>
        </w:rPr>
        <w:t>(or</w:t>
      </w:r>
      <w:r>
        <w:rPr>
          <w:color w:val="231F20"/>
          <w:spacing w:val="-3"/>
        </w:rPr>
        <w:t> </w:t>
      </w:r>
      <w:r>
        <w:rPr>
          <w:color w:val="231F20"/>
        </w:rPr>
        <w:t>service)</w:t>
      </w:r>
      <w:r>
        <w:rPr>
          <w:color w:val="231F20"/>
          <w:spacing w:val="-3"/>
        </w:rPr>
        <w:t> </w:t>
      </w:r>
      <w:r>
        <w:rPr>
          <w:color w:val="231F20"/>
        </w:rPr>
        <w:t>X,</w:t>
      </w:r>
      <w:r>
        <w:rPr>
          <w:color w:val="231F20"/>
          <w:spacing w:val="-3"/>
        </w:rPr>
        <w:t> </w:t>
      </w:r>
      <w:r>
        <w:rPr>
          <w:color w:val="231F20"/>
        </w:rPr>
        <w:t>Y</w:t>
      </w:r>
      <w:r>
        <w:rPr>
          <w:color w:val="231F20"/>
          <w:spacing w:val="-3"/>
        </w:rPr>
        <w:t> </w:t>
      </w:r>
      <w:r>
        <w:rPr>
          <w:color w:val="231F20"/>
        </w:rPr>
        <w:t>or</w:t>
      </w:r>
      <w:r>
        <w:rPr>
          <w:color w:val="231F20"/>
          <w:spacing w:val="-3"/>
        </w:rPr>
        <w:t> </w:t>
      </w:r>
      <w:r>
        <w:rPr>
          <w:color w:val="231F20"/>
          <w:spacing w:val="-6"/>
        </w:rPr>
        <w:t>Z.”</w:t>
      </w:r>
      <w:r>
        <w:rPr>
          <w:spacing w:val="-6"/>
        </w:rPr>
      </w:r>
    </w:p>
    <w:p>
      <w:pPr>
        <w:spacing w:line="240" w:lineRule="auto" w:before="5"/>
        <w:ind w:right="0"/>
        <w:rPr>
          <w:rFonts w:ascii="Calibri" w:hAnsi="Calibri" w:cs="Calibri" w:eastAsia="Calibri" w:hint="default"/>
          <w:sz w:val="16"/>
          <w:szCs w:val="16"/>
        </w:rPr>
      </w:pPr>
    </w:p>
    <w:p>
      <w:pPr>
        <w:pStyle w:val="BodyText"/>
        <w:spacing w:line="256" w:lineRule="auto"/>
        <w:ind w:right="421"/>
        <w:jc w:val="left"/>
      </w:pPr>
      <w:r>
        <w:rPr>
          <w:color w:val="231F20"/>
        </w:rPr>
        <w:t>This</w:t>
      </w:r>
      <w:r>
        <w:rPr>
          <w:color w:val="231F20"/>
          <w:spacing w:val="-3"/>
        </w:rPr>
        <w:t> </w:t>
      </w:r>
      <w:r>
        <w:rPr>
          <w:color w:val="231F20"/>
        </w:rPr>
        <w:t>type</w:t>
      </w:r>
      <w:r>
        <w:rPr>
          <w:color w:val="231F20"/>
          <w:spacing w:val="-3"/>
        </w:rPr>
        <w:t> </w:t>
      </w:r>
      <w:r>
        <w:rPr>
          <w:color w:val="231F20"/>
        </w:rPr>
        <w:t>of</w:t>
      </w:r>
      <w:r>
        <w:rPr>
          <w:color w:val="231F20"/>
          <w:spacing w:val="-3"/>
        </w:rPr>
        <w:t> </w:t>
      </w:r>
      <w:r>
        <w:rPr>
          <w:color w:val="231F20"/>
        </w:rPr>
        <w:t>mission</w:t>
      </w:r>
      <w:r>
        <w:rPr>
          <w:color w:val="231F20"/>
          <w:spacing w:val="-3"/>
        </w:rPr>
        <w:t> </w:t>
      </w:r>
      <w:r>
        <w:rPr>
          <w:color w:val="231F20"/>
        </w:rPr>
        <w:t>statement</w:t>
      </w:r>
      <w:r>
        <w:rPr>
          <w:color w:val="231F20"/>
          <w:spacing w:val="-3"/>
        </w:rPr>
        <w:t> </w:t>
      </w:r>
      <w:r>
        <w:rPr>
          <w:color w:val="231F20"/>
        </w:rPr>
        <w:t>gives</w:t>
      </w:r>
      <w:r>
        <w:rPr>
          <w:color w:val="231F20"/>
          <w:spacing w:val="-3"/>
        </w:rPr>
        <w:t> </w:t>
      </w:r>
      <w:r>
        <w:rPr>
          <w:color w:val="231F20"/>
        </w:rPr>
        <w:t>more</w:t>
      </w:r>
      <w:r>
        <w:rPr>
          <w:color w:val="231F20"/>
          <w:spacing w:val="-3"/>
        </w:rPr>
        <w:t> </w:t>
      </w:r>
      <w:r>
        <w:rPr>
          <w:color w:val="231F20"/>
        </w:rPr>
        <w:t>focus</w:t>
      </w:r>
      <w:r>
        <w:rPr>
          <w:color w:val="231F20"/>
          <w:spacing w:val="-3"/>
        </w:rPr>
        <w:t> </w:t>
      </w:r>
      <w:r>
        <w:rPr>
          <w:color w:val="231F20"/>
        </w:rPr>
        <w:t>to</w:t>
      </w:r>
      <w:r>
        <w:rPr>
          <w:color w:val="231F20"/>
          <w:spacing w:val="-3"/>
        </w:rPr>
        <w:t> </w:t>
      </w:r>
      <w:r>
        <w:rPr>
          <w:color w:val="231F20"/>
        </w:rPr>
        <w:t>an</w:t>
      </w:r>
      <w:r>
        <w:rPr>
          <w:color w:val="231F20"/>
          <w:spacing w:val="-3"/>
        </w:rPr>
        <w:t> </w:t>
      </w:r>
      <w:r>
        <w:rPr>
          <w:color w:val="231F20"/>
        </w:rPr>
        <w:t>organisation</w:t>
      </w:r>
      <w:r>
        <w:rPr>
          <w:color w:val="231F20"/>
          <w:spacing w:val="-3"/>
        </w:rPr>
        <w:t> </w:t>
      </w:r>
      <w:r>
        <w:rPr>
          <w:color w:val="231F20"/>
        </w:rPr>
        <w:t>and,</w:t>
      </w:r>
      <w:r>
        <w:rPr>
          <w:color w:val="231F20"/>
          <w:spacing w:val="-3"/>
        </w:rPr>
        <w:t> </w:t>
      </w:r>
      <w:r>
        <w:rPr>
          <w:color w:val="231F20"/>
        </w:rPr>
        <w:t>because</w:t>
      </w:r>
      <w:r>
        <w:rPr>
          <w:color w:val="231F20"/>
          <w:spacing w:val="-3"/>
        </w:rPr>
        <w:t> </w:t>
      </w:r>
      <w:r>
        <w:rPr>
          <w:color w:val="231F20"/>
        </w:rPr>
        <w:t>it</w:t>
      </w:r>
      <w:r>
        <w:rPr>
          <w:color w:val="231F20"/>
          <w:spacing w:val="-3"/>
        </w:rPr>
        <w:t> </w:t>
      </w:r>
      <w:r>
        <w:rPr>
          <w:color w:val="231F20"/>
        </w:rPr>
        <w:t>is</w:t>
      </w:r>
      <w:r>
        <w:rPr>
          <w:color w:val="231F20"/>
          <w:spacing w:val="-3"/>
        </w:rPr>
        <w:t> </w:t>
      </w:r>
      <w:r>
        <w:rPr>
          <w:color w:val="231F20"/>
        </w:rPr>
        <w:t>measurable,</w:t>
      </w:r>
      <w:r>
        <w:rPr>
          <w:color w:val="231F20"/>
          <w:spacing w:val="-3"/>
        </w:rPr>
        <w:t> </w:t>
      </w:r>
      <w:r>
        <w:rPr>
          <w:color w:val="231F20"/>
        </w:rPr>
        <w:t>it</w:t>
      </w:r>
      <w:r>
        <w:rPr>
          <w:color w:val="231F20"/>
          <w:spacing w:val="-3"/>
        </w:rPr>
        <w:t> </w:t>
      </w:r>
      <w:r>
        <w:rPr>
          <w:color w:val="231F20"/>
        </w:rPr>
        <w:t>is</w:t>
      </w:r>
      <w:r>
        <w:rPr>
          <w:color w:val="231F20"/>
          <w:spacing w:val="-3"/>
        </w:rPr>
        <w:t> </w:t>
      </w:r>
      <w:r>
        <w:rPr>
          <w:color w:val="231F20"/>
        </w:rPr>
        <w:t>almost</w:t>
      </w:r>
      <w:r>
        <w:rPr>
          <w:color w:val="231F20"/>
          <w:spacing w:val="-3"/>
        </w:rPr>
        <w:t> </w:t>
      </w:r>
      <w:r>
        <w:rPr>
          <w:color w:val="231F20"/>
        </w:rPr>
        <w:t>an </w:t>
      </w:r>
      <w:r>
        <w:rPr>
          <w:color w:val="231F20"/>
        </w:rPr>
        <w:t>objective. It is in fact a goal or target and one that can realistically be achieved. It could be argued that this type of mission statement is more effective than one which is too vague, but it would not be appropriate for some organisations.</w:t>
      </w:r>
      <w:r>
        <w:rPr>
          <w:color w:val="231F20"/>
          <w:spacing w:val="-3"/>
        </w:rPr>
        <w:t> </w:t>
      </w:r>
      <w:r>
        <w:rPr>
          <w:color w:val="231F20"/>
        </w:rPr>
        <w:t>For</w:t>
      </w:r>
      <w:r>
        <w:rPr>
          <w:color w:val="231F20"/>
          <w:spacing w:val="-3"/>
        </w:rPr>
        <w:t> </w:t>
      </w:r>
      <w:r>
        <w:rPr>
          <w:color w:val="231F20"/>
        </w:rPr>
        <w:t>example,</w:t>
      </w:r>
      <w:r>
        <w:rPr>
          <w:color w:val="231F20"/>
          <w:spacing w:val="-3"/>
        </w:rPr>
        <w:t> </w:t>
      </w:r>
      <w:r>
        <w:rPr>
          <w:color w:val="231F20"/>
        </w:rPr>
        <w:t>it</w:t>
      </w:r>
      <w:r>
        <w:rPr>
          <w:color w:val="231F20"/>
          <w:spacing w:val="-3"/>
        </w:rPr>
        <w:t> </w:t>
      </w:r>
      <w:r>
        <w:rPr>
          <w:color w:val="231F20"/>
        </w:rPr>
        <w:t>is</w:t>
      </w:r>
      <w:r>
        <w:rPr>
          <w:color w:val="231F20"/>
          <w:spacing w:val="-3"/>
        </w:rPr>
        <w:t> </w:t>
      </w:r>
      <w:r>
        <w:rPr>
          <w:color w:val="231F20"/>
        </w:rPr>
        <w:t>unlikely</w:t>
      </w:r>
      <w:r>
        <w:rPr>
          <w:color w:val="231F20"/>
          <w:spacing w:val="-3"/>
        </w:rPr>
        <w:t> </w:t>
      </w:r>
      <w:r>
        <w:rPr>
          <w:color w:val="231F20"/>
        </w:rPr>
        <w:t>that</w:t>
      </w:r>
      <w:r>
        <w:rPr>
          <w:color w:val="231F20"/>
          <w:spacing w:val="-3"/>
        </w:rPr>
        <w:t> </w:t>
      </w:r>
      <w:r>
        <w:rPr>
          <w:color w:val="231F20"/>
        </w:rPr>
        <w:t>Greenpeace</w:t>
      </w:r>
      <w:r>
        <w:rPr>
          <w:color w:val="231F20"/>
          <w:spacing w:val="-3"/>
        </w:rPr>
        <w:t> </w:t>
      </w:r>
      <w:r>
        <w:rPr>
          <w:color w:val="231F20"/>
        </w:rPr>
        <w:t>will</w:t>
      </w:r>
      <w:r>
        <w:rPr>
          <w:color w:val="231F20"/>
          <w:spacing w:val="-3"/>
        </w:rPr>
        <w:t> state </w:t>
      </w:r>
      <w:r>
        <w:rPr>
          <w:color w:val="231F20"/>
        </w:rPr>
        <w:t>as</w:t>
      </w:r>
      <w:r>
        <w:rPr>
          <w:color w:val="231F20"/>
          <w:spacing w:val="-3"/>
        </w:rPr>
        <w:t> </w:t>
      </w:r>
      <w:r>
        <w:rPr>
          <w:color w:val="231F20"/>
        </w:rPr>
        <w:t>its</w:t>
      </w:r>
      <w:r>
        <w:rPr>
          <w:color w:val="231F20"/>
          <w:spacing w:val="-3"/>
        </w:rPr>
        <w:t> </w:t>
      </w:r>
      <w:r>
        <w:rPr>
          <w:color w:val="231F20"/>
        </w:rPr>
        <w:t>aim</w:t>
      </w:r>
      <w:r>
        <w:rPr>
          <w:color w:val="231F20"/>
          <w:spacing w:val="-3"/>
        </w:rPr>
        <w:t> </w:t>
      </w:r>
      <w:r>
        <w:rPr>
          <w:color w:val="231F20"/>
        </w:rPr>
        <w:t>that</w:t>
      </w:r>
      <w:r>
        <w:rPr>
          <w:color w:val="231F20"/>
          <w:spacing w:val="-3"/>
        </w:rPr>
        <w:t> </w:t>
      </w:r>
      <w:r>
        <w:rPr>
          <w:color w:val="231F20"/>
        </w:rPr>
        <w:t>it</w:t>
      </w:r>
      <w:r>
        <w:rPr>
          <w:color w:val="231F20"/>
          <w:spacing w:val="-3"/>
        </w:rPr>
        <w:t> </w:t>
      </w:r>
      <w:r>
        <w:rPr>
          <w:color w:val="231F20"/>
        </w:rPr>
        <w:t>wants</w:t>
      </w:r>
      <w:r>
        <w:rPr>
          <w:color w:val="231F20"/>
          <w:spacing w:val="-3"/>
        </w:rPr>
        <w:t> </w:t>
      </w:r>
      <w:r>
        <w:rPr>
          <w:color w:val="231F20"/>
        </w:rPr>
        <w:t>to</w:t>
      </w:r>
      <w:r>
        <w:rPr>
          <w:color w:val="231F20"/>
          <w:spacing w:val="-3"/>
        </w:rPr>
        <w:t> </w:t>
      </w:r>
      <w:r>
        <w:rPr>
          <w:color w:val="231F20"/>
        </w:rPr>
        <w:t>be</w:t>
      </w:r>
      <w:r>
        <w:rPr>
          <w:color w:val="231F20"/>
          <w:spacing w:val="-3"/>
        </w:rPr>
        <w:t> </w:t>
      </w:r>
      <w:r>
        <w:rPr>
          <w:color w:val="231F20"/>
        </w:rPr>
        <w:t>the</w:t>
      </w:r>
      <w:r>
        <w:rPr>
          <w:color w:val="231F20"/>
          <w:spacing w:val="-3"/>
        </w:rPr>
        <w:t> </w:t>
      </w:r>
      <w:r>
        <w:rPr>
          <w:color w:val="231F20"/>
        </w:rPr>
        <w:t>number</w:t>
      </w:r>
      <w:r>
        <w:rPr>
          <w:color w:val="231F20"/>
          <w:spacing w:val="-3"/>
        </w:rPr>
        <w:t> </w:t>
      </w:r>
      <w:r>
        <w:rPr>
          <w:color w:val="231F20"/>
        </w:rPr>
        <w:t>one</w:t>
      </w:r>
      <w:r>
        <w:rPr/>
      </w:r>
    </w:p>
    <w:p>
      <w:pPr>
        <w:pStyle w:val="BodyText"/>
        <w:spacing w:line="256" w:lineRule="auto"/>
        <w:ind w:right="307"/>
        <w:jc w:val="left"/>
      </w:pPr>
      <w:r>
        <w:rPr>
          <w:color w:val="231F20"/>
        </w:rPr>
        <w:t>green</w:t>
      </w:r>
      <w:r>
        <w:rPr>
          <w:color w:val="231F20"/>
          <w:spacing w:val="-5"/>
        </w:rPr>
        <w:t> </w:t>
      </w:r>
      <w:r>
        <w:rPr>
          <w:color w:val="231F20"/>
        </w:rPr>
        <w:t>charity,</w:t>
      </w:r>
      <w:r>
        <w:rPr>
          <w:color w:val="231F20"/>
          <w:spacing w:val="-5"/>
        </w:rPr>
        <w:t> </w:t>
      </w:r>
      <w:r>
        <w:rPr>
          <w:color w:val="231F20"/>
        </w:rPr>
        <w:t>even</w:t>
      </w:r>
      <w:r>
        <w:rPr>
          <w:color w:val="231F20"/>
          <w:spacing w:val="-5"/>
        </w:rPr>
        <w:t> </w:t>
      </w:r>
      <w:r>
        <w:rPr>
          <w:color w:val="231F20"/>
        </w:rPr>
        <w:t>though</w:t>
      </w:r>
      <w:r>
        <w:rPr>
          <w:color w:val="231F20"/>
          <w:spacing w:val="-5"/>
        </w:rPr>
        <w:t> </w:t>
      </w:r>
      <w:r>
        <w:rPr>
          <w:color w:val="231F20"/>
        </w:rPr>
        <w:t>some</w:t>
      </w:r>
      <w:r>
        <w:rPr>
          <w:color w:val="231F20"/>
          <w:spacing w:val="-5"/>
        </w:rPr>
        <w:t> </w:t>
      </w:r>
      <w:r>
        <w:rPr>
          <w:color w:val="231F20"/>
        </w:rPr>
        <w:t>members</w:t>
      </w:r>
      <w:r>
        <w:rPr>
          <w:color w:val="231F20"/>
          <w:spacing w:val="-5"/>
        </w:rPr>
        <w:t> </w:t>
      </w:r>
      <w:r>
        <w:rPr>
          <w:color w:val="231F20"/>
        </w:rPr>
        <w:t>of</w:t>
      </w:r>
      <w:r>
        <w:rPr>
          <w:color w:val="231F20"/>
          <w:spacing w:val="-5"/>
        </w:rPr>
        <w:t> </w:t>
      </w:r>
      <w:r>
        <w:rPr>
          <w:color w:val="231F20"/>
        </w:rPr>
        <w:t>its</w:t>
      </w:r>
      <w:r>
        <w:rPr>
          <w:color w:val="231F20"/>
          <w:spacing w:val="-5"/>
        </w:rPr>
        <w:t> </w:t>
      </w:r>
      <w:r>
        <w:rPr>
          <w:color w:val="231F20"/>
        </w:rPr>
        <w:t>organisation</w:t>
      </w:r>
      <w:r>
        <w:rPr>
          <w:color w:val="231F20"/>
          <w:spacing w:val="-5"/>
        </w:rPr>
        <w:t> </w:t>
      </w:r>
      <w:r>
        <w:rPr>
          <w:color w:val="231F20"/>
        </w:rPr>
        <w:t>might</w:t>
      </w:r>
      <w:r>
        <w:rPr>
          <w:color w:val="231F20"/>
          <w:spacing w:val="-5"/>
        </w:rPr>
        <w:t> </w:t>
      </w:r>
      <w:r>
        <w:rPr>
          <w:color w:val="231F20"/>
        </w:rPr>
        <w:t>secretly</w:t>
      </w:r>
      <w:r>
        <w:rPr>
          <w:color w:val="231F20"/>
          <w:spacing w:val="-5"/>
        </w:rPr>
        <w:t> </w:t>
      </w:r>
      <w:r>
        <w:rPr>
          <w:color w:val="231F20"/>
        </w:rPr>
        <w:t>want</w:t>
      </w:r>
      <w:r>
        <w:rPr>
          <w:color w:val="231F20"/>
          <w:spacing w:val="-5"/>
        </w:rPr>
        <w:t> </w:t>
      </w:r>
      <w:r>
        <w:rPr>
          <w:color w:val="231F20"/>
        </w:rPr>
        <w:t>that</w:t>
      </w:r>
      <w:r>
        <w:rPr>
          <w:color w:val="231F20"/>
          <w:spacing w:val="-5"/>
        </w:rPr>
        <w:t> </w:t>
      </w:r>
      <w:r>
        <w:rPr>
          <w:color w:val="231F20"/>
        </w:rPr>
        <w:t>to</w:t>
      </w:r>
      <w:r>
        <w:rPr>
          <w:color w:val="231F20"/>
          <w:spacing w:val="-5"/>
        </w:rPr>
        <w:t> </w:t>
      </w:r>
      <w:r>
        <w:rPr>
          <w:color w:val="231F20"/>
        </w:rPr>
        <w:t>be</w:t>
      </w:r>
      <w:r>
        <w:rPr>
          <w:color w:val="231F20"/>
          <w:spacing w:val="-5"/>
        </w:rPr>
        <w:t> </w:t>
      </w:r>
      <w:r>
        <w:rPr>
          <w:color w:val="231F20"/>
        </w:rPr>
        <w:t>the</w:t>
      </w:r>
      <w:r>
        <w:rPr>
          <w:color w:val="231F20"/>
          <w:spacing w:val="-5"/>
        </w:rPr>
        <w:t> </w:t>
      </w:r>
      <w:r>
        <w:rPr>
          <w:color w:val="231F20"/>
        </w:rPr>
        <w:t>case.</w:t>
      </w:r>
      <w:r>
        <w:rPr>
          <w:color w:val="231F20"/>
          <w:spacing w:val="-5"/>
        </w:rPr>
        <w:t> </w:t>
      </w:r>
      <w:r>
        <w:rPr>
          <w:color w:val="231F20"/>
        </w:rPr>
        <w:t>Ultimately,</w:t>
      </w:r>
      <w:r>
        <w:rPr>
          <w:color w:val="231F20"/>
          <w:spacing w:val="-5"/>
        </w:rPr>
        <w:t> </w:t>
      </w:r>
      <w:r>
        <w:rPr>
          <w:color w:val="231F20"/>
        </w:rPr>
        <w:t>it </w:t>
      </w:r>
      <w:r>
        <w:rPr>
          <w:color w:val="231F20"/>
        </w:rPr>
        <w:t>will depend on the type of organisation as to which type of mission statement it</w:t>
      </w:r>
      <w:r>
        <w:rPr>
          <w:color w:val="231F20"/>
          <w:spacing w:val="-31"/>
        </w:rPr>
        <w:t> </w:t>
      </w:r>
      <w:r>
        <w:rPr>
          <w:color w:val="231F20"/>
        </w:rPr>
        <w:t>adopts.</w:t>
      </w:r>
      <w:r>
        <w:rPr/>
      </w:r>
    </w:p>
    <w:p>
      <w:pPr>
        <w:spacing w:line="240" w:lineRule="auto" w:before="5"/>
        <w:ind w:right="0"/>
        <w:rPr>
          <w:rFonts w:ascii="Calibri" w:hAnsi="Calibri" w:cs="Calibri" w:eastAsia="Calibri" w:hint="default"/>
          <w:sz w:val="16"/>
          <w:szCs w:val="16"/>
        </w:rPr>
      </w:pPr>
    </w:p>
    <w:p>
      <w:pPr>
        <w:pStyle w:val="BodyText"/>
        <w:spacing w:line="256" w:lineRule="auto"/>
        <w:ind w:right="148"/>
        <w:jc w:val="left"/>
      </w:pPr>
      <w:r>
        <w:rPr>
          <w:color w:val="231F20"/>
        </w:rPr>
        <w:t>Perhaps,</w:t>
      </w:r>
      <w:r>
        <w:rPr>
          <w:color w:val="231F20"/>
          <w:spacing w:val="-3"/>
        </w:rPr>
        <w:t> </w:t>
      </w:r>
      <w:r>
        <w:rPr>
          <w:color w:val="231F20"/>
        </w:rPr>
        <w:t>the</w:t>
      </w:r>
      <w:r>
        <w:rPr>
          <w:color w:val="231F20"/>
          <w:spacing w:val="-3"/>
        </w:rPr>
        <w:t> </w:t>
      </w:r>
      <w:r>
        <w:rPr>
          <w:color w:val="231F20"/>
        </w:rPr>
        <w:t>most</w:t>
      </w:r>
      <w:r>
        <w:rPr>
          <w:color w:val="231F20"/>
          <w:spacing w:val="-3"/>
        </w:rPr>
        <w:t> </w:t>
      </w:r>
      <w:r>
        <w:rPr>
          <w:color w:val="231F20"/>
        </w:rPr>
        <w:t>important</w:t>
      </w:r>
      <w:r>
        <w:rPr>
          <w:color w:val="231F20"/>
          <w:spacing w:val="-3"/>
        </w:rPr>
        <w:t> </w:t>
      </w:r>
      <w:r>
        <w:rPr>
          <w:color w:val="231F20"/>
        </w:rPr>
        <w:t>thing</w:t>
      </w:r>
      <w:r>
        <w:rPr>
          <w:color w:val="231F20"/>
          <w:spacing w:val="-3"/>
        </w:rPr>
        <w:t> </w:t>
      </w:r>
      <w:r>
        <w:rPr>
          <w:color w:val="231F20"/>
        </w:rPr>
        <w:t>is</w:t>
      </w:r>
      <w:r>
        <w:rPr>
          <w:color w:val="231F20"/>
          <w:spacing w:val="-3"/>
        </w:rPr>
        <w:t> </w:t>
      </w:r>
      <w:r>
        <w:rPr>
          <w:color w:val="231F20"/>
        </w:rPr>
        <w:t>that</w:t>
      </w:r>
      <w:r>
        <w:rPr>
          <w:color w:val="231F20"/>
          <w:spacing w:val="-3"/>
        </w:rPr>
        <w:t> </w:t>
      </w:r>
      <w:r>
        <w:rPr>
          <w:color w:val="231F20"/>
        </w:rPr>
        <w:t>the</w:t>
      </w:r>
      <w:r>
        <w:rPr>
          <w:color w:val="231F20"/>
          <w:spacing w:val="-3"/>
        </w:rPr>
        <w:t> </w:t>
      </w:r>
      <w:r>
        <w:rPr>
          <w:color w:val="231F20"/>
        </w:rPr>
        <w:t>mission</w:t>
      </w:r>
      <w:r>
        <w:rPr>
          <w:color w:val="231F20"/>
          <w:spacing w:val="-3"/>
        </w:rPr>
        <w:t> </w:t>
      </w:r>
      <w:r>
        <w:rPr>
          <w:color w:val="231F20"/>
        </w:rPr>
        <w:t>statement</w:t>
      </w:r>
      <w:r>
        <w:rPr>
          <w:color w:val="231F20"/>
          <w:spacing w:val="-3"/>
        </w:rPr>
        <w:t> </w:t>
      </w:r>
      <w:r>
        <w:rPr>
          <w:color w:val="231F20"/>
        </w:rPr>
        <w:t>is</w:t>
      </w:r>
      <w:r>
        <w:rPr>
          <w:color w:val="231F20"/>
          <w:spacing w:val="-3"/>
        </w:rPr>
        <w:t> </w:t>
      </w:r>
      <w:r>
        <w:rPr>
          <w:color w:val="231F20"/>
        </w:rPr>
        <w:t>not</w:t>
      </w:r>
      <w:r>
        <w:rPr>
          <w:color w:val="231F20"/>
          <w:spacing w:val="-3"/>
        </w:rPr>
        <w:t> </w:t>
      </w:r>
      <w:r>
        <w:rPr>
          <w:color w:val="231F20"/>
        </w:rPr>
        <w:t>simply</w:t>
      </w:r>
      <w:r>
        <w:rPr>
          <w:color w:val="231F20"/>
          <w:spacing w:val="-3"/>
        </w:rPr>
        <w:t> </w:t>
      </w:r>
      <w:r>
        <w:rPr>
          <w:color w:val="231F20"/>
        </w:rPr>
        <w:t>a</w:t>
      </w:r>
      <w:r>
        <w:rPr>
          <w:color w:val="231F20"/>
          <w:spacing w:val="-3"/>
        </w:rPr>
        <w:t> </w:t>
      </w:r>
      <w:r>
        <w:rPr>
          <w:color w:val="231F20"/>
        </w:rPr>
        <w:t>virtuous</w:t>
      </w:r>
      <w:r>
        <w:rPr>
          <w:color w:val="231F20"/>
          <w:spacing w:val="-3"/>
        </w:rPr>
        <w:t> </w:t>
      </w:r>
      <w:r>
        <w:rPr>
          <w:color w:val="231F20"/>
        </w:rPr>
        <w:t>wish</w:t>
      </w:r>
      <w:r>
        <w:rPr>
          <w:color w:val="231F20"/>
          <w:spacing w:val="-3"/>
        </w:rPr>
        <w:t> </w:t>
      </w:r>
      <w:r>
        <w:rPr>
          <w:color w:val="231F20"/>
        </w:rPr>
        <w:t>that</w:t>
      </w:r>
      <w:r>
        <w:rPr>
          <w:color w:val="231F20"/>
          <w:spacing w:val="-3"/>
        </w:rPr>
        <w:t> </w:t>
      </w:r>
      <w:r>
        <w:rPr>
          <w:color w:val="231F20"/>
        </w:rPr>
        <w:t>is</w:t>
      </w:r>
      <w:r>
        <w:rPr>
          <w:color w:val="231F20"/>
          <w:spacing w:val="-3"/>
        </w:rPr>
        <w:t> </w:t>
      </w:r>
      <w:r>
        <w:rPr>
          <w:color w:val="231F20"/>
        </w:rPr>
        <w:t>stated</w:t>
      </w:r>
      <w:r>
        <w:rPr>
          <w:color w:val="231F20"/>
          <w:spacing w:val="-3"/>
        </w:rPr>
        <w:t> </w:t>
      </w:r>
      <w:r>
        <w:rPr>
          <w:color w:val="231F20"/>
        </w:rPr>
        <w:t>and</w:t>
      </w:r>
      <w:r>
        <w:rPr>
          <w:color w:val="231F20"/>
          <w:spacing w:val="-3"/>
        </w:rPr>
        <w:t> </w:t>
      </w:r>
      <w:r>
        <w:rPr>
          <w:color w:val="231F20"/>
        </w:rPr>
        <w:t>then </w:t>
      </w:r>
      <w:r>
        <w:rPr>
          <w:color w:val="231F20"/>
        </w:rPr>
        <w:t>forgotten about. Unless an organisation affirms its commitment to its mission statement on virtually a daily basis it will hardly be worth the paper it is written</w:t>
      </w:r>
      <w:r>
        <w:rPr>
          <w:color w:val="231F20"/>
          <w:spacing w:val="-16"/>
        </w:rPr>
        <w:t> </w:t>
      </w:r>
      <w:r>
        <w:rPr>
          <w:color w:val="231F20"/>
        </w:rPr>
        <w:t>on.</w:t>
      </w:r>
      <w:r>
        <w:rPr/>
      </w:r>
    </w:p>
    <w:p>
      <w:pPr>
        <w:spacing w:after="0" w:line="256" w:lineRule="auto"/>
        <w:jc w:val="left"/>
        <w:sectPr>
          <w:pgSz w:w="11910" w:h="16840"/>
          <w:pgMar w:top="620" w:bottom="280" w:left="620" w:right="640"/>
        </w:sectPr>
      </w:pPr>
    </w:p>
    <w:p>
      <w:pPr>
        <w:pStyle w:val="Heading1"/>
        <w:tabs>
          <w:tab w:pos="10565" w:val="left" w:leader="none"/>
        </w:tabs>
        <w:spacing w:line="240" w:lineRule="auto" w:before="25"/>
        <w:ind w:left="156" w:right="555"/>
        <w:jc w:val="left"/>
        <w:rPr>
          <w:b w:val="0"/>
          <w:bCs w:val="0"/>
        </w:rPr>
      </w:pPr>
      <w:r>
        <w:rPr>
          <w:color w:val="FFFFFF"/>
          <w:w w:val="100"/>
        </w:rPr>
      </w:r>
      <w:r>
        <w:rPr>
          <w:color w:val="FFFFFF"/>
          <w:shd w:fill="F4BC67" w:color="auto" w:val="clear"/>
        </w:rPr>
        <w:t>Business aims and</w:t>
      </w:r>
      <w:r>
        <w:rPr>
          <w:color w:val="FFFFFF"/>
          <w:spacing w:val="-9"/>
          <w:shd w:fill="F4BC67" w:color="auto" w:val="clear"/>
        </w:rPr>
        <w:t> </w:t>
      </w:r>
      <w:r>
        <w:rPr>
          <w:color w:val="FFFFFF"/>
          <w:shd w:fill="F4BC67" w:color="auto" w:val="clear"/>
        </w:rPr>
        <w:t>objectives</w:t>
        <w:tab/>
      </w:r>
      <w:r>
        <w:rPr>
          <w:color w:val="FFFFFF"/>
        </w:rPr>
      </w:r>
      <w:r>
        <w:rPr>
          <w:b w:val="0"/>
        </w:rPr>
      </w:r>
    </w:p>
    <w:p>
      <w:pPr>
        <w:spacing w:line="240" w:lineRule="auto" w:before="0"/>
        <w:ind w:right="0"/>
        <w:rPr>
          <w:rFonts w:ascii="Calibri" w:hAnsi="Calibri" w:cs="Calibri" w:eastAsia="Calibri" w:hint="default"/>
          <w:b/>
          <w:bCs/>
          <w:sz w:val="28"/>
          <w:szCs w:val="28"/>
        </w:rPr>
      </w:pPr>
    </w:p>
    <w:p>
      <w:pPr>
        <w:pStyle w:val="Heading2"/>
        <w:spacing w:line="240" w:lineRule="auto" w:before="223"/>
        <w:ind w:right="555"/>
        <w:jc w:val="left"/>
        <w:rPr>
          <w:rFonts w:ascii="Calibri" w:hAnsi="Calibri" w:cs="Calibri" w:eastAsia="Calibri" w:hint="default"/>
          <w:b w:val="0"/>
          <w:bCs w:val="0"/>
        </w:rPr>
      </w:pPr>
      <w:r>
        <w:rPr>
          <w:rFonts w:ascii="Calibri"/>
          <w:color w:val="63C6BD"/>
        </w:rPr>
        <w:t>Business</w:t>
      </w:r>
      <w:r>
        <w:rPr>
          <w:rFonts w:ascii="Calibri"/>
          <w:color w:val="63C6BD"/>
          <w:spacing w:val="-2"/>
        </w:rPr>
        <w:t> </w:t>
      </w:r>
      <w:r>
        <w:rPr>
          <w:rFonts w:ascii="Calibri"/>
          <w:color w:val="63C6BD"/>
        </w:rPr>
        <w:t>aims</w:t>
      </w:r>
      <w:r>
        <w:rPr>
          <w:rFonts w:ascii="Calibri"/>
          <w:b w:val="0"/>
        </w:rPr>
      </w:r>
    </w:p>
    <w:p>
      <w:pPr>
        <w:pStyle w:val="BodyText"/>
        <w:spacing w:line="256" w:lineRule="auto" w:before="8"/>
        <w:ind w:right="555"/>
        <w:jc w:val="left"/>
      </w:pPr>
      <w:r>
        <w:rPr>
          <w:color w:val="231F20"/>
        </w:rPr>
        <w:t>Business</w:t>
      </w:r>
      <w:r>
        <w:rPr>
          <w:color w:val="231F20"/>
          <w:spacing w:val="-2"/>
        </w:rPr>
        <w:t> </w:t>
      </w:r>
      <w:r>
        <w:rPr>
          <w:color w:val="231F20"/>
        </w:rPr>
        <w:t>aims</w:t>
      </w:r>
      <w:r>
        <w:rPr>
          <w:color w:val="231F20"/>
          <w:spacing w:val="-2"/>
        </w:rPr>
        <w:t> </w:t>
      </w:r>
      <w:r>
        <w:rPr>
          <w:color w:val="231F20"/>
        </w:rPr>
        <w:t>are</w:t>
      </w:r>
      <w:r>
        <w:rPr>
          <w:color w:val="231F20"/>
          <w:spacing w:val="-2"/>
        </w:rPr>
        <w:t> </w:t>
      </w:r>
      <w:r>
        <w:rPr>
          <w:color w:val="231F20"/>
        </w:rPr>
        <w:t>what</w:t>
      </w:r>
      <w:r>
        <w:rPr>
          <w:color w:val="231F20"/>
          <w:spacing w:val="-2"/>
        </w:rPr>
        <w:t> </w:t>
      </w:r>
      <w:r>
        <w:rPr>
          <w:color w:val="231F20"/>
        </w:rPr>
        <w:t>the</w:t>
      </w:r>
      <w:r>
        <w:rPr>
          <w:color w:val="231F20"/>
          <w:spacing w:val="-2"/>
        </w:rPr>
        <w:t> </w:t>
      </w:r>
      <w:r>
        <w:rPr>
          <w:color w:val="231F20"/>
        </w:rPr>
        <w:t>business</w:t>
      </w:r>
      <w:r>
        <w:rPr>
          <w:color w:val="231F20"/>
          <w:spacing w:val="-2"/>
        </w:rPr>
        <w:t> </w:t>
      </w:r>
      <w:r>
        <w:rPr>
          <w:color w:val="231F20"/>
        </w:rPr>
        <w:t>wants</w:t>
      </w:r>
      <w:r>
        <w:rPr>
          <w:color w:val="231F20"/>
          <w:spacing w:val="-2"/>
        </w:rPr>
        <w:t> </w:t>
      </w:r>
      <w:r>
        <w:rPr>
          <w:color w:val="231F20"/>
        </w:rPr>
        <w:t>to</w:t>
      </w:r>
      <w:r>
        <w:rPr>
          <w:color w:val="231F20"/>
          <w:spacing w:val="-2"/>
        </w:rPr>
        <w:t> </w:t>
      </w:r>
      <w:r>
        <w:rPr>
          <w:color w:val="231F20"/>
        </w:rPr>
        <w:t>achieve</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rPr>
        <w:t>future</w:t>
      </w:r>
      <w:r>
        <w:rPr>
          <w:color w:val="231F20"/>
          <w:spacing w:val="-2"/>
        </w:rPr>
        <w:t> </w:t>
      </w:r>
      <w:r>
        <w:rPr>
          <w:color w:val="231F20"/>
        </w:rPr>
        <w:t>and</w:t>
      </w:r>
      <w:r>
        <w:rPr>
          <w:color w:val="231F20"/>
          <w:spacing w:val="-2"/>
        </w:rPr>
        <w:t> </w:t>
      </w:r>
      <w:r>
        <w:rPr>
          <w:color w:val="231F20"/>
        </w:rPr>
        <w:t>they</w:t>
      </w:r>
      <w:r>
        <w:rPr>
          <w:color w:val="231F20"/>
          <w:spacing w:val="-2"/>
        </w:rPr>
        <w:t> </w:t>
      </w:r>
      <w:r>
        <w:rPr>
          <w:color w:val="231F20"/>
        </w:rPr>
        <w:t>tend</w:t>
      </w:r>
      <w:r>
        <w:rPr>
          <w:color w:val="231F20"/>
          <w:spacing w:val="-2"/>
        </w:rPr>
        <w:t> </w:t>
      </w:r>
      <w:r>
        <w:rPr>
          <w:color w:val="231F20"/>
        </w:rPr>
        <w:t>to</w:t>
      </w:r>
      <w:r>
        <w:rPr>
          <w:color w:val="231F20"/>
          <w:spacing w:val="-2"/>
        </w:rPr>
        <w:t> </w:t>
      </w:r>
      <w:r>
        <w:rPr>
          <w:color w:val="231F20"/>
        </w:rPr>
        <w:t>be</w:t>
      </w:r>
      <w:r>
        <w:rPr>
          <w:color w:val="231F20"/>
          <w:spacing w:val="-2"/>
        </w:rPr>
        <w:t> </w:t>
      </w:r>
      <w:r>
        <w:rPr>
          <w:color w:val="231F20"/>
        </w:rPr>
        <w:t>quite</w:t>
      </w:r>
      <w:r>
        <w:rPr>
          <w:color w:val="231F20"/>
          <w:spacing w:val="-2"/>
        </w:rPr>
        <w:t> </w:t>
      </w:r>
      <w:r>
        <w:rPr>
          <w:color w:val="231F20"/>
        </w:rPr>
        <w:t>generic</w:t>
      </w:r>
      <w:r>
        <w:rPr>
          <w:color w:val="231F20"/>
          <w:spacing w:val="-2"/>
        </w:rPr>
        <w:t> </w:t>
      </w:r>
      <w:r>
        <w:rPr>
          <w:color w:val="231F20"/>
        </w:rPr>
        <w:t>and</w:t>
      </w:r>
      <w:r>
        <w:rPr>
          <w:color w:val="231F20"/>
          <w:spacing w:val="-2"/>
        </w:rPr>
        <w:t> </w:t>
      </w:r>
      <w:r>
        <w:rPr>
          <w:color w:val="231F20"/>
        </w:rPr>
        <w:t>broad. </w:t>
      </w:r>
      <w:r>
        <w:rPr>
          <w:color w:val="231F20"/>
        </w:rPr>
        <w:t>They set out the goals for the</w:t>
      </w:r>
      <w:r>
        <w:rPr>
          <w:color w:val="231F20"/>
          <w:spacing w:val="-12"/>
        </w:rPr>
        <w:t> </w:t>
      </w:r>
      <w:r>
        <w:rPr>
          <w:color w:val="231F20"/>
        </w:rPr>
        <w:t>business.</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6"/>
        <w:ind w:right="0"/>
        <w:rPr>
          <w:rFonts w:ascii="Calibri" w:hAnsi="Calibri" w:cs="Calibri" w:eastAsia="Calibri" w:hint="default"/>
          <w:sz w:val="18"/>
          <w:szCs w:val="18"/>
        </w:rPr>
      </w:pPr>
    </w:p>
    <w:p>
      <w:pPr>
        <w:pStyle w:val="Heading2"/>
        <w:spacing w:line="240" w:lineRule="auto"/>
        <w:ind w:right="555"/>
        <w:jc w:val="left"/>
        <w:rPr>
          <w:b w:val="0"/>
          <w:bCs w:val="0"/>
        </w:rPr>
      </w:pPr>
      <w:r>
        <w:rPr>
          <w:color w:val="63C6BD"/>
        </w:rPr>
        <w:t>Business</w:t>
      </w:r>
      <w:r>
        <w:rPr>
          <w:color w:val="63C6BD"/>
          <w:spacing w:val="-5"/>
        </w:rPr>
        <w:t> </w:t>
      </w:r>
      <w:r>
        <w:rPr>
          <w:color w:val="63C6BD"/>
        </w:rPr>
        <w:t>objectives</w:t>
      </w:r>
      <w:r>
        <w:rPr>
          <w:b w:val="0"/>
        </w:rPr>
      </w:r>
    </w:p>
    <w:p>
      <w:pPr>
        <w:pStyle w:val="BodyText"/>
        <w:spacing w:line="240" w:lineRule="auto" w:before="8"/>
        <w:ind w:right="555"/>
        <w:jc w:val="left"/>
      </w:pPr>
      <w:r>
        <w:rPr>
          <w:color w:val="231F20"/>
        </w:rPr>
        <w:t>Business</w:t>
      </w:r>
      <w:r>
        <w:rPr>
          <w:color w:val="231F20"/>
          <w:spacing w:val="-3"/>
        </w:rPr>
        <w:t> </w:t>
      </w:r>
      <w:r>
        <w:rPr>
          <w:color w:val="231F20"/>
        </w:rPr>
        <w:t>objectives</w:t>
      </w:r>
      <w:r>
        <w:rPr>
          <w:color w:val="231F20"/>
          <w:spacing w:val="-3"/>
        </w:rPr>
        <w:t> </w:t>
      </w:r>
      <w:r>
        <w:rPr>
          <w:color w:val="231F20"/>
        </w:rPr>
        <w:t>are</w:t>
      </w:r>
      <w:r>
        <w:rPr>
          <w:color w:val="231F20"/>
          <w:spacing w:val="-3"/>
        </w:rPr>
        <w:t> </w:t>
      </w:r>
      <w:r>
        <w:rPr>
          <w:color w:val="231F20"/>
        </w:rPr>
        <w:t>more</w:t>
      </w:r>
      <w:r>
        <w:rPr>
          <w:color w:val="231F20"/>
          <w:spacing w:val="-3"/>
        </w:rPr>
        <w:t> </w:t>
      </w:r>
      <w:r>
        <w:rPr>
          <w:color w:val="231F20"/>
        </w:rPr>
        <w:t>specific</w:t>
      </w:r>
      <w:r>
        <w:rPr>
          <w:color w:val="231F20"/>
          <w:spacing w:val="-3"/>
        </w:rPr>
        <w:t> </w:t>
      </w:r>
      <w:r>
        <w:rPr>
          <w:color w:val="231F20"/>
        </w:rPr>
        <w:t>and</w:t>
      </w:r>
      <w:r>
        <w:rPr>
          <w:color w:val="231F20"/>
          <w:spacing w:val="-3"/>
        </w:rPr>
        <w:t> </w:t>
      </w:r>
      <w:r>
        <w:rPr>
          <w:color w:val="231F20"/>
        </w:rPr>
        <w:t>measurable</w:t>
      </w:r>
      <w:r>
        <w:rPr>
          <w:color w:val="231F20"/>
          <w:spacing w:val="-3"/>
        </w:rPr>
        <w:t> </w:t>
      </w:r>
      <w:r>
        <w:rPr>
          <w:color w:val="231F20"/>
        </w:rPr>
        <w:t>targets</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will</w:t>
      </w:r>
      <w:r>
        <w:rPr>
          <w:color w:val="231F20"/>
          <w:spacing w:val="-3"/>
        </w:rPr>
        <w:t> </w:t>
      </w:r>
      <w:r>
        <w:rPr>
          <w:color w:val="231F20"/>
        </w:rPr>
        <w:t>set</w:t>
      </w:r>
      <w:r>
        <w:rPr>
          <w:color w:val="231F20"/>
          <w:spacing w:val="-3"/>
        </w:rPr>
        <w:t> </w:t>
      </w:r>
      <w:r>
        <w:rPr>
          <w:color w:val="231F20"/>
        </w:rPr>
        <w:t>to</w:t>
      </w:r>
      <w:r>
        <w:rPr>
          <w:color w:val="231F20"/>
          <w:spacing w:val="-3"/>
        </w:rPr>
        <w:t> </w:t>
      </w:r>
      <w:r>
        <w:rPr>
          <w:color w:val="231F20"/>
        </w:rPr>
        <w:t>achieve</w:t>
      </w:r>
      <w:r>
        <w:rPr>
          <w:color w:val="231F20"/>
          <w:spacing w:val="-3"/>
        </w:rPr>
        <w:t> </w:t>
      </w:r>
      <w:r>
        <w:rPr>
          <w:color w:val="231F20"/>
        </w:rPr>
        <w:t>its</w:t>
      </w:r>
      <w:r>
        <w:rPr>
          <w:color w:val="231F20"/>
          <w:spacing w:val="-3"/>
        </w:rPr>
        <w:t> </w:t>
      </w:r>
      <w:r>
        <w:rPr>
          <w:color w:val="231F20"/>
        </w:rPr>
        <w:t>aims.</w:t>
      </w:r>
      <w:r>
        <w:rPr/>
      </w:r>
    </w:p>
    <w:p>
      <w:pPr>
        <w:spacing w:line="240" w:lineRule="auto" w:before="12"/>
        <w:ind w:right="0"/>
        <w:rPr>
          <w:rFonts w:ascii="Calibri" w:hAnsi="Calibri" w:cs="Calibri" w:eastAsia="Calibri" w:hint="default"/>
          <w:sz w:val="17"/>
          <w:szCs w:val="17"/>
        </w:rPr>
      </w:pPr>
    </w:p>
    <w:p>
      <w:pPr>
        <w:pStyle w:val="BodyText"/>
        <w:spacing w:line="256" w:lineRule="auto"/>
        <w:ind w:right="93"/>
        <w:jc w:val="left"/>
      </w:pPr>
      <w:r>
        <w:rPr>
          <w:color w:val="231F20"/>
        </w:rPr>
        <w:t>A</w:t>
      </w:r>
      <w:r>
        <w:rPr>
          <w:color w:val="231F20"/>
          <w:spacing w:val="-3"/>
        </w:rPr>
        <w:t> </w:t>
      </w:r>
      <w:r>
        <w:rPr>
          <w:color w:val="231F20"/>
        </w:rPr>
        <w:t>business</w:t>
      </w:r>
      <w:r>
        <w:rPr>
          <w:color w:val="231F20"/>
          <w:spacing w:val="-3"/>
        </w:rPr>
        <w:t> </w:t>
      </w:r>
      <w:r>
        <w:rPr>
          <w:color w:val="231F20"/>
        </w:rPr>
        <w:t>may</w:t>
      </w:r>
      <w:r>
        <w:rPr>
          <w:color w:val="231F20"/>
          <w:spacing w:val="-3"/>
        </w:rPr>
        <w:t> </w:t>
      </w:r>
      <w:r>
        <w:rPr>
          <w:color w:val="231F20"/>
        </w:rPr>
        <w:t>have</w:t>
      </w:r>
      <w:r>
        <w:rPr>
          <w:color w:val="231F20"/>
          <w:spacing w:val="-3"/>
        </w:rPr>
        <w:t> </w:t>
      </w:r>
      <w:r>
        <w:rPr>
          <w:color w:val="231F20"/>
        </w:rPr>
        <w:t>an</w:t>
      </w:r>
      <w:r>
        <w:rPr>
          <w:color w:val="231F20"/>
          <w:spacing w:val="-3"/>
        </w:rPr>
        <w:t> </w:t>
      </w:r>
      <w:r>
        <w:rPr>
          <w:color w:val="231F20"/>
        </w:rPr>
        <w:t>aim</w:t>
      </w:r>
      <w:r>
        <w:rPr>
          <w:color w:val="231F20"/>
          <w:spacing w:val="-3"/>
        </w:rPr>
        <w:t> </w:t>
      </w:r>
      <w:r>
        <w:rPr>
          <w:color w:val="231F20"/>
        </w:rPr>
        <w:t>to</w:t>
      </w:r>
      <w:r>
        <w:rPr>
          <w:color w:val="231F20"/>
          <w:spacing w:val="-3"/>
        </w:rPr>
        <w:t> </w:t>
      </w:r>
      <w:r>
        <w:rPr>
          <w:color w:val="231F20"/>
        </w:rPr>
        <w:t>increase</w:t>
      </w:r>
      <w:r>
        <w:rPr>
          <w:color w:val="231F20"/>
          <w:spacing w:val="-3"/>
        </w:rPr>
        <w:t> </w:t>
      </w:r>
      <w:r>
        <w:rPr>
          <w:color w:val="231F20"/>
        </w:rPr>
        <w:t>sales</w:t>
      </w:r>
      <w:r>
        <w:rPr>
          <w:color w:val="231F20"/>
          <w:spacing w:val="-3"/>
        </w:rPr>
        <w:t> </w:t>
      </w:r>
      <w:r>
        <w:rPr>
          <w:color w:val="231F20"/>
        </w:rPr>
        <w:t>revenue</w:t>
      </w:r>
      <w:r>
        <w:rPr>
          <w:color w:val="231F20"/>
          <w:spacing w:val="-3"/>
        </w:rPr>
        <w:t> </w:t>
      </w:r>
      <w:r>
        <w:rPr>
          <w:color w:val="231F20"/>
        </w:rPr>
        <w:t>and</w:t>
      </w:r>
      <w:r>
        <w:rPr>
          <w:color w:val="231F20"/>
          <w:spacing w:val="-3"/>
        </w:rPr>
        <w:t> </w:t>
      </w:r>
      <w:r>
        <w:rPr>
          <w:color w:val="231F20"/>
        </w:rPr>
        <w:t>will</w:t>
      </w:r>
      <w:r>
        <w:rPr>
          <w:color w:val="231F20"/>
          <w:spacing w:val="-3"/>
        </w:rPr>
        <w:t> </w:t>
      </w:r>
      <w:r>
        <w:rPr>
          <w:color w:val="231F20"/>
        </w:rPr>
        <w:t>set</w:t>
      </w:r>
      <w:r>
        <w:rPr>
          <w:color w:val="231F20"/>
          <w:spacing w:val="-3"/>
        </w:rPr>
        <w:t> </w:t>
      </w:r>
      <w:r>
        <w:rPr>
          <w:color w:val="231F20"/>
        </w:rPr>
        <w:t>a</w:t>
      </w:r>
      <w:r>
        <w:rPr>
          <w:color w:val="231F20"/>
          <w:spacing w:val="-3"/>
        </w:rPr>
        <w:t> </w:t>
      </w:r>
      <w:r>
        <w:rPr>
          <w:color w:val="231F20"/>
        </w:rPr>
        <w:t>number</w:t>
      </w:r>
      <w:r>
        <w:rPr>
          <w:color w:val="231F20"/>
          <w:spacing w:val="-3"/>
        </w:rPr>
        <w:t> </w:t>
      </w:r>
      <w:r>
        <w:rPr>
          <w:color w:val="231F20"/>
        </w:rPr>
        <w:t>of</w:t>
      </w:r>
      <w:r>
        <w:rPr>
          <w:color w:val="231F20"/>
          <w:spacing w:val="-3"/>
        </w:rPr>
        <w:t> </w:t>
      </w:r>
      <w:r>
        <w:rPr>
          <w:color w:val="231F20"/>
        </w:rPr>
        <w:t>sales</w:t>
      </w:r>
      <w:r>
        <w:rPr>
          <w:color w:val="231F20"/>
          <w:spacing w:val="-3"/>
        </w:rPr>
        <w:t> </w:t>
      </w:r>
      <w:r>
        <w:rPr>
          <w:color w:val="231F20"/>
        </w:rPr>
        <w:t>targets</w:t>
      </w:r>
      <w:r>
        <w:rPr>
          <w:color w:val="231F20"/>
          <w:spacing w:val="-3"/>
        </w:rPr>
        <w:t> </w:t>
      </w:r>
      <w:r>
        <w:rPr>
          <w:color w:val="231F20"/>
        </w:rPr>
        <w:t>(objectives)</w:t>
      </w:r>
      <w:r>
        <w:rPr>
          <w:color w:val="231F20"/>
          <w:spacing w:val="-3"/>
        </w:rPr>
        <w:t> </w:t>
      </w:r>
      <w:r>
        <w:rPr>
          <w:color w:val="231F20"/>
        </w:rPr>
        <w:t>in</w:t>
      </w:r>
      <w:r>
        <w:rPr>
          <w:color w:val="231F20"/>
          <w:spacing w:val="-3"/>
        </w:rPr>
        <w:t> </w:t>
      </w:r>
      <w:r>
        <w:rPr>
          <w:color w:val="231F20"/>
        </w:rPr>
        <w:t>order</w:t>
      </w:r>
      <w:r>
        <w:rPr>
          <w:color w:val="231F20"/>
          <w:spacing w:val="-3"/>
        </w:rPr>
        <w:t> </w:t>
      </w:r>
      <w:r>
        <w:rPr>
          <w:color w:val="231F20"/>
        </w:rPr>
        <w:t>to </w:t>
      </w:r>
      <w:r>
        <w:rPr>
          <w:color w:val="231F20"/>
        </w:rPr>
        <w:t>achieve the</w:t>
      </w:r>
      <w:r>
        <w:rPr>
          <w:color w:val="231F20"/>
          <w:spacing w:val="-5"/>
        </w:rPr>
        <w:t> </w:t>
      </w:r>
      <w:r>
        <w:rPr>
          <w:color w:val="231F20"/>
        </w:rPr>
        <w:t>aim.</w:t>
      </w:r>
      <w:r>
        <w:rPr/>
      </w:r>
    </w:p>
    <w:p>
      <w:pPr>
        <w:spacing w:line="240" w:lineRule="auto" w:before="5"/>
        <w:ind w:right="0"/>
        <w:rPr>
          <w:rFonts w:ascii="Calibri" w:hAnsi="Calibri" w:cs="Calibri" w:eastAsia="Calibri" w:hint="default"/>
          <w:sz w:val="16"/>
          <w:szCs w:val="16"/>
        </w:rPr>
      </w:pPr>
    </w:p>
    <w:p>
      <w:pPr>
        <w:pStyle w:val="BodyText"/>
        <w:spacing w:line="240" w:lineRule="auto"/>
        <w:ind w:right="555"/>
        <w:jc w:val="left"/>
      </w:pPr>
      <w:r>
        <w:rPr>
          <w:color w:val="231F20"/>
        </w:rPr>
        <w:t>Business aims and objectives can be grouped into the following main</w:t>
      </w:r>
      <w:r>
        <w:rPr>
          <w:color w:val="231F20"/>
          <w:spacing w:val="-32"/>
        </w:rPr>
        <w:t> </w:t>
      </w:r>
      <w:r>
        <w:rPr>
          <w:color w:val="231F20"/>
        </w:rPr>
        <w:t>categories:</w:t>
      </w:r>
      <w:r>
        <w:rPr/>
      </w:r>
    </w:p>
    <w:p>
      <w:pPr>
        <w:spacing w:line="240" w:lineRule="auto" w:before="0"/>
        <w:ind w:right="0"/>
        <w:rPr>
          <w:rFonts w:ascii="Calibri" w:hAnsi="Calibri" w:cs="Calibri" w:eastAsia="Calibri" w:hint="default"/>
          <w:sz w:val="17"/>
          <w:szCs w:val="17"/>
        </w:rPr>
      </w:pPr>
    </w:p>
    <w:p>
      <w:pPr>
        <w:pStyle w:val="ListParagraph"/>
        <w:numPr>
          <w:ilvl w:val="0"/>
          <w:numId w:val="1"/>
        </w:numPr>
        <w:tabs>
          <w:tab w:pos="820" w:val="left" w:leader="none"/>
        </w:tabs>
        <w:spacing w:line="240" w:lineRule="auto" w:before="0" w:after="0"/>
        <w:ind w:left="820" w:right="0" w:hanging="360"/>
        <w:jc w:val="left"/>
        <w:rPr>
          <w:rFonts w:ascii="Calibri" w:hAnsi="Calibri" w:cs="Calibri" w:eastAsia="Calibri" w:hint="default"/>
          <w:sz w:val="22"/>
          <w:szCs w:val="22"/>
        </w:rPr>
      </w:pPr>
      <w:r>
        <w:rPr>
          <w:rFonts w:ascii="Calibri"/>
          <w:color w:val="231F20"/>
          <w:sz w:val="22"/>
        </w:rPr>
        <w:t>Survival</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Profit</w:t>
      </w:r>
      <w:r>
        <w:rPr>
          <w:rFonts w:ascii="Calibri"/>
          <w:color w:val="231F20"/>
          <w:spacing w:val="-12"/>
          <w:sz w:val="22"/>
        </w:rPr>
        <w:t> </w:t>
      </w:r>
      <w:r>
        <w:rPr>
          <w:rFonts w:ascii="Calibri"/>
          <w:color w:val="231F20"/>
          <w:sz w:val="22"/>
        </w:rPr>
        <w:t>maximisation</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Sales</w:t>
      </w:r>
      <w:r>
        <w:rPr>
          <w:rFonts w:ascii="Calibri"/>
          <w:color w:val="231F20"/>
          <w:spacing w:val="-7"/>
          <w:sz w:val="22"/>
        </w:rPr>
        <w:t> </w:t>
      </w:r>
      <w:r>
        <w:rPr>
          <w:rFonts w:ascii="Calibri"/>
          <w:color w:val="231F20"/>
          <w:sz w:val="22"/>
        </w:rPr>
        <w:t>maximisation</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Growth</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Increase shareholder</w:t>
      </w:r>
      <w:r>
        <w:rPr>
          <w:rFonts w:ascii="Calibri"/>
          <w:color w:val="231F20"/>
          <w:spacing w:val="-10"/>
          <w:sz w:val="22"/>
        </w:rPr>
        <w:t> </w:t>
      </w:r>
      <w:r>
        <w:rPr>
          <w:rFonts w:ascii="Calibri"/>
          <w:color w:val="231F20"/>
          <w:sz w:val="22"/>
        </w:rPr>
        <w:t>value</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Corporate social responsibility/ Environmental/</w:t>
      </w:r>
      <w:r>
        <w:rPr>
          <w:rFonts w:ascii="Calibri"/>
          <w:color w:val="231F20"/>
          <w:spacing w:val="-31"/>
          <w:sz w:val="22"/>
        </w:rPr>
        <w:t> </w:t>
      </w:r>
      <w:r>
        <w:rPr>
          <w:rFonts w:ascii="Calibri"/>
          <w:color w:val="231F20"/>
          <w:sz w:val="22"/>
        </w:rPr>
        <w:t>Ethics</w:t>
      </w:r>
      <w:r>
        <w:rPr>
          <w:rFonts w:ascii="Calibri"/>
          <w:sz w:val="22"/>
        </w:rPr>
      </w: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33"/>
          <w:szCs w:val="33"/>
        </w:rPr>
      </w:pPr>
    </w:p>
    <w:p>
      <w:pPr>
        <w:pStyle w:val="BodyText"/>
        <w:spacing w:line="256" w:lineRule="auto"/>
        <w:ind w:right="337"/>
        <w:jc w:val="left"/>
      </w:pPr>
      <w:r>
        <w:rPr>
          <w:rFonts w:ascii="Calibri" w:hAnsi="Calibri" w:cs="Calibri" w:eastAsia="Calibri" w:hint="default"/>
          <w:b/>
          <w:bCs/>
          <w:color w:val="231F20"/>
        </w:rPr>
        <w:t>Survival </w:t>
      </w:r>
      <w:r>
        <w:rPr>
          <w:color w:val="231F20"/>
        </w:rPr>
        <w:t>– around 30% of businesses fail within 2 years of being set up, and in some industries this figure is much </w:t>
      </w:r>
      <w:r>
        <w:rPr>
          <w:color w:val="231F20"/>
          <w:spacing w:val="-4"/>
        </w:rPr>
        <w:t>higher. </w:t>
      </w:r>
      <w:r>
        <w:rPr>
          <w:color w:val="231F20"/>
        </w:rPr>
        <w:t>So for a small business, the initial objective is to survive the difficult time of gaining customers, establishing </w:t>
      </w:r>
      <w:r>
        <w:rPr>
          <w:color w:val="231F20"/>
        </w:rPr>
        <w:t>a</w:t>
      </w:r>
      <w:r>
        <w:rPr>
          <w:color w:val="231F20"/>
          <w:spacing w:val="-3"/>
        </w:rPr>
        <w:t> </w:t>
      </w:r>
      <w:r>
        <w:rPr>
          <w:color w:val="231F20"/>
        </w:rPr>
        <w:t>good</w:t>
      </w:r>
      <w:r>
        <w:rPr>
          <w:color w:val="231F20"/>
          <w:spacing w:val="-3"/>
        </w:rPr>
        <w:t> </w:t>
      </w:r>
      <w:r>
        <w:rPr>
          <w:color w:val="231F20"/>
        </w:rPr>
        <w:t>local</w:t>
      </w:r>
      <w:r>
        <w:rPr>
          <w:color w:val="231F20"/>
          <w:spacing w:val="-3"/>
        </w:rPr>
        <w:t> </w:t>
      </w:r>
      <w:r>
        <w:rPr>
          <w:color w:val="231F20"/>
        </w:rPr>
        <w:t>name</w:t>
      </w:r>
      <w:r>
        <w:rPr>
          <w:color w:val="231F20"/>
          <w:spacing w:val="-3"/>
        </w:rPr>
        <w:t> </w:t>
      </w:r>
      <w:r>
        <w:rPr>
          <w:color w:val="231F20"/>
        </w:rPr>
        <w:t>and</w:t>
      </w:r>
      <w:r>
        <w:rPr>
          <w:color w:val="231F20"/>
          <w:spacing w:val="-3"/>
        </w:rPr>
        <w:t> </w:t>
      </w:r>
      <w:r>
        <w:rPr>
          <w:color w:val="231F20"/>
        </w:rPr>
        <w:t>building</w:t>
      </w:r>
      <w:r>
        <w:rPr>
          <w:color w:val="231F20"/>
          <w:spacing w:val="-3"/>
        </w:rPr>
        <w:t> </w:t>
      </w:r>
      <w:r>
        <w:rPr>
          <w:color w:val="231F20"/>
        </w:rPr>
        <w:t>a</w:t>
      </w:r>
      <w:r>
        <w:rPr>
          <w:color w:val="231F20"/>
          <w:spacing w:val="-3"/>
        </w:rPr>
        <w:t> </w:t>
      </w:r>
      <w:r>
        <w:rPr>
          <w:color w:val="231F20"/>
        </w:rPr>
        <w:t>reputation.</w:t>
      </w:r>
      <w:r>
        <w:rPr>
          <w:color w:val="231F20"/>
          <w:spacing w:val="-3"/>
        </w:rPr>
        <w:t> </w:t>
      </w:r>
      <w:r>
        <w:rPr>
          <w:color w:val="231F20"/>
        </w:rPr>
        <w:t>Even</w:t>
      </w:r>
      <w:r>
        <w:rPr>
          <w:color w:val="231F20"/>
          <w:spacing w:val="-3"/>
        </w:rPr>
        <w:t> </w:t>
      </w:r>
      <w:r>
        <w:rPr>
          <w:color w:val="231F20"/>
        </w:rPr>
        <w:t>for</w:t>
      </w:r>
      <w:r>
        <w:rPr>
          <w:color w:val="231F20"/>
          <w:spacing w:val="-3"/>
        </w:rPr>
        <w:t> </w:t>
      </w:r>
      <w:r>
        <w:rPr>
          <w:color w:val="231F20"/>
        </w:rPr>
        <w:t>some</w:t>
      </w:r>
      <w:r>
        <w:rPr>
          <w:color w:val="231F20"/>
          <w:spacing w:val="-3"/>
        </w:rPr>
        <w:t> </w:t>
      </w:r>
      <w:r>
        <w:rPr>
          <w:color w:val="231F20"/>
        </w:rPr>
        <w:t>big</w:t>
      </w:r>
      <w:r>
        <w:rPr>
          <w:color w:val="231F20"/>
          <w:spacing w:val="-3"/>
        </w:rPr>
        <w:t> </w:t>
      </w:r>
      <w:r>
        <w:rPr>
          <w:color w:val="231F20"/>
        </w:rPr>
        <w:t>businesses</w:t>
      </w:r>
      <w:r>
        <w:rPr>
          <w:color w:val="231F20"/>
          <w:spacing w:val="-3"/>
        </w:rPr>
        <w:t> </w:t>
      </w:r>
      <w:r>
        <w:rPr>
          <w:color w:val="231F20"/>
        </w:rPr>
        <w:t>survival</w:t>
      </w:r>
      <w:r>
        <w:rPr>
          <w:color w:val="231F20"/>
          <w:spacing w:val="-3"/>
        </w:rPr>
        <w:t> </w:t>
      </w:r>
      <w:r>
        <w:rPr>
          <w:color w:val="231F20"/>
        </w:rPr>
        <w:t>can</w:t>
      </w:r>
      <w:r>
        <w:rPr>
          <w:color w:val="231F20"/>
          <w:spacing w:val="-3"/>
        </w:rPr>
        <w:t> </w:t>
      </w:r>
      <w:r>
        <w:rPr>
          <w:color w:val="231F20"/>
        </w:rPr>
        <w:t>become</w:t>
      </w:r>
      <w:r>
        <w:rPr>
          <w:color w:val="231F20"/>
          <w:spacing w:val="-3"/>
        </w:rPr>
        <w:t> </w:t>
      </w:r>
      <w:r>
        <w:rPr>
          <w:color w:val="231F20"/>
        </w:rPr>
        <w:t>a</w:t>
      </w:r>
      <w:r>
        <w:rPr>
          <w:color w:val="231F20"/>
          <w:spacing w:val="-3"/>
        </w:rPr>
        <w:t> </w:t>
      </w:r>
      <w:r>
        <w:rPr>
          <w:color w:val="231F20"/>
        </w:rPr>
        <w:t>priority.</w:t>
      </w:r>
      <w:r>
        <w:rPr>
          <w:color w:val="231F20"/>
          <w:spacing w:val="-3"/>
        </w:rPr>
        <w:t> </w:t>
      </w:r>
      <w:r>
        <w:rPr>
          <w:color w:val="231F20"/>
          <w:spacing w:val="-4"/>
        </w:rPr>
        <w:t>We</w:t>
      </w:r>
      <w:r>
        <w:rPr>
          <w:color w:val="231F20"/>
          <w:spacing w:val="-3"/>
        </w:rPr>
        <w:t> </w:t>
      </w:r>
      <w:r>
        <w:rPr>
          <w:color w:val="231F20"/>
        </w:rPr>
        <w:t>have </w:t>
      </w:r>
      <w:r>
        <w:rPr>
          <w:color w:val="231F20"/>
        </w:rPr>
        <w:t>seen</w:t>
      </w:r>
      <w:r>
        <w:rPr>
          <w:color w:val="231F20"/>
          <w:spacing w:val="-4"/>
        </w:rPr>
        <w:t> </w:t>
      </w:r>
      <w:r>
        <w:rPr>
          <w:color w:val="231F20"/>
        </w:rPr>
        <w:t>recently</w:t>
      </w:r>
      <w:r>
        <w:rPr>
          <w:color w:val="231F20"/>
          <w:spacing w:val="-4"/>
        </w:rPr>
        <w:t> </w:t>
      </w:r>
      <w:r>
        <w:rPr>
          <w:color w:val="231F20"/>
        </w:rPr>
        <w:t>a</w:t>
      </w:r>
      <w:r>
        <w:rPr>
          <w:color w:val="231F20"/>
          <w:spacing w:val="-4"/>
        </w:rPr>
        <w:t> </w:t>
      </w:r>
      <w:r>
        <w:rPr>
          <w:color w:val="231F20"/>
        </w:rPr>
        <w:t>number</w:t>
      </w:r>
      <w:r>
        <w:rPr>
          <w:color w:val="231F20"/>
          <w:spacing w:val="-4"/>
        </w:rPr>
        <w:t> </w:t>
      </w:r>
      <w:r>
        <w:rPr>
          <w:color w:val="231F20"/>
        </w:rPr>
        <w:t>of</w:t>
      </w:r>
      <w:r>
        <w:rPr>
          <w:color w:val="231F20"/>
          <w:spacing w:val="-4"/>
        </w:rPr>
        <w:t> </w:t>
      </w:r>
      <w:r>
        <w:rPr>
          <w:color w:val="231F20"/>
        </w:rPr>
        <w:t>banks</w:t>
      </w:r>
      <w:r>
        <w:rPr>
          <w:color w:val="231F20"/>
          <w:spacing w:val="-4"/>
        </w:rPr>
        <w:t> </w:t>
      </w:r>
      <w:r>
        <w:rPr>
          <w:color w:val="231F20"/>
        </w:rPr>
        <w:t>fighting</w:t>
      </w:r>
      <w:r>
        <w:rPr>
          <w:color w:val="231F20"/>
          <w:spacing w:val="-4"/>
        </w:rPr>
        <w:t> </w:t>
      </w:r>
      <w:r>
        <w:rPr>
          <w:color w:val="231F20"/>
        </w:rPr>
        <w:t>to</w:t>
      </w:r>
      <w:r>
        <w:rPr>
          <w:color w:val="231F20"/>
          <w:spacing w:val="-4"/>
        </w:rPr>
        <w:t> </w:t>
      </w:r>
      <w:r>
        <w:rPr>
          <w:color w:val="231F20"/>
          <w:spacing w:val="-3"/>
        </w:rPr>
        <w:t>stay</w:t>
      </w:r>
      <w:r>
        <w:rPr>
          <w:color w:val="231F20"/>
          <w:spacing w:val="-4"/>
        </w:rPr>
        <w:t> </w:t>
      </w:r>
      <w:r>
        <w:rPr>
          <w:color w:val="231F20"/>
        </w:rPr>
        <w:t>afloat,</w:t>
      </w:r>
      <w:r>
        <w:rPr>
          <w:color w:val="231F20"/>
          <w:spacing w:val="-4"/>
        </w:rPr>
        <w:t> </w:t>
      </w:r>
      <w:r>
        <w:rPr>
          <w:color w:val="231F20"/>
        </w:rPr>
        <w:t>requiring</w:t>
      </w:r>
      <w:r>
        <w:rPr>
          <w:color w:val="231F20"/>
          <w:spacing w:val="-4"/>
        </w:rPr>
        <w:t> </w:t>
      </w:r>
      <w:r>
        <w:rPr>
          <w:color w:val="231F20"/>
        </w:rPr>
        <w:t>government</w:t>
      </w:r>
      <w:r>
        <w:rPr>
          <w:color w:val="231F20"/>
          <w:spacing w:val="-4"/>
        </w:rPr>
        <w:t> </w:t>
      </w:r>
      <w:r>
        <w:rPr>
          <w:color w:val="231F20"/>
        </w:rPr>
        <w:t>intervention.</w:t>
      </w:r>
      <w:r>
        <w:rPr>
          <w:color w:val="231F20"/>
          <w:spacing w:val="-4"/>
        </w:rPr>
        <w:t> </w:t>
      </w:r>
      <w:r>
        <w:rPr>
          <w:color w:val="231F20"/>
        </w:rPr>
        <w:t>Many</w:t>
      </w:r>
      <w:r>
        <w:rPr>
          <w:color w:val="231F20"/>
          <w:spacing w:val="-4"/>
        </w:rPr>
        <w:t> </w:t>
      </w:r>
      <w:r>
        <w:rPr>
          <w:color w:val="231F20"/>
        </w:rPr>
        <w:t>established</w:t>
      </w:r>
      <w:r>
        <w:rPr>
          <w:color w:val="231F20"/>
          <w:spacing w:val="-4"/>
        </w:rPr>
        <w:t> </w:t>
      </w:r>
      <w:r>
        <w:rPr>
          <w:color w:val="231F20"/>
        </w:rPr>
        <w:t>high</w:t>
      </w:r>
      <w:r>
        <w:rPr/>
      </w:r>
    </w:p>
    <w:p>
      <w:pPr>
        <w:pStyle w:val="BodyText"/>
        <w:spacing w:line="256" w:lineRule="auto"/>
        <w:ind w:right="93"/>
        <w:jc w:val="left"/>
      </w:pPr>
      <w:r>
        <w:rPr>
          <w:color w:val="231F20"/>
        </w:rPr>
        <w:t>street</w:t>
      </w:r>
      <w:r>
        <w:rPr>
          <w:color w:val="231F20"/>
          <w:spacing w:val="-3"/>
        </w:rPr>
        <w:t> </w:t>
      </w:r>
      <w:r>
        <w:rPr>
          <w:color w:val="231F20"/>
        </w:rPr>
        <w:t>retailers</w:t>
      </w:r>
      <w:r>
        <w:rPr>
          <w:color w:val="231F20"/>
          <w:spacing w:val="-3"/>
        </w:rPr>
        <w:t> </w:t>
      </w:r>
      <w:r>
        <w:rPr>
          <w:color w:val="231F20"/>
        </w:rPr>
        <w:t>have</w:t>
      </w:r>
      <w:r>
        <w:rPr>
          <w:color w:val="231F20"/>
          <w:spacing w:val="-4"/>
        </w:rPr>
        <w:t> </w:t>
      </w:r>
      <w:r>
        <w:rPr>
          <w:color w:val="231F20"/>
        </w:rPr>
        <w:t>struggled</w:t>
      </w:r>
      <w:r>
        <w:rPr>
          <w:color w:val="231F20"/>
          <w:spacing w:val="-3"/>
        </w:rPr>
        <w:t> </w:t>
      </w:r>
      <w:r>
        <w:rPr>
          <w:color w:val="231F20"/>
        </w:rPr>
        <w:t>in</w:t>
      </w:r>
      <w:r>
        <w:rPr>
          <w:color w:val="231F20"/>
          <w:spacing w:val="-3"/>
        </w:rPr>
        <w:t> </w:t>
      </w:r>
      <w:r>
        <w:rPr>
          <w:color w:val="231F20"/>
        </w:rPr>
        <w:t>recent</w:t>
      </w:r>
      <w:r>
        <w:rPr>
          <w:color w:val="231F20"/>
          <w:spacing w:val="-4"/>
        </w:rPr>
        <w:t> </w:t>
      </w:r>
      <w:r>
        <w:rPr>
          <w:color w:val="231F20"/>
        </w:rPr>
        <w:t>years.</w:t>
      </w:r>
      <w:r>
        <w:rPr>
          <w:color w:val="231F20"/>
          <w:spacing w:val="-3"/>
        </w:rPr>
        <w:t> </w:t>
      </w:r>
      <w:r>
        <w:rPr>
          <w:color w:val="231F20"/>
        </w:rPr>
        <w:t>The</w:t>
      </w:r>
      <w:r>
        <w:rPr>
          <w:color w:val="231F20"/>
          <w:spacing w:val="-3"/>
        </w:rPr>
        <w:t> </w:t>
      </w:r>
      <w:r>
        <w:rPr>
          <w:color w:val="231F20"/>
        </w:rPr>
        <w:t>main</w:t>
      </w:r>
      <w:r>
        <w:rPr>
          <w:color w:val="231F20"/>
          <w:spacing w:val="-3"/>
        </w:rPr>
        <w:t> </w:t>
      </w:r>
      <w:r>
        <w:rPr>
          <w:color w:val="231F20"/>
        </w:rPr>
        <w:t>aim</w:t>
      </w:r>
      <w:r>
        <w:rPr>
          <w:color w:val="231F20"/>
          <w:spacing w:val="-4"/>
        </w:rPr>
        <w:t> </w:t>
      </w:r>
      <w:r>
        <w:rPr>
          <w:color w:val="231F20"/>
        </w:rPr>
        <w:t>of</w:t>
      </w:r>
      <w:r>
        <w:rPr>
          <w:color w:val="231F20"/>
          <w:spacing w:val="-3"/>
        </w:rPr>
        <w:t> </w:t>
      </w:r>
      <w:r>
        <w:rPr>
          <w:color w:val="231F20"/>
        </w:rPr>
        <w:t>these</w:t>
      </w:r>
      <w:r>
        <w:rPr>
          <w:color w:val="231F20"/>
          <w:spacing w:val="-4"/>
        </w:rPr>
        <w:t> </w:t>
      </w:r>
      <w:r>
        <w:rPr>
          <w:color w:val="231F20"/>
        </w:rPr>
        <w:t>retailers</w:t>
      </w:r>
      <w:r>
        <w:rPr>
          <w:color w:val="231F20"/>
          <w:spacing w:val="-3"/>
        </w:rPr>
        <w:t> </w:t>
      </w:r>
      <w:r>
        <w:rPr>
          <w:color w:val="231F20"/>
        </w:rPr>
        <w:t>was</w:t>
      </w:r>
      <w:r>
        <w:rPr>
          <w:color w:val="231F20"/>
          <w:spacing w:val="-3"/>
        </w:rPr>
        <w:t> </w:t>
      </w:r>
      <w:r>
        <w:rPr>
          <w:color w:val="231F20"/>
        </w:rPr>
        <w:t>to</w:t>
      </w:r>
      <w:r>
        <w:rPr>
          <w:color w:val="231F20"/>
          <w:spacing w:val="-3"/>
        </w:rPr>
        <w:t> </w:t>
      </w:r>
      <w:r>
        <w:rPr>
          <w:color w:val="231F20"/>
        </w:rPr>
        <w:t>survive</w:t>
      </w:r>
      <w:r>
        <w:rPr>
          <w:color w:val="231F20"/>
          <w:spacing w:val="-4"/>
        </w:rPr>
        <w:t> </w:t>
      </w:r>
      <w:r>
        <w:rPr>
          <w:color w:val="231F20"/>
        </w:rPr>
        <w:t>in</w:t>
      </w:r>
      <w:r>
        <w:rPr>
          <w:color w:val="231F20"/>
          <w:spacing w:val="-3"/>
        </w:rPr>
        <w:t> </w:t>
      </w:r>
      <w:r>
        <w:rPr>
          <w:color w:val="231F20"/>
        </w:rPr>
        <w:t>the</w:t>
      </w:r>
      <w:r>
        <w:rPr>
          <w:color w:val="231F20"/>
          <w:spacing w:val="-4"/>
        </w:rPr>
        <w:t> </w:t>
      </w:r>
      <w:r>
        <w:rPr>
          <w:color w:val="231F20"/>
        </w:rPr>
        <w:t>short</w:t>
      </w:r>
      <w:r>
        <w:rPr>
          <w:color w:val="231F20"/>
          <w:spacing w:val="-3"/>
        </w:rPr>
        <w:t> </w:t>
      </w:r>
      <w:r>
        <w:rPr>
          <w:color w:val="231F20"/>
        </w:rPr>
        <w:t>and</w:t>
      </w:r>
      <w:r>
        <w:rPr>
          <w:color w:val="231F20"/>
          <w:spacing w:val="-3"/>
        </w:rPr>
        <w:t> </w:t>
      </w:r>
      <w:r>
        <w:rPr>
          <w:color w:val="231F20"/>
        </w:rPr>
        <w:t>medium </w:t>
      </w:r>
      <w:r>
        <w:rPr>
          <w:color w:val="231F20"/>
        </w:rPr>
        <w:t>term to allow them to reposition themselves in the long term, however retailers such as BHS, JJB Sports and Comet have</w:t>
      </w:r>
      <w:r>
        <w:rPr>
          <w:color w:val="231F20"/>
          <w:spacing w:val="-3"/>
        </w:rPr>
        <w:t> </w:t>
      </w:r>
      <w:r>
        <w:rPr>
          <w:color w:val="231F20"/>
        </w:rPr>
        <w:t>all</w:t>
      </w:r>
      <w:r>
        <w:rPr>
          <w:color w:val="231F20"/>
          <w:spacing w:val="-3"/>
        </w:rPr>
        <w:t> </w:t>
      </w:r>
      <w:r>
        <w:rPr>
          <w:color w:val="231F20"/>
        </w:rPr>
        <w:t>ceased</w:t>
      </w:r>
      <w:r>
        <w:rPr>
          <w:color w:val="231F20"/>
          <w:spacing w:val="-3"/>
        </w:rPr>
        <w:t> </w:t>
      </w:r>
      <w:r>
        <w:rPr>
          <w:color w:val="231F20"/>
        </w:rPr>
        <w:t>to</w:t>
      </w:r>
      <w:r>
        <w:rPr>
          <w:color w:val="231F20"/>
          <w:spacing w:val="-3"/>
        </w:rPr>
        <w:t> </w:t>
      </w:r>
      <w:r>
        <w:rPr>
          <w:color w:val="231F20"/>
        </w:rPr>
        <w:t>exist.</w:t>
      </w:r>
      <w:r>
        <w:rPr>
          <w:color w:val="231F20"/>
          <w:spacing w:val="-3"/>
        </w:rPr>
        <w:t> </w:t>
      </w:r>
      <w:r>
        <w:rPr>
          <w:color w:val="231F20"/>
        </w:rPr>
        <w:t>This</w:t>
      </w:r>
      <w:r>
        <w:rPr>
          <w:color w:val="231F20"/>
          <w:spacing w:val="-3"/>
        </w:rPr>
        <w:t> </w:t>
      </w:r>
      <w:r>
        <w:rPr>
          <w:color w:val="231F20"/>
        </w:rPr>
        <w:t>aim</w:t>
      </w:r>
      <w:r>
        <w:rPr>
          <w:color w:val="231F20"/>
          <w:spacing w:val="-3"/>
        </w:rPr>
        <w:t> </w:t>
      </w:r>
      <w:r>
        <w:rPr>
          <w:color w:val="231F20"/>
        </w:rPr>
        <w:t>is</w:t>
      </w:r>
      <w:r>
        <w:rPr>
          <w:color w:val="231F20"/>
          <w:spacing w:val="-3"/>
        </w:rPr>
        <w:t> </w:t>
      </w:r>
      <w:r>
        <w:rPr>
          <w:color w:val="231F20"/>
        </w:rPr>
        <w:t>particularly</w:t>
      </w:r>
      <w:r>
        <w:rPr>
          <w:color w:val="231F20"/>
          <w:spacing w:val="-3"/>
        </w:rPr>
        <w:t> </w:t>
      </w:r>
      <w:r>
        <w:rPr>
          <w:color w:val="231F20"/>
        </w:rPr>
        <w:t>prevalent</w:t>
      </w:r>
      <w:r>
        <w:rPr>
          <w:color w:val="231F20"/>
          <w:spacing w:val="-3"/>
        </w:rPr>
        <w:t> </w:t>
      </w:r>
      <w:r>
        <w:rPr>
          <w:color w:val="231F20"/>
        </w:rPr>
        <w:t>in</w:t>
      </w:r>
      <w:r>
        <w:rPr>
          <w:color w:val="231F20"/>
          <w:spacing w:val="-3"/>
        </w:rPr>
        <w:t> </w:t>
      </w:r>
      <w:r>
        <w:rPr>
          <w:color w:val="231F20"/>
        </w:rPr>
        <w:t>times</w:t>
      </w:r>
      <w:r>
        <w:rPr>
          <w:color w:val="231F20"/>
          <w:spacing w:val="-3"/>
        </w:rPr>
        <w:t> </w:t>
      </w:r>
      <w:r>
        <w:rPr>
          <w:color w:val="231F20"/>
        </w:rPr>
        <w:t>of</w:t>
      </w:r>
      <w:r>
        <w:rPr>
          <w:color w:val="231F20"/>
          <w:spacing w:val="-3"/>
        </w:rPr>
        <w:t> </w:t>
      </w:r>
      <w:r>
        <w:rPr>
          <w:color w:val="231F20"/>
        </w:rPr>
        <w:t>economic</w:t>
      </w:r>
      <w:r>
        <w:rPr>
          <w:color w:val="231F20"/>
          <w:spacing w:val="-3"/>
        </w:rPr>
        <w:t> </w:t>
      </w:r>
      <w:r>
        <w:rPr>
          <w:color w:val="231F20"/>
        </w:rPr>
        <w:t>recession.</w:t>
      </w:r>
      <w:r>
        <w:rPr/>
      </w:r>
    </w:p>
    <w:p>
      <w:pPr>
        <w:spacing w:line="240" w:lineRule="auto" w:before="12"/>
        <w:ind w:right="0"/>
        <w:rPr>
          <w:rFonts w:ascii="Calibri" w:hAnsi="Calibri" w:cs="Calibri" w:eastAsia="Calibri" w:hint="default"/>
          <w:sz w:val="22"/>
          <w:szCs w:val="22"/>
        </w:rPr>
      </w:pPr>
    </w:p>
    <w:p>
      <w:pPr>
        <w:pStyle w:val="BodyText"/>
        <w:spacing w:line="256" w:lineRule="auto"/>
        <w:ind w:right="102"/>
        <w:jc w:val="left"/>
      </w:pPr>
      <w:r>
        <w:rPr>
          <w:rFonts w:ascii="Calibri" w:hAnsi="Calibri" w:cs="Calibri" w:eastAsia="Calibri" w:hint="default"/>
          <w:b/>
          <w:bCs/>
          <w:color w:val="231F20"/>
        </w:rPr>
        <w:t>Profit maximisation </w:t>
      </w:r>
      <w:r>
        <w:rPr>
          <w:color w:val="231F20"/>
        </w:rPr>
        <w:t>– the objective of most businesses, especially those operating in the private </w:t>
      </w:r>
      <w:r>
        <w:rPr>
          <w:color w:val="231F20"/>
          <w:spacing w:val="-4"/>
        </w:rPr>
        <w:t>sector, </w:t>
      </w:r>
      <w:r>
        <w:rPr>
          <w:color w:val="231F20"/>
        </w:rPr>
        <w:t>is to </w:t>
      </w:r>
      <w:r>
        <w:rPr>
          <w:color w:val="231F20"/>
        </w:rPr>
        <w:t>maximise profits. Profit maximisation is possibly the main aim for most businesses and entrepreneurs. After all, why would you run a business or invest in a business if there is not going to be a worthwhile cash return? Profitability can be measured in a number of </w:t>
      </w:r>
      <w:r>
        <w:rPr>
          <w:color w:val="231F20"/>
          <w:spacing w:val="-3"/>
        </w:rPr>
        <w:t>ways. </w:t>
      </w:r>
      <w:r>
        <w:rPr>
          <w:color w:val="231F20"/>
        </w:rPr>
        <w:t>These measures of profitability include gross profit and gross profit margin, net </w:t>
      </w:r>
      <w:r>
        <w:rPr>
          <w:color w:val="231F20"/>
        </w:rPr>
        <w:t>profit and net profit margin as well as return on capital employed (covered in chapter 4). When examining profits, a business</w:t>
      </w:r>
      <w:r>
        <w:rPr>
          <w:color w:val="231F20"/>
          <w:spacing w:val="-3"/>
        </w:rPr>
        <w:t> </w:t>
      </w:r>
      <w:r>
        <w:rPr>
          <w:color w:val="231F20"/>
        </w:rPr>
        <w:t>will</w:t>
      </w:r>
      <w:r>
        <w:rPr>
          <w:color w:val="231F20"/>
          <w:spacing w:val="-3"/>
        </w:rPr>
        <w:t> </w:t>
      </w:r>
      <w:r>
        <w:rPr>
          <w:color w:val="231F20"/>
        </w:rPr>
        <w:t>need</w:t>
      </w:r>
      <w:r>
        <w:rPr>
          <w:color w:val="231F20"/>
          <w:spacing w:val="-3"/>
        </w:rPr>
        <w:t> </w:t>
      </w:r>
      <w:r>
        <w:rPr>
          <w:color w:val="231F20"/>
        </w:rPr>
        <w:t>to</w:t>
      </w:r>
      <w:r>
        <w:rPr>
          <w:color w:val="231F20"/>
          <w:spacing w:val="-3"/>
        </w:rPr>
        <w:t> </w:t>
      </w:r>
      <w:r>
        <w:rPr>
          <w:color w:val="231F20"/>
        </w:rPr>
        <w:t>make</w:t>
      </w:r>
      <w:r>
        <w:rPr>
          <w:color w:val="231F20"/>
          <w:spacing w:val="-3"/>
        </w:rPr>
        <w:t> </w:t>
      </w:r>
      <w:r>
        <w:rPr>
          <w:color w:val="231F20"/>
        </w:rPr>
        <w:t>comparisons</w:t>
      </w:r>
      <w:r>
        <w:rPr>
          <w:color w:val="231F20"/>
          <w:spacing w:val="-3"/>
        </w:rPr>
        <w:t> </w:t>
      </w:r>
      <w:r>
        <w:rPr>
          <w:color w:val="231F20"/>
        </w:rPr>
        <w:t>against</w:t>
      </w:r>
      <w:r>
        <w:rPr>
          <w:color w:val="231F20"/>
          <w:spacing w:val="-3"/>
        </w:rPr>
        <w:t> </w:t>
      </w:r>
      <w:r>
        <w:rPr>
          <w:color w:val="231F20"/>
        </w:rPr>
        <w:t>rival</w:t>
      </w:r>
      <w:r>
        <w:rPr>
          <w:color w:val="231F20"/>
          <w:spacing w:val="-3"/>
        </w:rPr>
        <w:t> </w:t>
      </w:r>
      <w:r>
        <w:rPr>
          <w:color w:val="231F20"/>
        </w:rPr>
        <w:t>businesses</w:t>
      </w:r>
      <w:r>
        <w:rPr>
          <w:color w:val="231F20"/>
          <w:spacing w:val="-3"/>
        </w:rPr>
        <w:t> </w:t>
      </w:r>
      <w:r>
        <w:rPr>
          <w:color w:val="231F20"/>
        </w:rPr>
        <w:t>and</w:t>
      </w:r>
      <w:r>
        <w:rPr>
          <w:color w:val="231F20"/>
          <w:spacing w:val="-3"/>
        </w:rPr>
        <w:t> </w:t>
      </w:r>
      <w:r>
        <w:rPr>
          <w:color w:val="231F20"/>
        </w:rPr>
        <w:t>also</w:t>
      </w:r>
      <w:r>
        <w:rPr>
          <w:color w:val="231F20"/>
          <w:spacing w:val="-3"/>
        </w:rPr>
        <w:t> </w:t>
      </w:r>
      <w:r>
        <w:rPr>
          <w:color w:val="231F20"/>
        </w:rPr>
        <w:t>historical</w:t>
      </w:r>
      <w:r>
        <w:rPr>
          <w:color w:val="231F20"/>
          <w:spacing w:val="-3"/>
        </w:rPr>
        <w:t> </w:t>
      </w:r>
      <w:r>
        <w:rPr>
          <w:color w:val="231F20"/>
        </w:rPr>
        <w:t>profit</w:t>
      </w:r>
      <w:r>
        <w:rPr>
          <w:color w:val="231F20"/>
          <w:spacing w:val="-3"/>
        </w:rPr>
        <w:t> </w:t>
      </w:r>
      <w:r>
        <w:rPr>
          <w:color w:val="231F20"/>
        </w:rPr>
        <w:t>figures.</w:t>
      </w:r>
      <w:r>
        <w:rPr>
          <w:color w:val="231F20"/>
          <w:spacing w:val="-3"/>
        </w:rPr>
        <w:t> </w:t>
      </w:r>
      <w:r>
        <w:rPr>
          <w:color w:val="231F20"/>
        </w:rPr>
        <w:t>Long</w:t>
      </w:r>
      <w:r>
        <w:rPr>
          <w:color w:val="231F20"/>
          <w:spacing w:val="-3"/>
        </w:rPr>
        <w:t> </w:t>
      </w:r>
      <w:r>
        <w:rPr>
          <w:color w:val="231F20"/>
        </w:rPr>
        <w:t>term</w:t>
      </w:r>
      <w:r>
        <w:rPr>
          <w:color w:val="231F20"/>
          <w:spacing w:val="-3"/>
        </w:rPr>
        <w:t> </w:t>
      </w:r>
      <w:r>
        <w:rPr>
          <w:color w:val="231F20"/>
        </w:rPr>
        <w:t>increases </w:t>
      </w:r>
      <w:r>
        <w:rPr>
          <w:color w:val="231F20"/>
        </w:rPr>
        <w:t>in profitability, linked to increasing shareholder value, will be the main factors that create on-going motivation in business</w:t>
      </w:r>
      <w:r>
        <w:rPr>
          <w:color w:val="231F20"/>
          <w:spacing w:val="-4"/>
        </w:rPr>
        <w:t> </w:t>
      </w:r>
      <w:r>
        <w:rPr>
          <w:color w:val="231F20"/>
        </w:rPr>
        <w:t>owners</w:t>
      </w:r>
      <w:r>
        <w:rPr>
          <w:color w:val="231F20"/>
          <w:spacing w:val="-4"/>
        </w:rPr>
        <w:t> </w:t>
      </w:r>
      <w:r>
        <w:rPr>
          <w:color w:val="231F20"/>
        </w:rPr>
        <w:t>and</w:t>
      </w:r>
      <w:r>
        <w:rPr>
          <w:color w:val="231F20"/>
          <w:spacing w:val="-4"/>
        </w:rPr>
        <w:t> </w:t>
      </w:r>
      <w:r>
        <w:rPr>
          <w:color w:val="231F20"/>
        </w:rPr>
        <w:t>managers.</w:t>
      </w:r>
      <w:r>
        <w:rPr>
          <w:color w:val="231F20"/>
          <w:spacing w:val="-4"/>
        </w:rPr>
        <w:t> </w:t>
      </w:r>
      <w:r>
        <w:rPr>
          <w:color w:val="231F20"/>
        </w:rPr>
        <w:t>Profits</w:t>
      </w:r>
      <w:r>
        <w:rPr>
          <w:color w:val="231F20"/>
          <w:spacing w:val="-4"/>
        </w:rPr>
        <w:t> </w:t>
      </w:r>
      <w:r>
        <w:rPr>
          <w:color w:val="231F20"/>
        </w:rPr>
        <w:t>can</w:t>
      </w:r>
      <w:r>
        <w:rPr>
          <w:color w:val="231F20"/>
          <w:spacing w:val="-4"/>
        </w:rPr>
        <w:t> </w:t>
      </w:r>
      <w:r>
        <w:rPr>
          <w:color w:val="231F20"/>
        </w:rPr>
        <w:t>be</w:t>
      </w:r>
      <w:r>
        <w:rPr>
          <w:color w:val="231F20"/>
          <w:spacing w:val="-4"/>
        </w:rPr>
        <w:t> </w:t>
      </w:r>
      <w:r>
        <w:rPr>
          <w:color w:val="231F20"/>
        </w:rPr>
        <w:t>maximised</w:t>
      </w:r>
      <w:r>
        <w:rPr>
          <w:color w:val="231F20"/>
          <w:spacing w:val="-4"/>
        </w:rPr>
        <w:t> </w:t>
      </w:r>
      <w:r>
        <w:rPr>
          <w:color w:val="231F20"/>
        </w:rPr>
        <w:t>through</w:t>
      </w:r>
      <w:r>
        <w:rPr>
          <w:color w:val="231F20"/>
          <w:spacing w:val="-4"/>
        </w:rPr>
        <w:t> </w:t>
      </w:r>
      <w:r>
        <w:rPr>
          <w:color w:val="231F20"/>
        </w:rPr>
        <w:t>increasing</w:t>
      </w:r>
      <w:r>
        <w:rPr>
          <w:color w:val="231F20"/>
          <w:spacing w:val="-4"/>
        </w:rPr>
        <w:t> </w:t>
      </w:r>
      <w:r>
        <w:rPr>
          <w:color w:val="231F20"/>
        </w:rPr>
        <w:t>revenues</w:t>
      </w:r>
      <w:r>
        <w:rPr>
          <w:color w:val="231F20"/>
          <w:spacing w:val="-4"/>
        </w:rPr>
        <w:t> </w:t>
      </w:r>
      <w:r>
        <w:rPr>
          <w:color w:val="231F20"/>
        </w:rPr>
        <w:t>and/or</w:t>
      </w:r>
      <w:r>
        <w:rPr>
          <w:color w:val="231F20"/>
          <w:spacing w:val="-4"/>
        </w:rPr>
        <w:t> </w:t>
      </w:r>
      <w:r>
        <w:rPr>
          <w:color w:val="231F20"/>
        </w:rPr>
        <w:t>reducing</w:t>
      </w:r>
      <w:r>
        <w:rPr>
          <w:color w:val="231F20"/>
          <w:spacing w:val="-4"/>
        </w:rPr>
        <w:t> </w:t>
      </w:r>
      <w:r>
        <w:rPr>
          <w:color w:val="231F20"/>
        </w:rPr>
        <w:t>costs.</w:t>
      </w:r>
      <w:r>
        <w:rPr/>
      </w:r>
    </w:p>
    <w:p>
      <w:pPr>
        <w:spacing w:line="240" w:lineRule="auto" w:before="12"/>
        <w:ind w:right="0"/>
        <w:rPr>
          <w:rFonts w:ascii="Calibri" w:hAnsi="Calibri" w:cs="Calibri" w:eastAsia="Calibri" w:hint="default"/>
          <w:sz w:val="22"/>
          <w:szCs w:val="22"/>
        </w:rPr>
      </w:pPr>
    </w:p>
    <w:p>
      <w:pPr>
        <w:pStyle w:val="BodyText"/>
        <w:spacing w:line="256" w:lineRule="auto"/>
        <w:ind w:right="390"/>
        <w:jc w:val="left"/>
      </w:pPr>
      <w:r>
        <w:rPr>
          <w:rFonts w:ascii="Calibri" w:hAnsi="Calibri" w:cs="Calibri" w:eastAsia="Calibri" w:hint="default"/>
          <w:b/>
          <w:bCs/>
          <w:color w:val="231F20"/>
        </w:rPr>
        <w:t>Growth and gaining market share </w:t>
      </w:r>
      <w:r>
        <w:rPr>
          <w:color w:val="231F20"/>
        </w:rPr>
        <w:t>– some businesses will spend money to gain customers, reducing profits in the short run, but hopefully increasing profits in the longer term. They may even be able to force other competitors out of the market, by using short run, loss making pricing strategies. Growth is often based on reinvesting profits, reducing</w:t>
      </w:r>
      <w:r>
        <w:rPr>
          <w:color w:val="231F20"/>
          <w:spacing w:val="-3"/>
        </w:rPr>
        <w:t> </w:t>
      </w:r>
      <w:r>
        <w:rPr>
          <w:color w:val="231F20"/>
        </w:rPr>
        <w:t>short</w:t>
      </w:r>
      <w:r>
        <w:rPr>
          <w:color w:val="231F20"/>
          <w:spacing w:val="-3"/>
        </w:rPr>
        <w:t> </w:t>
      </w:r>
      <w:r>
        <w:rPr>
          <w:color w:val="231F20"/>
        </w:rPr>
        <w:t>term</w:t>
      </w:r>
      <w:r>
        <w:rPr>
          <w:color w:val="231F20"/>
          <w:spacing w:val="-3"/>
        </w:rPr>
        <w:t> </w:t>
      </w:r>
      <w:r>
        <w:rPr>
          <w:color w:val="231F20"/>
        </w:rPr>
        <w:t>return</w:t>
      </w:r>
      <w:r>
        <w:rPr>
          <w:color w:val="231F20"/>
          <w:spacing w:val="-3"/>
        </w:rPr>
        <w:t> </w:t>
      </w:r>
      <w:r>
        <w:rPr>
          <w:color w:val="231F20"/>
        </w:rPr>
        <w:t>to</w:t>
      </w:r>
      <w:r>
        <w:rPr>
          <w:color w:val="231F20"/>
          <w:spacing w:val="-3"/>
        </w:rPr>
        <w:t> </w:t>
      </w:r>
      <w:r>
        <w:rPr>
          <w:color w:val="231F20"/>
        </w:rPr>
        <w:t>owners</w:t>
      </w:r>
      <w:r>
        <w:rPr>
          <w:color w:val="231F20"/>
          <w:spacing w:val="-3"/>
        </w:rPr>
        <w:t> </w:t>
      </w:r>
      <w:r>
        <w:rPr>
          <w:color w:val="231F20"/>
        </w:rPr>
        <w:t>but</w:t>
      </w:r>
      <w:r>
        <w:rPr>
          <w:color w:val="231F20"/>
          <w:spacing w:val="-3"/>
        </w:rPr>
        <w:t> </w:t>
      </w:r>
      <w:r>
        <w:rPr>
          <w:color w:val="231F20"/>
        </w:rPr>
        <w:t>leading</w:t>
      </w:r>
      <w:r>
        <w:rPr>
          <w:color w:val="231F20"/>
          <w:spacing w:val="-3"/>
        </w:rPr>
        <w:t> </w:t>
      </w:r>
      <w:r>
        <w:rPr>
          <w:color w:val="231F20"/>
        </w:rPr>
        <w:t>to</w:t>
      </w:r>
      <w:r>
        <w:rPr>
          <w:color w:val="231F20"/>
          <w:spacing w:val="-3"/>
        </w:rPr>
        <w:t> </w:t>
      </w:r>
      <w:r>
        <w:rPr>
          <w:color w:val="231F20"/>
        </w:rPr>
        <w:t>greater</w:t>
      </w:r>
      <w:r>
        <w:rPr>
          <w:color w:val="231F20"/>
          <w:spacing w:val="-3"/>
        </w:rPr>
        <w:t> </w:t>
      </w:r>
      <w:r>
        <w:rPr>
          <w:color w:val="231F20"/>
        </w:rPr>
        <w:t>market</w:t>
      </w:r>
      <w:r>
        <w:rPr>
          <w:color w:val="231F20"/>
          <w:spacing w:val="-3"/>
        </w:rPr>
        <w:t> </w:t>
      </w:r>
      <w:r>
        <w:rPr>
          <w:color w:val="231F20"/>
        </w:rPr>
        <w:t>dominance</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longer</w:t>
      </w:r>
      <w:r>
        <w:rPr>
          <w:color w:val="231F20"/>
          <w:spacing w:val="-3"/>
        </w:rPr>
        <w:t> </w:t>
      </w:r>
      <w:r>
        <w:rPr>
          <w:color w:val="231F20"/>
        </w:rPr>
        <w:t>term</w:t>
      </w:r>
      <w:r>
        <w:rPr>
          <w:color w:val="231F20"/>
          <w:spacing w:val="-3"/>
        </w:rPr>
        <w:t> </w:t>
      </w:r>
      <w:r>
        <w:rPr>
          <w:color w:val="231F20"/>
        </w:rPr>
        <w:t>that</w:t>
      </w:r>
      <w:r>
        <w:rPr>
          <w:color w:val="231F20"/>
          <w:spacing w:val="-3"/>
        </w:rPr>
        <w:t> </w:t>
      </w:r>
      <w:r>
        <w:rPr>
          <w:color w:val="231F20"/>
        </w:rPr>
        <w:t>can</w:t>
      </w:r>
      <w:r>
        <w:rPr>
          <w:color w:val="231F20"/>
          <w:spacing w:val="-3"/>
        </w:rPr>
        <w:t> </w:t>
      </w:r>
      <w:r>
        <w:rPr>
          <w:color w:val="231F20"/>
        </w:rPr>
        <w:t>lead</w:t>
      </w:r>
      <w:r>
        <w:rPr>
          <w:color w:val="231F20"/>
          <w:spacing w:val="-3"/>
        </w:rPr>
        <w:t> </w:t>
      </w:r>
      <w:r>
        <w:rPr>
          <w:color w:val="231F20"/>
        </w:rPr>
        <w:t>to </w:t>
      </w:r>
      <w:r>
        <w:rPr>
          <w:color w:val="231F20"/>
        </w:rPr>
        <w:t>greater profit margins. Through increasing brand identity some businesses may concentrate on establishing their brand</w:t>
      </w:r>
      <w:r>
        <w:rPr>
          <w:color w:val="231F20"/>
          <w:spacing w:val="-4"/>
        </w:rPr>
        <w:t> </w:t>
      </w:r>
      <w:r>
        <w:rPr>
          <w:color w:val="231F20"/>
        </w:rPr>
        <w:t>name</w:t>
      </w:r>
      <w:r>
        <w:rPr>
          <w:color w:val="231F20"/>
          <w:spacing w:val="-4"/>
        </w:rPr>
        <w:t> </w:t>
      </w:r>
      <w:r>
        <w:rPr>
          <w:color w:val="231F20"/>
        </w:rPr>
        <w:t>through</w:t>
      </w:r>
      <w:r>
        <w:rPr>
          <w:color w:val="231F20"/>
          <w:spacing w:val="-4"/>
        </w:rPr>
        <w:t> </w:t>
      </w:r>
      <w:r>
        <w:rPr>
          <w:color w:val="231F20"/>
        </w:rPr>
        <w:t>customer</w:t>
      </w:r>
      <w:r>
        <w:rPr>
          <w:color w:val="231F20"/>
          <w:spacing w:val="-4"/>
        </w:rPr>
        <w:t> </w:t>
      </w:r>
      <w:r>
        <w:rPr>
          <w:color w:val="231F20"/>
        </w:rPr>
        <w:t>loyalty</w:t>
      </w:r>
      <w:r>
        <w:rPr>
          <w:color w:val="231F20"/>
          <w:spacing w:val="-4"/>
        </w:rPr>
        <w:t> </w:t>
      </w:r>
      <w:r>
        <w:rPr>
          <w:color w:val="231F20"/>
        </w:rPr>
        <w:t>programmes,</w:t>
      </w:r>
      <w:r>
        <w:rPr>
          <w:color w:val="231F20"/>
          <w:spacing w:val="-4"/>
        </w:rPr>
        <w:t> </w:t>
      </w:r>
      <w:r>
        <w:rPr>
          <w:color w:val="231F20"/>
        </w:rPr>
        <w:t>advertising</w:t>
      </w:r>
      <w:r>
        <w:rPr>
          <w:color w:val="231F20"/>
          <w:spacing w:val="-4"/>
        </w:rPr>
        <w:t> </w:t>
      </w:r>
      <w:r>
        <w:rPr>
          <w:color w:val="231F20"/>
        </w:rPr>
        <w:t>and</w:t>
      </w:r>
      <w:r>
        <w:rPr>
          <w:color w:val="231F20"/>
          <w:spacing w:val="-4"/>
        </w:rPr>
        <w:t> </w:t>
      </w:r>
      <w:r>
        <w:rPr>
          <w:color w:val="231F20"/>
        </w:rPr>
        <w:t>new</w:t>
      </w:r>
      <w:r>
        <w:rPr>
          <w:color w:val="231F20"/>
          <w:spacing w:val="-4"/>
        </w:rPr>
        <w:t> </w:t>
      </w:r>
      <w:r>
        <w:rPr>
          <w:color w:val="231F20"/>
        </w:rPr>
        <w:t>product</w:t>
      </w:r>
      <w:r>
        <w:rPr>
          <w:color w:val="231F20"/>
          <w:spacing w:val="-4"/>
        </w:rPr>
        <w:t> </w:t>
      </w:r>
      <w:r>
        <w:rPr>
          <w:color w:val="231F20"/>
        </w:rPr>
        <w:t>development</w:t>
      </w:r>
      <w:r>
        <w:rPr>
          <w:color w:val="231F20"/>
          <w:spacing w:val="-4"/>
        </w:rPr>
        <w:t> </w:t>
      </w:r>
      <w:r>
        <w:rPr>
          <w:color w:val="231F20"/>
        </w:rPr>
        <w:t>thus</w:t>
      </w:r>
      <w:r>
        <w:rPr>
          <w:color w:val="231F20"/>
          <w:spacing w:val="-4"/>
        </w:rPr>
        <w:t> </w:t>
      </w:r>
      <w:r>
        <w:rPr>
          <w:color w:val="231F20"/>
        </w:rPr>
        <w:t>becoming</w:t>
      </w:r>
      <w:r>
        <w:rPr>
          <w:color w:val="231F20"/>
          <w:spacing w:val="-4"/>
        </w:rPr>
        <w:t> </w:t>
      </w:r>
      <w:r>
        <w:rPr>
          <w:color w:val="231F20"/>
        </w:rPr>
        <w:t>the</w:t>
      </w:r>
      <w:r>
        <w:rPr/>
      </w:r>
    </w:p>
    <w:p>
      <w:pPr>
        <w:pStyle w:val="BodyText"/>
        <w:spacing w:line="256" w:lineRule="auto"/>
        <w:ind w:right="145"/>
        <w:jc w:val="left"/>
      </w:pPr>
      <w:r>
        <w:rPr>
          <w:color w:val="231F20"/>
        </w:rPr>
        <w:t>most</w:t>
      </w:r>
      <w:r>
        <w:rPr>
          <w:color w:val="231F20"/>
          <w:spacing w:val="-2"/>
        </w:rPr>
        <w:t> </w:t>
      </w:r>
      <w:r>
        <w:rPr>
          <w:color w:val="231F20"/>
        </w:rPr>
        <w:t>recognised</w:t>
      </w:r>
      <w:r>
        <w:rPr>
          <w:color w:val="231F20"/>
          <w:spacing w:val="-2"/>
        </w:rPr>
        <w:t> </w:t>
      </w:r>
      <w:r>
        <w:rPr>
          <w:color w:val="231F20"/>
        </w:rPr>
        <w:t>business</w:t>
      </w:r>
      <w:r>
        <w:rPr>
          <w:color w:val="231F20"/>
          <w:spacing w:val="-2"/>
        </w:rPr>
        <w:t> </w:t>
      </w:r>
      <w:r>
        <w:rPr>
          <w:color w:val="231F20"/>
        </w:rPr>
        <w:t>in</w:t>
      </w:r>
      <w:r>
        <w:rPr>
          <w:color w:val="231F20"/>
          <w:spacing w:val="-2"/>
        </w:rPr>
        <w:t> </w:t>
      </w:r>
      <w:r>
        <w:rPr>
          <w:color w:val="231F20"/>
        </w:rPr>
        <w:t>their</w:t>
      </w:r>
      <w:r>
        <w:rPr>
          <w:color w:val="231F20"/>
          <w:spacing w:val="-2"/>
        </w:rPr>
        <w:t> </w:t>
      </w:r>
      <w:r>
        <w:rPr>
          <w:color w:val="231F20"/>
        </w:rPr>
        <w:t>market.</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rPr>
        <w:t>short</w:t>
      </w:r>
      <w:r>
        <w:rPr>
          <w:color w:val="231F20"/>
          <w:spacing w:val="-2"/>
        </w:rPr>
        <w:t> </w:t>
      </w:r>
      <w:r>
        <w:rPr>
          <w:color w:val="231F20"/>
        </w:rPr>
        <w:t>term</w:t>
      </w:r>
      <w:r>
        <w:rPr>
          <w:color w:val="231F20"/>
          <w:spacing w:val="-2"/>
        </w:rPr>
        <w:t> </w:t>
      </w:r>
      <w:r>
        <w:rPr>
          <w:color w:val="231F20"/>
        </w:rPr>
        <w:t>this</w:t>
      </w:r>
      <w:r>
        <w:rPr>
          <w:color w:val="231F20"/>
          <w:spacing w:val="-2"/>
        </w:rPr>
        <w:t> </w:t>
      </w:r>
      <w:r>
        <w:rPr>
          <w:color w:val="231F20"/>
        </w:rPr>
        <w:t>may</w:t>
      </w:r>
      <w:r>
        <w:rPr>
          <w:color w:val="231F20"/>
          <w:spacing w:val="-2"/>
        </w:rPr>
        <w:t> </w:t>
      </w:r>
      <w:r>
        <w:rPr>
          <w:color w:val="231F20"/>
        </w:rPr>
        <w:t>reduce</w:t>
      </w:r>
      <w:r>
        <w:rPr>
          <w:color w:val="231F20"/>
          <w:spacing w:val="-2"/>
        </w:rPr>
        <w:t> </w:t>
      </w:r>
      <w:r>
        <w:rPr>
          <w:color w:val="231F20"/>
        </w:rPr>
        <w:t>profit</w:t>
      </w:r>
      <w:r>
        <w:rPr>
          <w:color w:val="231F20"/>
          <w:spacing w:val="-2"/>
        </w:rPr>
        <w:t> </w:t>
      </w:r>
      <w:r>
        <w:rPr>
          <w:color w:val="231F20"/>
        </w:rPr>
        <w:t>but</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rPr>
        <w:t>long</w:t>
      </w:r>
      <w:r>
        <w:rPr>
          <w:color w:val="231F20"/>
          <w:spacing w:val="-2"/>
        </w:rPr>
        <w:t> </w:t>
      </w:r>
      <w:r>
        <w:rPr>
          <w:color w:val="231F20"/>
        </w:rPr>
        <w:t>term</w:t>
      </w:r>
      <w:r>
        <w:rPr>
          <w:color w:val="231F20"/>
          <w:spacing w:val="-2"/>
        </w:rPr>
        <w:t> </w:t>
      </w:r>
      <w:r>
        <w:rPr>
          <w:color w:val="231F20"/>
        </w:rPr>
        <w:t>it</w:t>
      </w:r>
      <w:r>
        <w:rPr>
          <w:color w:val="231F20"/>
          <w:spacing w:val="-2"/>
        </w:rPr>
        <w:t> </w:t>
      </w:r>
      <w:r>
        <w:rPr>
          <w:color w:val="231F20"/>
        </w:rPr>
        <w:t>could</w:t>
      </w:r>
      <w:r>
        <w:rPr>
          <w:color w:val="231F20"/>
          <w:spacing w:val="-2"/>
        </w:rPr>
        <w:t> </w:t>
      </w:r>
      <w:r>
        <w:rPr>
          <w:color w:val="231F20"/>
        </w:rPr>
        <w:t>result </w:t>
      </w:r>
      <w:r>
        <w:rPr>
          <w:color w:val="231F20"/>
        </w:rPr>
        <w:t>in achieving higher sales and</w:t>
      </w:r>
      <w:r>
        <w:rPr>
          <w:color w:val="231F20"/>
          <w:spacing w:val="-7"/>
        </w:rPr>
        <w:t> </w:t>
      </w:r>
      <w:r>
        <w:rPr>
          <w:color w:val="231F20"/>
        </w:rPr>
        <w:t>profits.</w:t>
      </w:r>
      <w:r>
        <w:rPr/>
      </w:r>
    </w:p>
    <w:p>
      <w:pPr>
        <w:spacing w:after="0" w:line="256" w:lineRule="auto"/>
        <w:jc w:val="left"/>
        <w:sectPr>
          <w:pgSz w:w="11910" w:h="16840"/>
          <w:pgMar w:top="620" w:bottom="280" w:left="620" w:right="620"/>
        </w:sectPr>
      </w:pPr>
    </w:p>
    <w:p>
      <w:pPr>
        <w:pStyle w:val="BodyText"/>
        <w:spacing w:line="256" w:lineRule="auto" w:before="37"/>
        <w:ind w:right="222"/>
        <w:jc w:val="left"/>
      </w:pPr>
      <w:r>
        <w:rPr>
          <w:rFonts w:ascii="Calibri" w:hAnsi="Calibri" w:cs="Calibri" w:eastAsia="Calibri" w:hint="default"/>
          <w:b/>
          <w:bCs/>
          <w:color w:val="231F20"/>
        </w:rPr>
        <w:t>Increasing shareholder value </w:t>
      </w:r>
      <w:r>
        <w:rPr>
          <w:color w:val="231F20"/>
        </w:rPr>
        <w:t>– this is measured by the amount of dividend paid to shareholders and any increases in share price. This objective is concerned with increasing the price of the businesses’ shares on the stock market.</w:t>
      </w:r>
      <w:r>
        <w:rPr>
          <w:color w:val="231F20"/>
          <w:spacing w:val="-32"/>
        </w:rPr>
        <w:t> </w:t>
      </w:r>
      <w:r>
        <w:rPr>
          <w:color w:val="231F20"/>
        </w:rPr>
        <w:t>In </w:t>
      </w:r>
      <w:r>
        <w:rPr>
          <w:color w:val="231F20"/>
        </w:rPr>
        <w:t>addition, many senior managers have bonus schemes related to increasing share prices and dividends so they may also have an in interest in increasing shareholder</w:t>
      </w:r>
      <w:r>
        <w:rPr>
          <w:color w:val="231F20"/>
          <w:spacing w:val="-30"/>
        </w:rPr>
        <w:t> </w:t>
      </w:r>
      <w:r>
        <w:rPr>
          <w:color w:val="231F20"/>
        </w:rPr>
        <w:t>value.</w:t>
      </w:r>
      <w:r>
        <w:rPr/>
      </w:r>
    </w:p>
    <w:p>
      <w:pPr>
        <w:spacing w:line="240" w:lineRule="auto" w:before="5"/>
        <w:ind w:right="0"/>
        <w:rPr>
          <w:rFonts w:ascii="Calibri" w:hAnsi="Calibri" w:cs="Calibri" w:eastAsia="Calibri" w:hint="default"/>
          <w:sz w:val="16"/>
          <w:szCs w:val="16"/>
        </w:rPr>
      </w:pPr>
    </w:p>
    <w:p>
      <w:pPr>
        <w:pStyle w:val="BodyText"/>
        <w:spacing w:line="256" w:lineRule="auto"/>
        <w:ind w:right="184"/>
        <w:jc w:val="left"/>
      </w:pPr>
      <w:r>
        <w:rPr>
          <w:rFonts w:ascii="Calibri" w:hAnsi="Calibri" w:cs="Calibri" w:eastAsia="Calibri" w:hint="default"/>
          <w:b/>
          <w:bCs/>
          <w:color w:val="231F20"/>
        </w:rPr>
        <w:t>Corporate</w:t>
      </w:r>
      <w:r>
        <w:rPr>
          <w:rFonts w:ascii="Calibri" w:hAnsi="Calibri" w:cs="Calibri" w:eastAsia="Calibri" w:hint="default"/>
          <w:b/>
          <w:bCs/>
          <w:color w:val="231F20"/>
          <w:spacing w:val="-3"/>
        </w:rPr>
        <w:t> </w:t>
      </w:r>
      <w:r>
        <w:rPr>
          <w:rFonts w:ascii="Calibri" w:hAnsi="Calibri" w:cs="Calibri" w:eastAsia="Calibri" w:hint="default"/>
          <w:b/>
          <w:bCs/>
          <w:color w:val="231F20"/>
        </w:rPr>
        <w:t>social</w:t>
      </w:r>
      <w:r>
        <w:rPr>
          <w:rFonts w:ascii="Calibri" w:hAnsi="Calibri" w:cs="Calibri" w:eastAsia="Calibri" w:hint="default"/>
          <w:b/>
          <w:bCs/>
          <w:color w:val="231F20"/>
          <w:spacing w:val="-3"/>
        </w:rPr>
        <w:t> </w:t>
      </w:r>
      <w:r>
        <w:rPr>
          <w:rFonts w:ascii="Calibri" w:hAnsi="Calibri" w:cs="Calibri" w:eastAsia="Calibri" w:hint="default"/>
          <w:b/>
          <w:bCs/>
          <w:color w:val="231F20"/>
        </w:rPr>
        <w:t>responsibility/</w:t>
      </w:r>
      <w:r>
        <w:rPr>
          <w:rFonts w:ascii="Calibri" w:hAnsi="Calibri" w:cs="Calibri" w:eastAsia="Calibri" w:hint="default"/>
          <w:b/>
          <w:bCs/>
          <w:color w:val="231F20"/>
          <w:spacing w:val="-3"/>
        </w:rPr>
        <w:t> </w:t>
      </w:r>
      <w:r>
        <w:rPr>
          <w:rFonts w:ascii="Calibri" w:hAnsi="Calibri" w:cs="Calibri" w:eastAsia="Calibri" w:hint="default"/>
          <w:b/>
          <w:bCs/>
          <w:color w:val="231F20"/>
        </w:rPr>
        <w:t>Environmental/</w:t>
      </w:r>
      <w:r>
        <w:rPr>
          <w:rFonts w:ascii="Calibri" w:hAnsi="Calibri" w:cs="Calibri" w:eastAsia="Calibri" w:hint="default"/>
          <w:b/>
          <w:bCs/>
          <w:color w:val="231F20"/>
          <w:spacing w:val="-3"/>
        </w:rPr>
        <w:t> </w:t>
      </w:r>
      <w:r>
        <w:rPr>
          <w:rFonts w:ascii="Calibri" w:hAnsi="Calibri" w:cs="Calibri" w:eastAsia="Calibri" w:hint="default"/>
          <w:b/>
          <w:bCs/>
          <w:color w:val="231F20"/>
        </w:rPr>
        <w:t>Ethics</w:t>
      </w:r>
      <w:r>
        <w:rPr>
          <w:rFonts w:ascii="Calibri" w:hAnsi="Calibri" w:cs="Calibri" w:eastAsia="Calibri" w:hint="default"/>
          <w:b/>
          <w:bCs/>
          <w:color w:val="231F20"/>
          <w:spacing w:val="-4"/>
        </w:rPr>
        <w:t> </w:t>
      </w:r>
      <w:r>
        <w:rPr>
          <w:color w:val="231F20"/>
        </w:rPr>
        <w:t>–</w:t>
      </w:r>
      <w:r>
        <w:rPr>
          <w:color w:val="231F20"/>
          <w:spacing w:val="-3"/>
        </w:rPr>
        <w:t> </w:t>
      </w:r>
      <w:r>
        <w:rPr>
          <w:color w:val="231F20"/>
        </w:rPr>
        <w:t>there</w:t>
      </w:r>
      <w:r>
        <w:rPr>
          <w:color w:val="231F20"/>
          <w:spacing w:val="-3"/>
        </w:rPr>
        <w:t> </w:t>
      </w:r>
      <w:r>
        <w:rPr>
          <w:color w:val="231F20"/>
        </w:rPr>
        <w:t>are</w:t>
      </w:r>
      <w:r>
        <w:rPr>
          <w:color w:val="231F20"/>
          <w:spacing w:val="-3"/>
        </w:rPr>
        <w:t> </w:t>
      </w:r>
      <w:r>
        <w:rPr>
          <w:color w:val="231F20"/>
        </w:rPr>
        <w:t>businesses</w:t>
      </w:r>
      <w:r>
        <w:rPr>
          <w:color w:val="231F20"/>
          <w:spacing w:val="-3"/>
        </w:rPr>
        <w:t> </w:t>
      </w:r>
      <w:r>
        <w:rPr>
          <w:color w:val="231F20"/>
        </w:rPr>
        <w:t>that</w:t>
      </w:r>
      <w:r>
        <w:rPr>
          <w:color w:val="231F20"/>
          <w:spacing w:val="-3"/>
        </w:rPr>
        <w:t> </w:t>
      </w:r>
      <w:r>
        <w:rPr>
          <w:color w:val="231F20"/>
        </w:rPr>
        <w:t>will</w:t>
      </w:r>
      <w:r>
        <w:rPr>
          <w:color w:val="231F20"/>
          <w:spacing w:val="-3"/>
        </w:rPr>
        <w:t> </w:t>
      </w:r>
      <w:r>
        <w:rPr>
          <w:color w:val="231F20"/>
        </w:rPr>
        <w:t>try</w:t>
      </w:r>
      <w:r>
        <w:rPr>
          <w:color w:val="231F20"/>
          <w:spacing w:val="-3"/>
        </w:rPr>
        <w:t> </w:t>
      </w:r>
      <w:r>
        <w:rPr>
          <w:color w:val="231F20"/>
        </w:rPr>
        <w:t>to</w:t>
      </w:r>
      <w:r>
        <w:rPr>
          <w:color w:val="231F20"/>
          <w:spacing w:val="-3"/>
        </w:rPr>
        <w:t> </w:t>
      </w:r>
      <w:r>
        <w:rPr>
          <w:color w:val="231F20"/>
        </w:rPr>
        <w:t>minimise</w:t>
      </w:r>
      <w:r>
        <w:rPr>
          <w:color w:val="231F20"/>
          <w:spacing w:val="-3"/>
        </w:rPr>
        <w:t> </w:t>
      </w:r>
      <w:r>
        <w:rPr>
          <w:color w:val="231F20"/>
        </w:rPr>
        <w:t>the</w:t>
      </w:r>
      <w:r>
        <w:rPr>
          <w:color w:val="231F20"/>
          <w:spacing w:val="-3"/>
        </w:rPr>
        <w:t> </w:t>
      </w:r>
      <w:r>
        <w:rPr>
          <w:color w:val="231F20"/>
        </w:rPr>
        <w:t>impact</w:t>
      </w:r>
      <w:r>
        <w:rPr>
          <w:color w:val="231F20"/>
          <w:spacing w:val="-3"/>
        </w:rPr>
        <w:t> </w:t>
      </w:r>
      <w:r>
        <w:rPr>
          <w:color w:val="231F20"/>
        </w:rPr>
        <w:t>of </w:t>
      </w:r>
      <w:r>
        <w:rPr>
          <w:color w:val="231F20"/>
        </w:rPr>
        <w:t>their business activities on the environment and consider the needs of society. For example, businesses may try to ensure</w:t>
      </w:r>
      <w:r>
        <w:rPr>
          <w:color w:val="231F20"/>
          <w:spacing w:val="-4"/>
        </w:rPr>
        <w:t> </w:t>
      </w:r>
      <w:r>
        <w:rPr>
          <w:color w:val="231F20"/>
        </w:rPr>
        <w:t>suppliers</w:t>
      </w:r>
      <w:r>
        <w:rPr>
          <w:color w:val="231F20"/>
          <w:spacing w:val="-4"/>
        </w:rPr>
        <w:t> </w:t>
      </w:r>
      <w:r>
        <w:rPr>
          <w:color w:val="231F20"/>
        </w:rPr>
        <w:t>in</w:t>
      </w:r>
      <w:r>
        <w:rPr>
          <w:color w:val="231F20"/>
          <w:spacing w:val="-4"/>
        </w:rPr>
        <w:t> </w:t>
      </w:r>
      <w:r>
        <w:rPr>
          <w:color w:val="231F20"/>
        </w:rPr>
        <w:t>developing</w:t>
      </w:r>
      <w:r>
        <w:rPr>
          <w:color w:val="231F20"/>
          <w:spacing w:val="-4"/>
        </w:rPr>
        <w:t> </w:t>
      </w:r>
      <w:r>
        <w:rPr>
          <w:color w:val="231F20"/>
        </w:rPr>
        <w:t>countries</w:t>
      </w:r>
      <w:r>
        <w:rPr>
          <w:color w:val="231F20"/>
          <w:spacing w:val="-4"/>
        </w:rPr>
        <w:t> </w:t>
      </w:r>
      <w:r>
        <w:rPr>
          <w:color w:val="231F20"/>
        </w:rPr>
        <w:t>have</w:t>
      </w:r>
      <w:r>
        <w:rPr>
          <w:color w:val="231F20"/>
          <w:spacing w:val="-4"/>
        </w:rPr>
        <w:t> </w:t>
      </w:r>
      <w:r>
        <w:rPr>
          <w:color w:val="231F20"/>
        </w:rPr>
        <w:t>fair</w:t>
      </w:r>
      <w:r>
        <w:rPr>
          <w:color w:val="231F20"/>
          <w:spacing w:val="-4"/>
        </w:rPr>
        <w:t> </w:t>
      </w:r>
      <w:r>
        <w:rPr>
          <w:color w:val="231F20"/>
        </w:rPr>
        <w:t>working</w:t>
      </w:r>
      <w:r>
        <w:rPr>
          <w:color w:val="231F20"/>
          <w:spacing w:val="-4"/>
        </w:rPr>
        <w:t> </w:t>
      </w:r>
      <w:r>
        <w:rPr>
          <w:color w:val="231F20"/>
        </w:rPr>
        <w:t>conditions;</w:t>
      </w:r>
      <w:r>
        <w:rPr>
          <w:color w:val="231F20"/>
          <w:spacing w:val="-4"/>
        </w:rPr>
        <w:t> </w:t>
      </w:r>
      <w:r>
        <w:rPr>
          <w:color w:val="231F20"/>
        </w:rPr>
        <w:t>ensure</w:t>
      </w:r>
      <w:r>
        <w:rPr>
          <w:color w:val="231F20"/>
          <w:spacing w:val="-4"/>
        </w:rPr>
        <w:t> </w:t>
      </w:r>
      <w:r>
        <w:rPr>
          <w:color w:val="231F20"/>
        </w:rPr>
        <w:t>employees</w:t>
      </w:r>
      <w:r>
        <w:rPr>
          <w:color w:val="231F20"/>
          <w:spacing w:val="-4"/>
        </w:rPr>
        <w:t> </w:t>
      </w:r>
      <w:r>
        <w:rPr>
          <w:color w:val="231F20"/>
        </w:rPr>
        <w:t>are</w:t>
      </w:r>
      <w:r>
        <w:rPr>
          <w:color w:val="231F20"/>
          <w:spacing w:val="-4"/>
        </w:rPr>
        <w:t> </w:t>
      </w:r>
      <w:r>
        <w:rPr>
          <w:color w:val="231F20"/>
        </w:rPr>
        <w:t>earning</w:t>
      </w:r>
      <w:r>
        <w:rPr>
          <w:color w:val="231F20"/>
          <w:spacing w:val="-4"/>
        </w:rPr>
        <w:t> </w:t>
      </w:r>
      <w:r>
        <w:rPr>
          <w:color w:val="231F20"/>
        </w:rPr>
        <w:t>a</w:t>
      </w:r>
      <w:r>
        <w:rPr>
          <w:color w:val="231F20"/>
          <w:spacing w:val="-4"/>
        </w:rPr>
        <w:t> </w:t>
      </w:r>
      <w:r>
        <w:rPr>
          <w:color w:val="231F20"/>
        </w:rPr>
        <w:t>fair</w:t>
      </w:r>
      <w:r>
        <w:rPr>
          <w:color w:val="231F20"/>
          <w:spacing w:val="-4"/>
        </w:rPr>
        <w:t> </w:t>
      </w:r>
      <w:r>
        <w:rPr>
          <w:color w:val="231F20"/>
        </w:rPr>
        <w:t>wage</w:t>
      </w:r>
      <w:r>
        <w:rPr>
          <w:color w:val="231F20"/>
          <w:spacing w:val="-4"/>
        </w:rPr>
        <w:t> </w:t>
      </w:r>
      <w:r>
        <w:rPr>
          <w:color w:val="231F20"/>
        </w:rPr>
        <w:t>and </w:t>
      </w:r>
      <w:r>
        <w:rPr>
          <w:color w:val="231F20"/>
        </w:rPr>
        <w:t>sourcing </w:t>
      </w:r>
      <w:r>
        <w:rPr>
          <w:color w:val="231F20"/>
          <w:spacing w:val="-3"/>
        </w:rPr>
        <w:t>raw </w:t>
      </w:r>
      <w:r>
        <w:rPr>
          <w:color w:val="231F20"/>
        </w:rPr>
        <w:t>materials from sustainable sources. This objective may come at a cost though in terms of lower profits </w:t>
      </w:r>
      <w:r>
        <w:rPr>
          <w:color w:val="231F20"/>
        </w:rPr>
        <w:t>for the business. </w:t>
      </w:r>
      <w:r>
        <w:rPr>
          <w:color w:val="231F20"/>
          <w:spacing w:val="-4"/>
        </w:rPr>
        <w:t>However, </w:t>
      </w:r>
      <w:r>
        <w:rPr>
          <w:color w:val="231F20"/>
        </w:rPr>
        <w:t>modern businesses have to be respectful of the wider community and </w:t>
      </w:r>
      <w:r>
        <w:rPr>
          <w:color w:val="231F20"/>
          <w:spacing w:val="-3"/>
        </w:rPr>
        <w:t>take </w:t>
      </w:r>
      <w:r>
        <w:rPr>
          <w:color w:val="231F20"/>
        </w:rPr>
        <w:t>their social </w:t>
      </w:r>
      <w:r>
        <w:rPr>
          <w:color w:val="231F20"/>
        </w:rPr>
        <w:t>and environmental responsibilities</w:t>
      </w:r>
      <w:r>
        <w:rPr>
          <w:color w:val="231F20"/>
          <w:spacing w:val="-33"/>
        </w:rPr>
        <w:t> </w:t>
      </w:r>
      <w:r>
        <w:rPr>
          <w:color w:val="231F20"/>
        </w:rPr>
        <w:t>seriously.</w:t>
      </w:r>
      <w:r>
        <w:rPr/>
      </w:r>
    </w:p>
    <w:p>
      <w:pPr>
        <w:spacing w:line="240" w:lineRule="auto" w:before="12"/>
        <w:ind w:right="0"/>
        <w:rPr>
          <w:rFonts w:ascii="Calibri" w:hAnsi="Calibri" w:cs="Calibri" w:eastAsia="Calibri" w:hint="default"/>
          <w:sz w:val="22"/>
          <w:szCs w:val="22"/>
        </w:rPr>
      </w:pPr>
    </w:p>
    <w:p>
      <w:pPr>
        <w:pStyle w:val="BodyText"/>
        <w:spacing w:line="256" w:lineRule="auto"/>
        <w:ind w:right="93"/>
        <w:jc w:val="left"/>
      </w:pPr>
      <w:r>
        <w:rPr>
          <w:color w:val="231F20"/>
        </w:rPr>
        <w:t>Although</w:t>
      </w:r>
      <w:r>
        <w:rPr>
          <w:color w:val="231F20"/>
          <w:spacing w:val="-3"/>
        </w:rPr>
        <w:t> </w:t>
      </w:r>
      <w:r>
        <w:rPr>
          <w:color w:val="231F20"/>
        </w:rPr>
        <w:t>profit</w:t>
      </w:r>
      <w:r>
        <w:rPr>
          <w:color w:val="231F20"/>
          <w:spacing w:val="-3"/>
        </w:rPr>
        <w:t> </w:t>
      </w:r>
      <w:r>
        <w:rPr>
          <w:color w:val="231F20"/>
        </w:rPr>
        <w:t>maximisation</w:t>
      </w:r>
      <w:r>
        <w:rPr>
          <w:color w:val="231F20"/>
          <w:spacing w:val="-3"/>
        </w:rPr>
        <w:t> </w:t>
      </w:r>
      <w:r>
        <w:rPr>
          <w:color w:val="231F20"/>
        </w:rPr>
        <w:t>might</w:t>
      </w:r>
      <w:r>
        <w:rPr>
          <w:color w:val="231F20"/>
          <w:spacing w:val="-3"/>
        </w:rPr>
        <w:t> </w:t>
      </w:r>
      <w:r>
        <w:rPr>
          <w:color w:val="231F20"/>
        </w:rPr>
        <w:t>be</w:t>
      </w:r>
      <w:r>
        <w:rPr>
          <w:color w:val="231F20"/>
          <w:spacing w:val="-3"/>
        </w:rPr>
        <w:t> </w:t>
      </w:r>
      <w:r>
        <w:rPr>
          <w:color w:val="231F20"/>
        </w:rPr>
        <w:t>the</w:t>
      </w:r>
      <w:r>
        <w:rPr>
          <w:color w:val="231F20"/>
          <w:spacing w:val="-3"/>
        </w:rPr>
        <w:t> </w:t>
      </w:r>
      <w:r>
        <w:rPr>
          <w:color w:val="231F20"/>
        </w:rPr>
        <w:t>prime</w:t>
      </w:r>
      <w:r>
        <w:rPr>
          <w:color w:val="231F20"/>
          <w:spacing w:val="-3"/>
        </w:rPr>
        <w:t> </w:t>
      </w:r>
      <w:r>
        <w:rPr>
          <w:color w:val="231F20"/>
        </w:rPr>
        <w:t>objective</w:t>
      </w:r>
      <w:r>
        <w:rPr>
          <w:color w:val="231F20"/>
          <w:spacing w:val="-3"/>
        </w:rPr>
        <w:t> </w:t>
      </w:r>
      <w:r>
        <w:rPr>
          <w:color w:val="231F20"/>
        </w:rPr>
        <w:t>of</w:t>
      </w:r>
      <w:r>
        <w:rPr>
          <w:color w:val="231F20"/>
          <w:spacing w:val="-3"/>
        </w:rPr>
        <w:t> </w:t>
      </w:r>
      <w:r>
        <w:rPr>
          <w:color w:val="231F20"/>
        </w:rPr>
        <w:t>most</w:t>
      </w:r>
      <w:r>
        <w:rPr>
          <w:color w:val="231F20"/>
          <w:spacing w:val="-3"/>
        </w:rPr>
        <w:t> </w:t>
      </w:r>
      <w:r>
        <w:rPr>
          <w:color w:val="231F20"/>
        </w:rPr>
        <w:t>private</w:t>
      </w:r>
      <w:r>
        <w:rPr>
          <w:color w:val="231F20"/>
          <w:spacing w:val="-3"/>
        </w:rPr>
        <w:t> </w:t>
      </w:r>
      <w:r>
        <w:rPr>
          <w:color w:val="231F20"/>
        </w:rPr>
        <w:t>businesses,</w:t>
      </w:r>
      <w:r>
        <w:rPr>
          <w:color w:val="231F20"/>
          <w:spacing w:val="-3"/>
        </w:rPr>
        <w:t> </w:t>
      </w:r>
      <w:r>
        <w:rPr>
          <w:color w:val="231F20"/>
        </w:rPr>
        <w:t>it</w:t>
      </w:r>
      <w:r>
        <w:rPr>
          <w:color w:val="231F20"/>
          <w:spacing w:val="-3"/>
        </w:rPr>
        <w:t> </w:t>
      </w:r>
      <w:r>
        <w:rPr>
          <w:color w:val="231F20"/>
        </w:rPr>
        <w:t>is</w:t>
      </w:r>
      <w:r>
        <w:rPr>
          <w:color w:val="231F20"/>
          <w:spacing w:val="-3"/>
        </w:rPr>
        <w:t> </w:t>
      </w:r>
      <w:r>
        <w:rPr>
          <w:color w:val="231F20"/>
        </w:rPr>
        <w:t>not</w:t>
      </w:r>
      <w:r>
        <w:rPr>
          <w:color w:val="231F20"/>
          <w:spacing w:val="-3"/>
        </w:rPr>
        <w:t> </w:t>
      </w:r>
      <w:r>
        <w:rPr>
          <w:color w:val="231F20"/>
        </w:rPr>
        <w:t>the</w:t>
      </w:r>
      <w:r>
        <w:rPr>
          <w:color w:val="231F20"/>
          <w:spacing w:val="-3"/>
        </w:rPr>
        <w:t> </w:t>
      </w:r>
      <w:r>
        <w:rPr>
          <w:color w:val="231F20"/>
        </w:rPr>
        <w:t>only</w:t>
      </w:r>
      <w:r>
        <w:rPr>
          <w:color w:val="231F20"/>
          <w:spacing w:val="-3"/>
        </w:rPr>
        <w:t> </w:t>
      </w:r>
      <w:r>
        <w:rPr>
          <w:color w:val="231F20"/>
        </w:rPr>
        <w:t>objective</w:t>
      </w:r>
      <w:r>
        <w:rPr>
          <w:color w:val="231F20"/>
          <w:spacing w:val="-3"/>
        </w:rPr>
        <w:t> </w:t>
      </w:r>
      <w:r>
        <w:rPr>
          <w:color w:val="231F20"/>
        </w:rPr>
        <w:t>to </w:t>
      </w:r>
      <w:r>
        <w:rPr>
          <w:color w:val="231F20"/>
        </w:rPr>
        <w:t>pursue. Of course, businesses can work to achieve more than one objective at the same</w:t>
      </w:r>
      <w:r>
        <w:rPr>
          <w:color w:val="231F20"/>
          <w:spacing w:val="-33"/>
        </w:rPr>
        <w:t> </w:t>
      </w:r>
      <w:r>
        <w:rPr>
          <w:color w:val="231F20"/>
        </w:rPr>
        <w:t>time.</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30"/>
          <w:szCs w:val="30"/>
        </w:rPr>
      </w:pPr>
    </w:p>
    <w:p>
      <w:pPr>
        <w:pStyle w:val="Heading1"/>
        <w:tabs>
          <w:tab w:pos="10565" w:val="left" w:leader="none"/>
        </w:tabs>
        <w:spacing w:line="240" w:lineRule="auto"/>
        <w:ind w:left="156" w:right="555"/>
        <w:jc w:val="left"/>
        <w:rPr>
          <w:b w:val="0"/>
          <w:bCs w:val="0"/>
        </w:rPr>
      </w:pPr>
      <w:r>
        <w:rPr>
          <w:color w:val="FFFFFF"/>
          <w:w w:val="100"/>
        </w:rPr>
      </w:r>
      <w:r>
        <w:rPr>
          <w:color w:val="FFFFFF"/>
          <w:shd w:fill="F4BC67" w:color="auto" w:val="clear"/>
        </w:rPr>
        <w:t>SMART</w:t>
      </w:r>
      <w:r>
        <w:rPr>
          <w:color w:val="FFFFFF"/>
          <w:spacing w:val="-10"/>
          <w:shd w:fill="F4BC67" w:color="auto" w:val="clear"/>
        </w:rPr>
        <w:t> </w:t>
      </w:r>
      <w:r>
        <w:rPr>
          <w:color w:val="FFFFFF"/>
          <w:shd w:fill="F4BC67" w:color="auto" w:val="clear"/>
        </w:rPr>
        <w:t>objectives</w:t>
        <w:tab/>
      </w:r>
      <w:r>
        <w:rPr>
          <w:color w:val="FFFFFF"/>
        </w:rPr>
      </w:r>
      <w:r>
        <w:rPr>
          <w:b w:val="0"/>
        </w:rPr>
      </w:r>
    </w:p>
    <w:p>
      <w:pPr>
        <w:spacing w:line="240" w:lineRule="auto" w:before="3"/>
        <w:ind w:right="0"/>
        <w:rPr>
          <w:rFonts w:ascii="Calibri" w:hAnsi="Calibri" w:cs="Calibri" w:eastAsia="Calibri" w:hint="default"/>
          <w:b/>
          <w:bCs/>
          <w:sz w:val="40"/>
          <w:szCs w:val="40"/>
        </w:rPr>
      </w:pPr>
    </w:p>
    <w:p>
      <w:pPr>
        <w:pStyle w:val="BodyText"/>
        <w:spacing w:line="256" w:lineRule="auto"/>
        <w:ind w:right="97"/>
        <w:jc w:val="left"/>
      </w:pPr>
      <w:r>
        <w:rPr>
          <w:color w:val="231F20"/>
        </w:rPr>
        <w:t>Objectives</w:t>
      </w:r>
      <w:r>
        <w:rPr>
          <w:color w:val="231F20"/>
          <w:spacing w:val="-21"/>
        </w:rPr>
        <w:t> </w:t>
      </w:r>
      <w:r>
        <w:rPr>
          <w:color w:val="231F20"/>
        </w:rPr>
        <w:t>should</w:t>
      </w:r>
      <w:r>
        <w:rPr>
          <w:color w:val="231F20"/>
          <w:spacing w:val="-21"/>
        </w:rPr>
        <w:t> </w:t>
      </w:r>
      <w:r>
        <w:rPr>
          <w:color w:val="231F20"/>
        </w:rPr>
        <w:t>be</w:t>
      </w:r>
      <w:r>
        <w:rPr>
          <w:color w:val="231F20"/>
          <w:spacing w:val="-21"/>
        </w:rPr>
        <w:t> </w:t>
      </w:r>
      <w:r>
        <w:rPr>
          <w:color w:val="231F20"/>
        </w:rPr>
        <w:t>written</w:t>
      </w:r>
      <w:r>
        <w:rPr>
          <w:color w:val="231F20"/>
          <w:spacing w:val="-21"/>
        </w:rPr>
        <w:t> </w:t>
      </w:r>
      <w:r>
        <w:rPr>
          <w:color w:val="231F20"/>
        </w:rPr>
        <w:t>using</w:t>
      </w:r>
      <w:r>
        <w:rPr>
          <w:color w:val="231F20"/>
          <w:spacing w:val="-21"/>
        </w:rPr>
        <w:t> </w:t>
      </w:r>
      <w:r>
        <w:rPr>
          <w:color w:val="231F20"/>
        </w:rPr>
        <w:t>the</w:t>
      </w:r>
      <w:r>
        <w:rPr>
          <w:color w:val="231F20"/>
          <w:spacing w:val="-21"/>
        </w:rPr>
        <w:t> </w:t>
      </w:r>
      <w:r>
        <w:rPr>
          <w:color w:val="231F20"/>
        </w:rPr>
        <w:t>SMART</w:t>
      </w:r>
      <w:r>
        <w:rPr>
          <w:color w:val="231F20"/>
          <w:spacing w:val="-21"/>
        </w:rPr>
        <w:t> </w:t>
      </w:r>
      <w:r>
        <w:rPr>
          <w:color w:val="231F20"/>
        </w:rPr>
        <w:t>model,</w:t>
      </w:r>
      <w:r>
        <w:rPr>
          <w:color w:val="231F20"/>
          <w:spacing w:val="-21"/>
        </w:rPr>
        <w:t> </w:t>
      </w:r>
      <w:r>
        <w:rPr>
          <w:color w:val="231F20"/>
        </w:rPr>
        <w:t>in</w:t>
      </w:r>
      <w:r>
        <w:rPr>
          <w:color w:val="231F20"/>
          <w:spacing w:val="-21"/>
        </w:rPr>
        <w:t> </w:t>
      </w:r>
      <w:r>
        <w:rPr>
          <w:color w:val="231F20"/>
        </w:rPr>
        <w:t>order</w:t>
      </w:r>
      <w:r>
        <w:rPr>
          <w:color w:val="231F20"/>
          <w:spacing w:val="-21"/>
        </w:rPr>
        <w:t> </w:t>
      </w:r>
      <w:r>
        <w:rPr>
          <w:color w:val="231F20"/>
        </w:rPr>
        <w:t>to</w:t>
      </w:r>
      <w:r>
        <w:rPr>
          <w:color w:val="231F20"/>
          <w:spacing w:val="-21"/>
        </w:rPr>
        <w:t> </w:t>
      </w:r>
      <w:r>
        <w:rPr>
          <w:color w:val="231F20"/>
        </w:rPr>
        <w:t>make</w:t>
      </w:r>
      <w:r>
        <w:rPr>
          <w:color w:val="231F20"/>
          <w:spacing w:val="-21"/>
        </w:rPr>
        <w:t> </w:t>
      </w:r>
      <w:r>
        <w:rPr>
          <w:color w:val="231F20"/>
        </w:rPr>
        <w:t>them</w:t>
      </w:r>
      <w:r>
        <w:rPr>
          <w:color w:val="231F20"/>
          <w:spacing w:val="-21"/>
        </w:rPr>
        <w:t> </w:t>
      </w:r>
      <w:r>
        <w:rPr>
          <w:color w:val="231F20"/>
        </w:rPr>
        <w:t>clearer</w:t>
      </w:r>
      <w:r>
        <w:rPr>
          <w:color w:val="231F20"/>
          <w:spacing w:val="-21"/>
        </w:rPr>
        <w:t> </w:t>
      </w:r>
      <w:r>
        <w:rPr>
          <w:color w:val="231F20"/>
        </w:rPr>
        <w:t>and</w:t>
      </w:r>
      <w:r>
        <w:rPr>
          <w:color w:val="231F20"/>
          <w:spacing w:val="-21"/>
        </w:rPr>
        <w:t> </w:t>
      </w:r>
      <w:r>
        <w:rPr>
          <w:color w:val="231F20"/>
        </w:rPr>
        <w:t>more</w:t>
      </w:r>
      <w:r>
        <w:rPr>
          <w:color w:val="231F20"/>
          <w:spacing w:val="-21"/>
        </w:rPr>
        <w:t> </w:t>
      </w:r>
      <w:r>
        <w:rPr>
          <w:color w:val="231F20"/>
        </w:rPr>
        <w:t>meaningful</w:t>
      </w:r>
      <w:r>
        <w:rPr>
          <w:color w:val="231F20"/>
          <w:spacing w:val="-21"/>
        </w:rPr>
        <w:t> </w:t>
      </w:r>
      <w:r>
        <w:rPr>
          <w:color w:val="231F20"/>
        </w:rPr>
        <w:t>to</w:t>
      </w:r>
      <w:r>
        <w:rPr>
          <w:color w:val="231F20"/>
          <w:spacing w:val="-21"/>
        </w:rPr>
        <w:t> </w:t>
      </w:r>
      <w:r>
        <w:rPr>
          <w:color w:val="231F20"/>
        </w:rPr>
        <w:t>understand </w:t>
      </w:r>
      <w:r>
        <w:rPr>
          <w:color w:val="231F20"/>
        </w:rPr>
        <w:t>and</w:t>
      </w:r>
      <w:r>
        <w:rPr>
          <w:color w:val="231F20"/>
          <w:spacing w:val="-4"/>
        </w:rPr>
        <w:t> </w:t>
      </w:r>
      <w:r>
        <w:rPr>
          <w:color w:val="231F20"/>
        </w:rPr>
        <w:t>achieve:</w:t>
      </w:r>
      <w:r>
        <w:rPr/>
      </w:r>
    </w:p>
    <w:p>
      <w:pPr>
        <w:spacing w:line="240" w:lineRule="auto" w:before="6"/>
        <w:ind w:right="0"/>
        <w:rPr>
          <w:rFonts w:ascii="Calibri" w:hAnsi="Calibri" w:cs="Calibri" w:eastAsia="Calibri" w:hint="default"/>
          <w:sz w:val="23"/>
          <w:szCs w:val="23"/>
        </w:rPr>
      </w:pPr>
    </w:p>
    <w:p>
      <w:pPr>
        <w:pStyle w:val="BodyText"/>
        <w:spacing w:line="213" w:lineRule="auto"/>
        <w:ind w:left="292" w:right="555"/>
        <w:jc w:val="left"/>
        <w:rPr>
          <w:rFonts w:ascii="Arial" w:hAnsi="Arial" w:cs="Arial" w:eastAsia="Arial" w:hint="default"/>
        </w:rPr>
      </w:pPr>
      <w:r>
        <w:rPr>
          <w:rFonts w:ascii="Arial" w:hAnsi="Arial" w:cs="Arial" w:eastAsia="Arial" w:hint="default"/>
          <w:b/>
          <w:bCs/>
          <w:color w:val="00819D"/>
          <w:sz w:val="40"/>
          <w:szCs w:val="40"/>
        </w:rPr>
        <w:t>S</w:t>
      </w:r>
      <w:r>
        <w:rPr>
          <w:rFonts w:ascii="Arial" w:hAnsi="Arial" w:cs="Arial" w:eastAsia="Arial" w:hint="default"/>
          <w:b/>
          <w:bCs/>
          <w:color w:val="00819D"/>
        </w:rPr>
        <w:t>pecific </w:t>
      </w:r>
      <w:r>
        <w:rPr>
          <w:rFonts w:ascii="Arial" w:hAnsi="Arial" w:cs="Arial" w:eastAsia="Arial" w:hint="default"/>
          <w:color w:val="00819D"/>
        </w:rPr>
        <w:t>– objectives should specify what the business wants to achieve. They should be clear</w:t>
      </w:r>
      <w:r>
        <w:rPr>
          <w:rFonts w:ascii="Arial" w:hAnsi="Arial" w:cs="Arial" w:eastAsia="Arial" w:hint="default"/>
          <w:color w:val="00819D"/>
          <w:spacing w:val="-41"/>
        </w:rPr>
        <w:t> </w:t>
      </w:r>
      <w:r>
        <w:rPr>
          <w:rFonts w:ascii="Arial" w:hAnsi="Arial" w:cs="Arial" w:eastAsia="Arial" w:hint="default"/>
          <w:color w:val="00819D"/>
        </w:rPr>
        <w:t>so </w:t>
      </w:r>
      <w:r>
        <w:rPr>
          <w:rFonts w:ascii="Arial" w:hAnsi="Arial" w:cs="Arial" w:eastAsia="Arial" w:hint="default"/>
          <w:color w:val="00819D"/>
        </w:rPr>
        <w:t>that all stakeholders understand what the objective</w:t>
      </w:r>
      <w:r>
        <w:rPr>
          <w:rFonts w:ascii="Arial" w:hAnsi="Arial" w:cs="Arial" w:eastAsia="Arial" w:hint="default"/>
          <w:color w:val="00819D"/>
          <w:spacing w:val="-28"/>
        </w:rPr>
        <w:t> </w:t>
      </w:r>
      <w:r>
        <w:rPr>
          <w:rFonts w:ascii="Arial" w:hAnsi="Arial" w:cs="Arial" w:eastAsia="Arial" w:hint="default"/>
          <w:color w:val="00819D"/>
        </w:rPr>
        <w:t>is.</w:t>
      </w:r>
      <w:r>
        <w:rPr>
          <w:rFonts w:ascii="Arial" w:hAnsi="Arial" w:cs="Arial" w:eastAsia="Arial" w:hint="default"/>
        </w:rPr>
      </w: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21"/>
          <w:szCs w:val="21"/>
        </w:rPr>
      </w:pPr>
    </w:p>
    <w:p>
      <w:pPr>
        <w:pStyle w:val="BodyText"/>
        <w:spacing w:line="213" w:lineRule="auto"/>
        <w:ind w:left="304" w:right="555"/>
        <w:jc w:val="left"/>
        <w:rPr>
          <w:rFonts w:ascii="Arial" w:hAnsi="Arial" w:cs="Arial" w:eastAsia="Arial" w:hint="default"/>
        </w:rPr>
      </w:pPr>
      <w:r>
        <w:rPr>
          <w:rFonts w:ascii="Arial" w:hAnsi="Arial" w:cs="Arial" w:eastAsia="Arial" w:hint="default"/>
          <w:b/>
          <w:bCs/>
          <w:color w:val="00819D"/>
          <w:sz w:val="40"/>
          <w:szCs w:val="40"/>
        </w:rPr>
        <w:t>M</w:t>
      </w:r>
      <w:r>
        <w:rPr>
          <w:rFonts w:ascii="Arial" w:hAnsi="Arial" w:cs="Arial" w:eastAsia="Arial" w:hint="default"/>
          <w:b/>
          <w:bCs/>
          <w:color w:val="00819D"/>
        </w:rPr>
        <w:t>easurable</w:t>
      </w:r>
      <w:r>
        <w:rPr>
          <w:rFonts w:ascii="Arial" w:hAnsi="Arial" w:cs="Arial" w:eastAsia="Arial" w:hint="default"/>
          <w:b/>
          <w:bCs/>
          <w:color w:val="00819D"/>
          <w:spacing w:val="-3"/>
        </w:rPr>
        <w:t> </w:t>
      </w:r>
      <w:r>
        <w:rPr>
          <w:rFonts w:ascii="Arial" w:hAnsi="Arial" w:cs="Arial" w:eastAsia="Arial" w:hint="default"/>
          <w:color w:val="00819D"/>
        </w:rPr>
        <w:t>–</w:t>
      </w:r>
      <w:r>
        <w:rPr>
          <w:rFonts w:ascii="Arial" w:hAnsi="Arial" w:cs="Arial" w:eastAsia="Arial" w:hint="default"/>
          <w:color w:val="00819D"/>
          <w:spacing w:val="-3"/>
        </w:rPr>
        <w:t> </w:t>
      </w:r>
      <w:r>
        <w:rPr>
          <w:rFonts w:ascii="Arial" w:hAnsi="Arial" w:cs="Arial" w:eastAsia="Arial" w:hint="default"/>
          <w:color w:val="00819D"/>
        </w:rPr>
        <w:t>objectives</w:t>
      </w:r>
      <w:r>
        <w:rPr>
          <w:rFonts w:ascii="Arial" w:hAnsi="Arial" w:cs="Arial" w:eastAsia="Arial" w:hint="default"/>
          <w:color w:val="00819D"/>
          <w:spacing w:val="-3"/>
        </w:rPr>
        <w:t> </w:t>
      </w:r>
      <w:r>
        <w:rPr>
          <w:rFonts w:ascii="Arial" w:hAnsi="Arial" w:cs="Arial" w:eastAsia="Arial" w:hint="default"/>
          <w:color w:val="00819D"/>
        </w:rPr>
        <w:t>should</w:t>
      </w:r>
      <w:r>
        <w:rPr>
          <w:rFonts w:ascii="Arial" w:hAnsi="Arial" w:cs="Arial" w:eastAsia="Arial" w:hint="default"/>
          <w:color w:val="00819D"/>
          <w:spacing w:val="-4"/>
        </w:rPr>
        <w:t> </w:t>
      </w:r>
      <w:r>
        <w:rPr>
          <w:rFonts w:ascii="Arial" w:hAnsi="Arial" w:cs="Arial" w:eastAsia="Arial" w:hint="default"/>
          <w:color w:val="00819D"/>
        </w:rPr>
        <w:t>be</w:t>
      </w:r>
      <w:r>
        <w:rPr>
          <w:rFonts w:ascii="Arial" w:hAnsi="Arial" w:cs="Arial" w:eastAsia="Arial" w:hint="default"/>
          <w:color w:val="00819D"/>
          <w:spacing w:val="-3"/>
        </w:rPr>
        <w:t> </w:t>
      </w:r>
      <w:r>
        <w:rPr>
          <w:rFonts w:ascii="Arial" w:hAnsi="Arial" w:cs="Arial" w:eastAsia="Arial" w:hint="default"/>
          <w:color w:val="00819D"/>
        </w:rPr>
        <w:t>measured</w:t>
      </w:r>
      <w:r>
        <w:rPr>
          <w:rFonts w:ascii="Arial" w:hAnsi="Arial" w:cs="Arial" w:eastAsia="Arial" w:hint="default"/>
          <w:color w:val="00819D"/>
          <w:spacing w:val="-4"/>
        </w:rPr>
        <w:t> </w:t>
      </w:r>
      <w:r>
        <w:rPr>
          <w:rFonts w:ascii="Arial" w:hAnsi="Arial" w:cs="Arial" w:eastAsia="Arial" w:hint="default"/>
          <w:color w:val="00819D"/>
        </w:rPr>
        <w:t>to</w:t>
      </w:r>
      <w:r>
        <w:rPr>
          <w:rFonts w:ascii="Arial" w:hAnsi="Arial" w:cs="Arial" w:eastAsia="Arial" w:hint="default"/>
          <w:color w:val="00819D"/>
          <w:spacing w:val="-4"/>
        </w:rPr>
        <w:t> </w:t>
      </w:r>
      <w:r>
        <w:rPr>
          <w:rFonts w:ascii="Arial" w:hAnsi="Arial" w:cs="Arial" w:eastAsia="Arial" w:hint="default"/>
          <w:color w:val="00819D"/>
        </w:rPr>
        <w:t>make</w:t>
      </w:r>
      <w:r>
        <w:rPr>
          <w:rFonts w:ascii="Arial" w:hAnsi="Arial" w:cs="Arial" w:eastAsia="Arial" w:hint="default"/>
          <w:color w:val="00819D"/>
          <w:spacing w:val="-4"/>
        </w:rPr>
        <w:t> </w:t>
      </w:r>
      <w:r>
        <w:rPr>
          <w:rFonts w:ascii="Arial" w:hAnsi="Arial" w:cs="Arial" w:eastAsia="Arial" w:hint="default"/>
          <w:color w:val="00819D"/>
        </w:rPr>
        <w:t>sure</w:t>
      </w:r>
      <w:r>
        <w:rPr>
          <w:rFonts w:ascii="Arial" w:hAnsi="Arial" w:cs="Arial" w:eastAsia="Arial" w:hint="default"/>
          <w:color w:val="00819D"/>
          <w:spacing w:val="-4"/>
        </w:rPr>
        <w:t> </w:t>
      </w:r>
      <w:r>
        <w:rPr>
          <w:rFonts w:ascii="Arial" w:hAnsi="Arial" w:cs="Arial" w:eastAsia="Arial" w:hint="default"/>
          <w:color w:val="00819D"/>
        </w:rPr>
        <w:t>the</w:t>
      </w:r>
      <w:r>
        <w:rPr>
          <w:rFonts w:ascii="Arial" w:hAnsi="Arial" w:cs="Arial" w:eastAsia="Arial" w:hint="default"/>
          <w:color w:val="00819D"/>
          <w:spacing w:val="-4"/>
        </w:rPr>
        <w:t> </w:t>
      </w:r>
      <w:r>
        <w:rPr>
          <w:rFonts w:ascii="Arial" w:hAnsi="Arial" w:cs="Arial" w:eastAsia="Arial" w:hint="default"/>
          <w:color w:val="00819D"/>
        </w:rPr>
        <w:t>objective</w:t>
      </w:r>
      <w:r>
        <w:rPr>
          <w:rFonts w:ascii="Arial" w:hAnsi="Arial" w:cs="Arial" w:eastAsia="Arial" w:hint="default"/>
          <w:color w:val="00819D"/>
          <w:spacing w:val="-3"/>
        </w:rPr>
        <w:t> </w:t>
      </w:r>
      <w:r>
        <w:rPr>
          <w:rFonts w:ascii="Arial" w:hAnsi="Arial" w:cs="Arial" w:eastAsia="Arial" w:hint="default"/>
          <w:color w:val="00819D"/>
        </w:rPr>
        <w:t>has</w:t>
      </w:r>
      <w:r>
        <w:rPr>
          <w:rFonts w:ascii="Arial" w:hAnsi="Arial" w:cs="Arial" w:eastAsia="Arial" w:hint="default"/>
          <w:color w:val="00819D"/>
          <w:spacing w:val="-3"/>
        </w:rPr>
        <w:t> </w:t>
      </w:r>
      <w:r>
        <w:rPr>
          <w:rFonts w:ascii="Arial" w:hAnsi="Arial" w:cs="Arial" w:eastAsia="Arial" w:hint="default"/>
          <w:color w:val="00819D"/>
        </w:rPr>
        <w:t>been</w:t>
      </w:r>
      <w:r>
        <w:rPr>
          <w:rFonts w:ascii="Arial" w:hAnsi="Arial" w:cs="Arial" w:eastAsia="Arial" w:hint="default"/>
          <w:color w:val="00819D"/>
          <w:spacing w:val="-3"/>
        </w:rPr>
        <w:t> </w:t>
      </w:r>
      <w:r>
        <w:rPr>
          <w:rFonts w:ascii="Arial" w:hAnsi="Arial" w:cs="Arial" w:eastAsia="Arial" w:hint="default"/>
          <w:color w:val="00819D"/>
        </w:rPr>
        <w:t>achieved.</w:t>
      </w:r>
      <w:r>
        <w:rPr>
          <w:rFonts w:ascii="Arial" w:hAnsi="Arial" w:cs="Arial" w:eastAsia="Arial" w:hint="default"/>
          <w:color w:val="00819D"/>
          <w:spacing w:val="-6"/>
        </w:rPr>
        <w:t> </w:t>
      </w:r>
      <w:r>
        <w:rPr>
          <w:rFonts w:ascii="Arial" w:hAnsi="Arial" w:cs="Arial" w:eastAsia="Arial" w:hint="default"/>
          <w:color w:val="00819D"/>
        </w:rPr>
        <w:t>This </w:t>
      </w:r>
      <w:r>
        <w:rPr>
          <w:rFonts w:ascii="Arial" w:hAnsi="Arial" w:cs="Arial" w:eastAsia="Arial" w:hint="default"/>
          <w:color w:val="00819D"/>
        </w:rPr>
        <w:t>measurement should be</w:t>
      </w:r>
      <w:r>
        <w:rPr>
          <w:rFonts w:ascii="Arial" w:hAnsi="Arial" w:cs="Arial" w:eastAsia="Arial" w:hint="default"/>
          <w:color w:val="00819D"/>
          <w:spacing w:val="-11"/>
        </w:rPr>
        <w:t> </w:t>
      </w:r>
      <w:r>
        <w:rPr>
          <w:rFonts w:ascii="Arial" w:hAnsi="Arial" w:cs="Arial" w:eastAsia="Arial" w:hint="default"/>
          <w:color w:val="00819D"/>
        </w:rPr>
        <w:t>numeric.</w:t>
      </w:r>
      <w:r>
        <w:rPr>
          <w:rFonts w:ascii="Arial" w:hAnsi="Arial" w:cs="Arial" w:eastAsia="Arial" w:hint="default"/>
        </w:rPr>
      </w: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15"/>
          <w:szCs w:val="15"/>
        </w:rPr>
      </w:pPr>
    </w:p>
    <w:p>
      <w:pPr>
        <w:pStyle w:val="BodyText"/>
        <w:spacing w:line="213" w:lineRule="auto" w:before="90"/>
        <w:ind w:left="302" w:right="93"/>
        <w:jc w:val="left"/>
        <w:rPr>
          <w:rFonts w:ascii="Arial" w:hAnsi="Arial" w:cs="Arial" w:eastAsia="Arial" w:hint="default"/>
        </w:rPr>
      </w:pPr>
      <w:r>
        <w:rPr>
          <w:rFonts w:ascii="Arial" w:hAnsi="Arial" w:cs="Arial" w:eastAsia="Arial" w:hint="default"/>
          <w:b/>
          <w:bCs/>
          <w:color w:val="00819D"/>
          <w:sz w:val="40"/>
          <w:szCs w:val="40"/>
        </w:rPr>
        <w:t>A</w:t>
      </w:r>
      <w:r>
        <w:rPr>
          <w:rFonts w:ascii="Arial" w:hAnsi="Arial" w:cs="Arial" w:eastAsia="Arial" w:hint="default"/>
          <w:b/>
          <w:bCs/>
          <w:color w:val="00819D"/>
        </w:rPr>
        <w:t>chievable</w:t>
      </w:r>
      <w:r>
        <w:rPr>
          <w:rFonts w:ascii="Arial" w:hAnsi="Arial" w:cs="Arial" w:eastAsia="Arial" w:hint="default"/>
          <w:b/>
          <w:bCs/>
          <w:color w:val="00819D"/>
          <w:spacing w:val="-4"/>
        </w:rPr>
        <w:t> </w:t>
      </w:r>
      <w:r>
        <w:rPr>
          <w:rFonts w:ascii="Arial" w:hAnsi="Arial" w:cs="Arial" w:eastAsia="Arial" w:hint="default"/>
          <w:color w:val="00819D"/>
        </w:rPr>
        <w:t>–</w:t>
      </w:r>
      <w:r>
        <w:rPr>
          <w:rFonts w:ascii="Arial" w:hAnsi="Arial" w:cs="Arial" w:eastAsia="Arial" w:hint="default"/>
          <w:color w:val="00819D"/>
          <w:spacing w:val="-4"/>
        </w:rPr>
        <w:t> </w:t>
      </w:r>
      <w:r>
        <w:rPr>
          <w:rFonts w:ascii="Arial" w:hAnsi="Arial" w:cs="Arial" w:eastAsia="Arial" w:hint="default"/>
          <w:color w:val="00819D"/>
        </w:rPr>
        <w:t>are</w:t>
      </w:r>
      <w:r>
        <w:rPr>
          <w:rFonts w:ascii="Arial" w:hAnsi="Arial" w:cs="Arial" w:eastAsia="Arial" w:hint="default"/>
          <w:color w:val="00819D"/>
          <w:spacing w:val="-4"/>
        </w:rPr>
        <w:t> </w:t>
      </w:r>
      <w:r>
        <w:rPr>
          <w:rFonts w:ascii="Arial" w:hAnsi="Arial" w:cs="Arial" w:eastAsia="Arial" w:hint="default"/>
          <w:color w:val="00819D"/>
        </w:rPr>
        <w:t>the</w:t>
      </w:r>
      <w:r>
        <w:rPr>
          <w:rFonts w:ascii="Arial" w:hAnsi="Arial" w:cs="Arial" w:eastAsia="Arial" w:hint="default"/>
          <w:color w:val="00819D"/>
          <w:spacing w:val="-5"/>
        </w:rPr>
        <w:t> </w:t>
      </w:r>
      <w:r>
        <w:rPr>
          <w:rFonts w:ascii="Arial" w:hAnsi="Arial" w:cs="Arial" w:eastAsia="Arial" w:hint="default"/>
          <w:color w:val="00819D"/>
        </w:rPr>
        <w:t>objectives</w:t>
      </w:r>
      <w:r>
        <w:rPr>
          <w:rFonts w:ascii="Arial" w:hAnsi="Arial" w:cs="Arial" w:eastAsia="Arial" w:hint="default"/>
          <w:color w:val="00819D"/>
          <w:spacing w:val="-4"/>
        </w:rPr>
        <w:t> </w:t>
      </w:r>
      <w:r>
        <w:rPr>
          <w:rFonts w:ascii="Arial" w:hAnsi="Arial" w:cs="Arial" w:eastAsia="Arial" w:hint="default"/>
          <w:color w:val="00819D"/>
        </w:rPr>
        <w:t>achievable</w:t>
      </w:r>
      <w:r>
        <w:rPr>
          <w:rFonts w:ascii="Arial" w:hAnsi="Arial" w:cs="Arial" w:eastAsia="Arial" w:hint="default"/>
          <w:color w:val="00819D"/>
          <w:spacing w:val="-4"/>
        </w:rPr>
        <w:t> </w:t>
      </w:r>
      <w:r>
        <w:rPr>
          <w:rFonts w:ascii="Arial" w:hAnsi="Arial" w:cs="Arial" w:eastAsia="Arial" w:hint="default"/>
          <w:color w:val="00819D"/>
        </w:rPr>
        <w:t>and</w:t>
      </w:r>
      <w:r>
        <w:rPr>
          <w:rFonts w:ascii="Arial" w:hAnsi="Arial" w:cs="Arial" w:eastAsia="Arial" w:hint="default"/>
          <w:color w:val="00819D"/>
          <w:spacing w:val="-4"/>
        </w:rPr>
        <w:t> </w:t>
      </w:r>
      <w:r>
        <w:rPr>
          <w:rFonts w:ascii="Arial" w:hAnsi="Arial" w:cs="Arial" w:eastAsia="Arial" w:hint="default"/>
          <w:color w:val="00819D"/>
        </w:rPr>
        <w:t>attainable?</w:t>
      </w:r>
      <w:r>
        <w:rPr>
          <w:rFonts w:ascii="Arial" w:hAnsi="Arial" w:cs="Arial" w:eastAsia="Arial" w:hint="default"/>
          <w:color w:val="00819D"/>
          <w:spacing w:val="-7"/>
        </w:rPr>
        <w:t> </w:t>
      </w:r>
      <w:r>
        <w:rPr>
          <w:rFonts w:ascii="Arial" w:hAnsi="Arial" w:cs="Arial" w:eastAsia="Arial" w:hint="default"/>
          <w:color w:val="00819D"/>
        </w:rPr>
        <w:t>There</w:t>
      </w:r>
      <w:r>
        <w:rPr>
          <w:rFonts w:ascii="Arial" w:hAnsi="Arial" w:cs="Arial" w:eastAsia="Arial" w:hint="default"/>
          <w:color w:val="00819D"/>
          <w:spacing w:val="-5"/>
        </w:rPr>
        <w:t> </w:t>
      </w:r>
      <w:r>
        <w:rPr>
          <w:rFonts w:ascii="Arial" w:hAnsi="Arial" w:cs="Arial" w:eastAsia="Arial" w:hint="default"/>
          <w:color w:val="00819D"/>
        </w:rPr>
        <w:t>is</w:t>
      </w:r>
      <w:r>
        <w:rPr>
          <w:rFonts w:ascii="Arial" w:hAnsi="Arial" w:cs="Arial" w:eastAsia="Arial" w:hint="default"/>
          <w:color w:val="00819D"/>
          <w:spacing w:val="-4"/>
        </w:rPr>
        <w:t> </w:t>
      </w:r>
      <w:r>
        <w:rPr>
          <w:rFonts w:ascii="Arial" w:hAnsi="Arial" w:cs="Arial" w:eastAsia="Arial" w:hint="default"/>
          <w:color w:val="00819D"/>
        </w:rPr>
        <w:t>no</w:t>
      </w:r>
      <w:r>
        <w:rPr>
          <w:rFonts w:ascii="Arial" w:hAnsi="Arial" w:cs="Arial" w:eastAsia="Arial" w:hint="default"/>
          <w:color w:val="00819D"/>
          <w:spacing w:val="-4"/>
        </w:rPr>
        <w:t> </w:t>
      </w:r>
      <w:r>
        <w:rPr>
          <w:rFonts w:ascii="Arial" w:hAnsi="Arial" w:cs="Arial" w:eastAsia="Arial" w:hint="default"/>
          <w:color w:val="00819D"/>
        </w:rPr>
        <w:t>point</w:t>
      </w:r>
      <w:r>
        <w:rPr>
          <w:rFonts w:ascii="Arial" w:hAnsi="Arial" w:cs="Arial" w:eastAsia="Arial" w:hint="default"/>
          <w:color w:val="00819D"/>
          <w:spacing w:val="-4"/>
        </w:rPr>
        <w:t> </w:t>
      </w:r>
      <w:r>
        <w:rPr>
          <w:rFonts w:ascii="Arial" w:hAnsi="Arial" w:cs="Arial" w:eastAsia="Arial" w:hint="default"/>
          <w:color w:val="00819D"/>
        </w:rPr>
        <w:t>in</w:t>
      </w:r>
      <w:r>
        <w:rPr>
          <w:rFonts w:ascii="Arial" w:hAnsi="Arial" w:cs="Arial" w:eastAsia="Arial" w:hint="default"/>
          <w:color w:val="00819D"/>
          <w:spacing w:val="-4"/>
        </w:rPr>
        <w:t> </w:t>
      </w:r>
      <w:r>
        <w:rPr>
          <w:rFonts w:ascii="Arial" w:hAnsi="Arial" w:cs="Arial" w:eastAsia="Arial" w:hint="default"/>
          <w:color w:val="00819D"/>
        </w:rPr>
        <w:t>setting</w:t>
      </w:r>
      <w:r>
        <w:rPr>
          <w:rFonts w:ascii="Arial" w:hAnsi="Arial" w:cs="Arial" w:eastAsia="Arial" w:hint="default"/>
          <w:color w:val="00819D"/>
          <w:spacing w:val="-5"/>
        </w:rPr>
        <w:t> </w:t>
      </w:r>
      <w:r>
        <w:rPr>
          <w:rFonts w:ascii="Arial" w:hAnsi="Arial" w:cs="Arial" w:eastAsia="Arial" w:hint="default"/>
          <w:color w:val="00819D"/>
        </w:rPr>
        <w:t>an</w:t>
      </w:r>
      <w:r>
        <w:rPr>
          <w:rFonts w:ascii="Arial" w:hAnsi="Arial" w:cs="Arial" w:eastAsia="Arial" w:hint="default"/>
          <w:color w:val="00819D"/>
          <w:spacing w:val="-4"/>
        </w:rPr>
        <w:t> </w:t>
      </w:r>
      <w:r>
        <w:rPr>
          <w:rFonts w:ascii="Arial" w:hAnsi="Arial" w:cs="Arial" w:eastAsia="Arial" w:hint="default"/>
          <w:color w:val="00819D"/>
        </w:rPr>
        <w:t>unrealistic </w:t>
      </w:r>
      <w:r>
        <w:rPr>
          <w:rFonts w:ascii="Arial" w:hAnsi="Arial" w:cs="Arial" w:eastAsia="Arial" w:hint="default"/>
          <w:color w:val="00819D"/>
        </w:rPr>
        <w:t>target, this can be</w:t>
      </w:r>
      <w:r>
        <w:rPr>
          <w:rFonts w:ascii="Arial" w:hAnsi="Arial" w:cs="Arial" w:eastAsia="Arial" w:hint="default"/>
          <w:color w:val="00819D"/>
          <w:spacing w:val="-17"/>
        </w:rPr>
        <w:t> </w:t>
      </w:r>
      <w:r>
        <w:rPr>
          <w:rFonts w:ascii="Arial" w:hAnsi="Arial" w:cs="Arial" w:eastAsia="Arial" w:hint="default"/>
          <w:color w:val="00819D"/>
        </w:rPr>
        <w:t>demotivating.</w:t>
      </w:r>
      <w:r>
        <w:rPr>
          <w:rFonts w:ascii="Arial" w:hAnsi="Arial" w:cs="Arial" w:eastAsia="Arial" w:hint="default"/>
        </w:rPr>
      </w: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16"/>
          <w:szCs w:val="16"/>
        </w:rPr>
      </w:pPr>
    </w:p>
    <w:p>
      <w:pPr>
        <w:pStyle w:val="BodyText"/>
        <w:spacing w:line="240" w:lineRule="auto" w:before="49"/>
        <w:ind w:left="281" w:right="555"/>
        <w:jc w:val="left"/>
        <w:rPr>
          <w:rFonts w:ascii="Arial" w:hAnsi="Arial" w:cs="Arial" w:eastAsia="Arial" w:hint="default"/>
        </w:rPr>
      </w:pPr>
      <w:r>
        <w:rPr>
          <w:rFonts w:ascii="Arial" w:hAnsi="Arial" w:cs="Arial" w:eastAsia="Arial" w:hint="default"/>
          <w:b/>
          <w:bCs/>
          <w:color w:val="00819D"/>
          <w:sz w:val="40"/>
          <w:szCs w:val="40"/>
        </w:rPr>
        <w:t>R</w:t>
      </w:r>
      <w:r>
        <w:rPr>
          <w:rFonts w:ascii="Arial" w:hAnsi="Arial" w:cs="Arial" w:eastAsia="Arial" w:hint="default"/>
          <w:b/>
          <w:bCs/>
          <w:color w:val="00819D"/>
        </w:rPr>
        <w:t>ealistic</w:t>
      </w:r>
      <w:r>
        <w:rPr>
          <w:rFonts w:ascii="Arial" w:hAnsi="Arial" w:cs="Arial" w:eastAsia="Arial" w:hint="default"/>
          <w:b/>
          <w:bCs/>
          <w:color w:val="00819D"/>
          <w:spacing w:val="-4"/>
        </w:rPr>
        <w:t> </w:t>
      </w:r>
      <w:r>
        <w:rPr>
          <w:rFonts w:ascii="Arial" w:hAnsi="Arial" w:cs="Arial" w:eastAsia="Arial" w:hint="default"/>
          <w:color w:val="00819D"/>
        </w:rPr>
        <w:t>–</w:t>
      </w:r>
      <w:r>
        <w:rPr>
          <w:rFonts w:ascii="Arial" w:hAnsi="Arial" w:cs="Arial" w:eastAsia="Arial" w:hint="default"/>
          <w:color w:val="00819D"/>
          <w:spacing w:val="-4"/>
        </w:rPr>
        <w:t> </w:t>
      </w:r>
      <w:r>
        <w:rPr>
          <w:rFonts w:ascii="Arial" w:hAnsi="Arial" w:cs="Arial" w:eastAsia="Arial" w:hint="default"/>
          <w:color w:val="00819D"/>
        </w:rPr>
        <w:t>is</w:t>
      </w:r>
      <w:r>
        <w:rPr>
          <w:rFonts w:ascii="Arial" w:hAnsi="Arial" w:cs="Arial" w:eastAsia="Arial" w:hint="default"/>
          <w:color w:val="00819D"/>
          <w:spacing w:val="-4"/>
        </w:rPr>
        <w:t> </w:t>
      </w:r>
      <w:r>
        <w:rPr>
          <w:rFonts w:ascii="Arial" w:hAnsi="Arial" w:cs="Arial" w:eastAsia="Arial" w:hint="default"/>
          <w:color w:val="00819D"/>
        </w:rPr>
        <w:t>the</w:t>
      </w:r>
      <w:r>
        <w:rPr>
          <w:rFonts w:ascii="Arial" w:hAnsi="Arial" w:cs="Arial" w:eastAsia="Arial" w:hint="default"/>
          <w:color w:val="00819D"/>
          <w:spacing w:val="-5"/>
        </w:rPr>
        <w:t> </w:t>
      </w:r>
      <w:r>
        <w:rPr>
          <w:rFonts w:ascii="Arial" w:hAnsi="Arial" w:cs="Arial" w:eastAsia="Arial" w:hint="default"/>
          <w:color w:val="00819D"/>
        </w:rPr>
        <w:t>business</w:t>
      </w:r>
      <w:r>
        <w:rPr>
          <w:rFonts w:ascii="Arial" w:hAnsi="Arial" w:cs="Arial" w:eastAsia="Arial" w:hint="default"/>
          <w:color w:val="00819D"/>
          <w:spacing w:val="-4"/>
        </w:rPr>
        <w:t> </w:t>
      </w:r>
      <w:r>
        <w:rPr>
          <w:rFonts w:ascii="Arial" w:hAnsi="Arial" w:cs="Arial" w:eastAsia="Arial" w:hint="default"/>
          <w:color w:val="00819D"/>
        </w:rPr>
        <w:t>likely</w:t>
      </w:r>
      <w:r>
        <w:rPr>
          <w:rFonts w:ascii="Arial" w:hAnsi="Arial" w:cs="Arial" w:eastAsia="Arial" w:hint="default"/>
          <w:color w:val="00819D"/>
          <w:spacing w:val="-4"/>
        </w:rPr>
        <w:t> </w:t>
      </w:r>
      <w:r>
        <w:rPr>
          <w:rFonts w:ascii="Arial" w:hAnsi="Arial" w:cs="Arial" w:eastAsia="Arial" w:hint="default"/>
          <w:color w:val="00819D"/>
        </w:rPr>
        <w:t>to</w:t>
      </w:r>
      <w:r>
        <w:rPr>
          <w:rFonts w:ascii="Arial" w:hAnsi="Arial" w:cs="Arial" w:eastAsia="Arial" w:hint="default"/>
          <w:color w:val="00819D"/>
          <w:spacing w:val="-5"/>
        </w:rPr>
        <w:t> </w:t>
      </w:r>
      <w:r>
        <w:rPr>
          <w:rFonts w:ascii="Arial" w:hAnsi="Arial" w:cs="Arial" w:eastAsia="Arial" w:hint="default"/>
          <w:color w:val="00819D"/>
        </w:rPr>
        <w:t>achieve</w:t>
      </w:r>
      <w:r>
        <w:rPr>
          <w:rFonts w:ascii="Arial" w:hAnsi="Arial" w:cs="Arial" w:eastAsia="Arial" w:hint="default"/>
          <w:color w:val="00819D"/>
          <w:spacing w:val="-4"/>
        </w:rPr>
        <w:t> </w:t>
      </w:r>
      <w:r>
        <w:rPr>
          <w:rFonts w:ascii="Arial" w:hAnsi="Arial" w:cs="Arial" w:eastAsia="Arial" w:hint="default"/>
          <w:color w:val="00819D"/>
        </w:rPr>
        <w:t>the</w:t>
      </w:r>
      <w:r>
        <w:rPr>
          <w:rFonts w:ascii="Arial" w:hAnsi="Arial" w:cs="Arial" w:eastAsia="Arial" w:hint="default"/>
          <w:color w:val="00819D"/>
          <w:spacing w:val="-5"/>
        </w:rPr>
        <w:t> </w:t>
      </w:r>
      <w:r>
        <w:rPr>
          <w:rFonts w:ascii="Arial" w:hAnsi="Arial" w:cs="Arial" w:eastAsia="Arial" w:hint="default"/>
          <w:color w:val="00819D"/>
        </w:rPr>
        <w:t>objectives</w:t>
      </w:r>
      <w:r>
        <w:rPr>
          <w:rFonts w:ascii="Arial" w:hAnsi="Arial" w:cs="Arial" w:eastAsia="Arial" w:hint="default"/>
          <w:color w:val="00819D"/>
          <w:spacing w:val="-4"/>
        </w:rPr>
        <w:t> </w:t>
      </w:r>
      <w:r>
        <w:rPr>
          <w:rFonts w:ascii="Arial" w:hAnsi="Arial" w:cs="Arial" w:eastAsia="Arial" w:hint="default"/>
          <w:color w:val="00819D"/>
        </w:rPr>
        <w:t>with</w:t>
      </w:r>
      <w:r>
        <w:rPr>
          <w:rFonts w:ascii="Arial" w:hAnsi="Arial" w:cs="Arial" w:eastAsia="Arial" w:hint="default"/>
          <w:color w:val="00819D"/>
          <w:spacing w:val="-4"/>
        </w:rPr>
        <w:t> </w:t>
      </w:r>
      <w:r>
        <w:rPr>
          <w:rFonts w:ascii="Arial" w:hAnsi="Arial" w:cs="Arial" w:eastAsia="Arial" w:hint="default"/>
          <w:color w:val="00819D"/>
        </w:rPr>
        <w:t>the</w:t>
      </w:r>
      <w:r>
        <w:rPr>
          <w:rFonts w:ascii="Arial" w:hAnsi="Arial" w:cs="Arial" w:eastAsia="Arial" w:hint="default"/>
          <w:color w:val="00819D"/>
          <w:spacing w:val="-5"/>
        </w:rPr>
        <w:t> </w:t>
      </w:r>
      <w:r>
        <w:rPr>
          <w:rFonts w:ascii="Arial" w:hAnsi="Arial" w:cs="Arial" w:eastAsia="Arial" w:hint="default"/>
          <w:color w:val="00819D"/>
        </w:rPr>
        <w:t>resources</w:t>
      </w:r>
      <w:r>
        <w:rPr>
          <w:rFonts w:ascii="Arial" w:hAnsi="Arial" w:cs="Arial" w:eastAsia="Arial" w:hint="default"/>
          <w:color w:val="00819D"/>
          <w:spacing w:val="-5"/>
        </w:rPr>
        <w:t> </w:t>
      </w:r>
      <w:r>
        <w:rPr>
          <w:rFonts w:ascii="Arial" w:hAnsi="Arial" w:cs="Arial" w:eastAsia="Arial" w:hint="default"/>
          <w:color w:val="00819D"/>
        </w:rPr>
        <w:t>available?</w:t>
      </w:r>
      <w:r>
        <w:rPr>
          <w:rFonts w:ascii="Arial" w:hAnsi="Arial" w:cs="Arial" w:eastAsia="Arial" w:hint="default"/>
        </w:rPr>
      </w:r>
    </w:p>
    <w:p>
      <w:pPr>
        <w:spacing w:before="325"/>
        <w:ind w:left="275" w:right="555" w:firstLine="0"/>
        <w:jc w:val="left"/>
        <w:rPr>
          <w:rFonts w:ascii="Arial" w:hAnsi="Arial" w:cs="Arial" w:eastAsia="Arial" w:hint="default"/>
          <w:sz w:val="22"/>
          <w:szCs w:val="22"/>
        </w:rPr>
      </w:pPr>
      <w:r>
        <w:rPr>
          <w:rFonts w:ascii="Arial" w:hAnsi="Arial" w:cs="Arial" w:eastAsia="Arial" w:hint="default"/>
          <w:b/>
          <w:bCs/>
          <w:color w:val="00819D"/>
          <w:sz w:val="40"/>
          <w:szCs w:val="40"/>
        </w:rPr>
        <w:t>T</w:t>
      </w:r>
      <w:r>
        <w:rPr>
          <w:rFonts w:ascii="Arial" w:hAnsi="Arial" w:cs="Arial" w:eastAsia="Arial" w:hint="default"/>
          <w:b/>
          <w:bCs/>
          <w:color w:val="00819D"/>
          <w:sz w:val="22"/>
          <w:szCs w:val="22"/>
        </w:rPr>
        <w:t>ime limited or constrained </w:t>
      </w:r>
      <w:r>
        <w:rPr>
          <w:rFonts w:ascii="Arial" w:hAnsi="Arial" w:cs="Arial" w:eastAsia="Arial" w:hint="default"/>
          <w:color w:val="00819D"/>
          <w:sz w:val="22"/>
          <w:szCs w:val="22"/>
        </w:rPr>
        <w:t>– a timescale needs to be set for achieving the</w:t>
      </w:r>
      <w:r>
        <w:rPr>
          <w:rFonts w:ascii="Arial" w:hAnsi="Arial" w:cs="Arial" w:eastAsia="Arial" w:hint="default"/>
          <w:color w:val="00819D"/>
          <w:spacing w:val="-41"/>
          <w:sz w:val="22"/>
          <w:szCs w:val="22"/>
        </w:rPr>
        <w:t> </w:t>
      </w:r>
      <w:r>
        <w:rPr>
          <w:rFonts w:ascii="Arial" w:hAnsi="Arial" w:cs="Arial" w:eastAsia="Arial" w:hint="default"/>
          <w:color w:val="00819D"/>
          <w:sz w:val="22"/>
          <w:szCs w:val="22"/>
        </w:rPr>
        <w:t>objectives.</w:t>
      </w:r>
      <w:r>
        <w:rPr>
          <w:rFonts w:ascii="Arial" w:hAnsi="Arial" w:cs="Arial" w:eastAsia="Arial" w:hint="default"/>
          <w:sz w:val="22"/>
          <w:szCs w:val="22"/>
        </w:rPr>
      </w:r>
    </w:p>
    <w:p>
      <w:pPr>
        <w:spacing w:after="0"/>
        <w:jc w:val="left"/>
        <w:rPr>
          <w:rFonts w:ascii="Arial" w:hAnsi="Arial" w:cs="Arial" w:eastAsia="Arial" w:hint="default"/>
          <w:sz w:val="22"/>
          <w:szCs w:val="22"/>
        </w:rPr>
        <w:sectPr>
          <w:pgSz w:w="11910" w:h="16840"/>
          <w:pgMar w:top="620" w:bottom="280" w:left="620" w:right="620"/>
        </w:sectPr>
      </w:pPr>
    </w:p>
    <w:tbl>
      <w:tblPr>
        <w:tblW w:w="0" w:type="auto"/>
        <w:jc w:val="left"/>
        <w:tblInd w:w="100" w:type="dxa"/>
        <w:tblLayout w:type="fixed"/>
        <w:tblCellMar>
          <w:top w:w="0" w:type="dxa"/>
          <w:left w:w="0" w:type="dxa"/>
          <w:bottom w:w="0" w:type="dxa"/>
          <w:right w:w="0" w:type="dxa"/>
        </w:tblCellMar>
        <w:tblLook w:val="01E0"/>
      </w:tblPr>
      <w:tblGrid>
        <w:gridCol w:w="10446"/>
      </w:tblGrid>
      <w:tr>
        <w:trPr>
          <w:trHeight w:val="505" w:hRule="exact"/>
        </w:trPr>
        <w:tc>
          <w:tcPr>
            <w:tcW w:w="10446"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right="0"/>
              <w:jc w:val="center"/>
              <w:rPr>
                <w:rFonts w:ascii="Calibri" w:hAnsi="Calibri" w:cs="Calibri" w:eastAsia="Calibri" w:hint="default"/>
                <w:sz w:val="22"/>
                <w:szCs w:val="22"/>
              </w:rPr>
            </w:pPr>
            <w:r>
              <w:rPr>
                <w:rFonts w:ascii="Calibri"/>
                <w:b/>
                <w:color w:val="FFFFFF"/>
                <w:sz w:val="22"/>
              </w:rPr>
              <w:t>Examples of SMART objectives could</w:t>
            </w:r>
            <w:r>
              <w:rPr>
                <w:rFonts w:ascii="Calibri"/>
                <w:b/>
                <w:color w:val="FFFFFF"/>
                <w:spacing w:val="-12"/>
                <w:sz w:val="22"/>
              </w:rPr>
              <w:t> </w:t>
            </w:r>
            <w:r>
              <w:rPr>
                <w:rFonts w:ascii="Calibri"/>
                <w:b/>
                <w:color w:val="FFFFFF"/>
                <w:sz w:val="22"/>
              </w:rPr>
              <w:t>include:</w:t>
            </w:r>
            <w:r>
              <w:rPr>
                <w:rFonts w:ascii="Calibri"/>
                <w:sz w:val="22"/>
              </w:rPr>
            </w:r>
          </w:p>
        </w:tc>
      </w:tr>
      <w:tr>
        <w:trPr>
          <w:trHeight w:val="763" w:hRule="exact"/>
        </w:trPr>
        <w:tc>
          <w:tcPr>
            <w:tcW w:w="10446"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4174" w:right="158" w:hanging="4015"/>
              <w:jc w:val="left"/>
              <w:rPr>
                <w:rFonts w:ascii="Calibri" w:hAnsi="Calibri" w:cs="Calibri" w:eastAsia="Calibri" w:hint="default"/>
                <w:sz w:val="22"/>
                <w:szCs w:val="22"/>
              </w:rPr>
            </w:pPr>
            <w:r>
              <w:rPr>
                <w:rFonts w:ascii="Calibri" w:hAnsi="Calibri"/>
                <w:color w:val="231F20"/>
                <w:sz w:val="22"/>
              </w:rPr>
              <w:t>Growth</w:t>
            </w:r>
            <w:r>
              <w:rPr>
                <w:rFonts w:ascii="Calibri" w:hAnsi="Calibri"/>
                <w:color w:val="231F20"/>
                <w:spacing w:val="-3"/>
                <w:sz w:val="22"/>
              </w:rPr>
              <w:t> </w:t>
            </w:r>
            <w:r>
              <w:rPr>
                <w:rFonts w:ascii="Calibri" w:hAnsi="Calibri"/>
                <w:color w:val="231F20"/>
                <w:sz w:val="22"/>
              </w:rPr>
              <w:t>objectives:</w:t>
            </w:r>
            <w:r>
              <w:rPr>
                <w:rFonts w:ascii="Calibri" w:hAnsi="Calibri"/>
                <w:color w:val="231F20"/>
                <w:spacing w:val="-3"/>
                <w:sz w:val="22"/>
              </w:rPr>
              <w:t> </w:t>
            </w:r>
            <w:r>
              <w:rPr>
                <w:rFonts w:ascii="Calibri" w:hAnsi="Calibri"/>
                <w:color w:val="231F20"/>
                <w:sz w:val="22"/>
              </w:rPr>
              <w:t>to</w:t>
            </w:r>
            <w:r>
              <w:rPr>
                <w:rFonts w:ascii="Calibri" w:hAnsi="Calibri"/>
                <w:color w:val="231F20"/>
                <w:spacing w:val="-3"/>
                <w:sz w:val="22"/>
              </w:rPr>
              <w:t> </w:t>
            </w:r>
            <w:r>
              <w:rPr>
                <w:rFonts w:ascii="Calibri" w:hAnsi="Calibri"/>
                <w:color w:val="231F20"/>
                <w:sz w:val="22"/>
              </w:rPr>
              <w:t>grow</w:t>
            </w:r>
            <w:r>
              <w:rPr>
                <w:rFonts w:ascii="Calibri" w:hAnsi="Calibri"/>
                <w:color w:val="231F20"/>
                <w:spacing w:val="-3"/>
                <w:sz w:val="22"/>
              </w:rPr>
              <w:t> </w:t>
            </w:r>
            <w:r>
              <w:rPr>
                <w:rFonts w:ascii="Calibri" w:hAnsi="Calibri"/>
                <w:color w:val="231F20"/>
                <w:sz w:val="22"/>
              </w:rPr>
              <w:t>by</w:t>
            </w:r>
            <w:r>
              <w:rPr>
                <w:rFonts w:ascii="Calibri" w:hAnsi="Calibri"/>
                <w:color w:val="231F20"/>
                <w:spacing w:val="-3"/>
                <w:sz w:val="22"/>
              </w:rPr>
              <w:t> </w:t>
            </w:r>
            <w:r>
              <w:rPr>
                <w:rFonts w:ascii="Calibri" w:hAnsi="Calibri"/>
                <w:color w:val="231F20"/>
                <w:sz w:val="22"/>
              </w:rPr>
              <w:t>15%</w:t>
            </w:r>
            <w:r>
              <w:rPr>
                <w:rFonts w:ascii="Calibri" w:hAnsi="Calibri"/>
                <w:color w:val="231F20"/>
                <w:spacing w:val="-3"/>
                <w:sz w:val="22"/>
              </w:rPr>
              <w:t> </w:t>
            </w:r>
            <w:r>
              <w:rPr>
                <w:rFonts w:ascii="Calibri" w:hAnsi="Calibri"/>
                <w:color w:val="231F20"/>
                <w:sz w:val="22"/>
              </w:rPr>
              <w:t>a</w:t>
            </w:r>
            <w:r>
              <w:rPr>
                <w:rFonts w:ascii="Calibri" w:hAnsi="Calibri"/>
                <w:color w:val="231F20"/>
                <w:spacing w:val="-3"/>
                <w:sz w:val="22"/>
              </w:rPr>
              <w:t> </w:t>
            </w:r>
            <w:r>
              <w:rPr>
                <w:rFonts w:ascii="Calibri" w:hAnsi="Calibri"/>
                <w:color w:val="231F20"/>
                <w:sz w:val="22"/>
              </w:rPr>
              <w:t>year</w:t>
            </w:r>
            <w:r>
              <w:rPr>
                <w:rFonts w:ascii="Calibri" w:hAnsi="Calibri"/>
                <w:color w:val="231F20"/>
                <w:spacing w:val="-3"/>
                <w:sz w:val="22"/>
              </w:rPr>
              <w:t> </w:t>
            </w:r>
            <w:r>
              <w:rPr>
                <w:rFonts w:ascii="Calibri" w:hAnsi="Calibri"/>
                <w:color w:val="231F20"/>
                <w:sz w:val="22"/>
              </w:rPr>
              <w:t>for</w:t>
            </w:r>
            <w:r>
              <w:rPr>
                <w:rFonts w:ascii="Calibri" w:hAnsi="Calibri"/>
                <w:color w:val="231F20"/>
                <w:spacing w:val="-3"/>
                <w:sz w:val="22"/>
              </w:rPr>
              <w:t> </w:t>
            </w:r>
            <w:r>
              <w:rPr>
                <w:rFonts w:ascii="Calibri" w:hAnsi="Calibri"/>
                <w:color w:val="231F20"/>
                <w:sz w:val="22"/>
              </w:rPr>
              <w:t>the</w:t>
            </w:r>
            <w:r>
              <w:rPr>
                <w:rFonts w:ascii="Calibri" w:hAnsi="Calibri"/>
                <w:color w:val="231F20"/>
                <w:spacing w:val="-3"/>
                <w:sz w:val="22"/>
              </w:rPr>
              <w:t> </w:t>
            </w:r>
            <w:r>
              <w:rPr>
                <w:rFonts w:ascii="Calibri" w:hAnsi="Calibri"/>
                <w:color w:val="231F20"/>
                <w:sz w:val="22"/>
              </w:rPr>
              <w:t>next</w:t>
            </w:r>
            <w:r>
              <w:rPr>
                <w:rFonts w:ascii="Calibri" w:hAnsi="Calibri"/>
                <w:color w:val="231F20"/>
                <w:spacing w:val="-3"/>
                <w:sz w:val="22"/>
              </w:rPr>
              <w:t> </w:t>
            </w:r>
            <w:r>
              <w:rPr>
                <w:rFonts w:ascii="Calibri" w:hAnsi="Calibri"/>
                <w:color w:val="231F20"/>
                <w:sz w:val="22"/>
              </w:rPr>
              <w:t>five</w:t>
            </w:r>
            <w:r>
              <w:rPr>
                <w:rFonts w:ascii="Calibri" w:hAnsi="Calibri"/>
                <w:color w:val="231F20"/>
                <w:spacing w:val="-3"/>
                <w:sz w:val="22"/>
              </w:rPr>
              <w:t> </w:t>
            </w:r>
            <w:r>
              <w:rPr>
                <w:rFonts w:ascii="Calibri" w:hAnsi="Calibri"/>
                <w:color w:val="231F20"/>
                <w:sz w:val="22"/>
              </w:rPr>
              <w:t>years</w:t>
            </w:r>
            <w:r>
              <w:rPr>
                <w:rFonts w:ascii="Calibri" w:hAnsi="Calibri"/>
                <w:color w:val="231F20"/>
                <w:spacing w:val="-3"/>
                <w:sz w:val="22"/>
              </w:rPr>
              <w:t> </w:t>
            </w:r>
            <w:r>
              <w:rPr>
                <w:rFonts w:ascii="Calibri" w:hAnsi="Calibri"/>
                <w:color w:val="231F20"/>
                <w:sz w:val="22"/>
              </w:rPr>
              <w:t>by</w:t>
            </w:r>
            <w:r>
              <w:rPr>
                <w:rFonts w:ascii="Calibri" w:hAnsi="Calibri"/>
                <w:color w:val="231F20"/>
                <w:spacing w:val="-3"/>
                <w:sz w:val="22"/>
              </w:rPr>
              <w:t> </w:t>
            </w:r>
            <w:r>
              <w:rPr>
                <w:rFonts w:ascii="Calibri" w:hAnsi="Calibri"/>
                <w:color w:val="231F20"/>
                <w:sz w:val="22"/>
              </w:rPr>
              <w:t>investing</w:t>
            </w:r>
            <w:r>
              <w:rPr>
                <w:rFonts w:ascii="Calibri" w:hAnsi="Calibri"/>
                <w:color w:val="231F20"/>
                <w:spacing w:val="-3"/>
                <w:sz w:val="22"/>
              </w:rPr>
              <w:t> </w:t>
            </w:r>
            <w:r>
              <w:rPr>
                <w:rFonts w:ascii="Calibri" w:hAnsi="Calibri"/>
                <w:color w:val="231F20"/>
                <w:sz w:val="22"/>
              </w:rPr>
              <w:t>an</w:t>
            </w:r>
            <w:r>
              <w:rPr>
                <w:rFonts w:ascii="Calibri" w:hAnsi="Calibri"/>
                <w:color w:val="231F20"/>
                <w:spacing w:val="-3"/>
                <w:sz w:val="22"/>
              </w:rPr>
              <w:t> </w:t>
            </w:r>
            <w:r>
              <w:rPr>
                <w:rFonts w:ascii="Calibri" w:hAnsi="Calibri"/>
                <w:color w:val="231F20"/>
                <w:sz w:val="22"/>
              </w:rPr>
              <w:t>additional</w:t>
            </w:r>
            <w:r>
              <w:rPr>
                <w:rFonts w:ascii="Calibri" w:hAnsi="Calibri"/>
                <w:color w:val="231F20"/>
                <w:spacing w:val="-3"/>
                <w:sz w:val="22"/>
              </w:rPr>
              <w:t> </w:t>
            </w:r>
            <w:r>
              <w:rPr>
                <w:rFonts w:ascii="Calibri" w:hAnsi="Calibri"/>
                <w:color w:val="231F20"/>
                <w:sz w:val="22"/>
              </w:rPr>
              <w:t>£1m</w:t>
            </w:r>
            <w:r>
              <w:rPr>
                <w:rFonts w:ascii="Calibri" w:hAnsi="Calibri"/>
                <w:color w:val="231F20"/>
                <w:spacing w:val="-3"/>
                <w:sz w:val="22"/>
              </w:rPr>
              <w:t> </w:t>
            </w:r>
            <w:r>
              <w:rPr>
                <w:rFonts w:ascii="Calibri" w:hAnsi="Calibri"/>
                <w:color w:val="231F20"/>
                <w:sz w:val="22"/>
              </w:rPr>
              <w:t>in</w:t>
            </w:r>
            <w:r>
              <w:rPr>
                <w:rFonts w:ascii="Calibri" w:hAnsi="Calibri"/>
                <w:color w:val="231F20"/>
                <w:spacing w:val="-3"/>
                <w:sz w:val="22"/>
              </w:rPr>
              <w:t> </w:t>
            </w:r>
            <w:r>
              <w:rPr>
                <w:rFonts w:ascii="Calibri" w:hAnsi="Calibri"/>
                <w:color w:val="231F20"/>
                <w:sz w:val="22"/>
              </w:rPr>
              <w:t>advertising</w:t>
            </w:r>
            <w:r>
              <w:rPr>
                <w:rFonts w:ascii="Calibri" w:hAnsi="Calibri"/>
                <w:color w:val="231F20"/>
                <w:spacing w:val="-3"/>
                <w:sz w:val="22"/>
              </w:rPr>
              <w:t> </w:t>
            </w:r>
            <w:r>
              <w:rPr>
                <w:rFonts w:ascii="Calibri" w:hAnsi="Calibri"/>
                <w:color w:val="231F20"/>
                <w:sz w:val="22"/>
              </w:rPr>
              <w:t>and </w:t>
            </w:r>
            <w:r>
              <w:rPr>
                <w:rFonts w:ascii="Calibri" w:hAnsi="Calibri"/>
                <w:color w:val="231F20"/>
                <w:sz w:val="22"/>
              </w:rPr>
              <w:t>opening 10 new</w:t>
            </w:r>
            <w:r>
              <w:rPr>
                <w:rFonts w:ascii="Calibri" w:hAnsi="Calibri"/>
                <w:color w:val="231F20"/>
                <w:spacing w:val="-11"/>
                <w:sz w:val="22"/>
              </w:rPr>
              <w:t> </w:t>
            </w:r>
            <w:r>
              <w:rPr>
                <w:rFonts w:ascii="Calibri" w:hAnsi="Calibri"/>
                <w:color w:val="231F20"/>
                <w:sz w:val="22"/>
              </w:rPr>
              <w:t>stores.</w:t>
            </w:r>
            <w:r>
              <w:rPr>
                <w:rFonts w:ascii="Calibri" w:hAnsi="Calibri"/>
                <w:sz w:val="22"/>
              </w:rPr>
            </w:r>
          </w:p>
        </w:tc>
      </w:tr>
      <w:tr>
        <w:trPr>
          <w:trHeight w:val="435" w:hRule="exact"/>
        </w:trPr>
        <w:tc>
          <w:tcPr>
            <w:tcW w:w="10446"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Market</w:t>
            </w:r>
            <w:r>
              <w:rPr>
                <w:rFonts w:ascii="Calibri"/>
                <w:color w:val="231F20"/>
                <w:spacing w:val="-4"/>
                <w:sz w:val="22"/>
              </w:rPr>
              <w:t> </w:t>
            </w:r>
            <w:r>
              <w:rPr>
                <w:rFonts w:ascii="Calibri"/>
                <w:color w:val="231F20"/>
                <w:sz w:val="22"/>
              </w:rPr>
              <w:t>share</w:t>
            </w:r>
            <w:r>
              <w:rPr>
                <w:rFonts w:ascii="Calibri"/>
                <w:color w:val="231F20"/>
                <w:spacing w:val="-4"/>
                <w:sz w:val="22"/>
              </w:rPr>
              <w:t> </w:t>
            </w:r>
            <w:r>
              <w:rPr>
                <w:rFonts w:ascii="Calibri"/>
                <w:color w:val="231F20"/>
                <w:sz w:val="22"/>
              </w:rPr>
              <w:t>objectives:</w:t>
            </w:r>
            <w:r>
              <w:rPr>
                <w:rFonts w:ascii="Calibri"/>
                <w:color w:val="231F20"/>
                <w:spacing w:val="-4"/>
                <w:sz w:val="22"/>
              </w:rPr>
              <w:t> </w:t>
            </w:r>
            <w:r>
              <w:rPr>
                <w:rFonts w:ascii="Calibri"/>
                <w:color w:val="231F20"/>
                <w:sz w:val="22"/>
              </w:rPr>
              <w:t>to</w:t>
            </w:r>
            <w:r>
              <w:rPr>
                <w:rFonts w:ascii="Calibri"/>
                <w:color w:val="231F20"/>
                <w:spacing w:val="-4"/>
                <w:sz w:val="22"/>
              </w:rPr>
              <w:t> </w:t>
            </w:r>
            <w:r>
              <w:rPr>
                <w:rFonts w:ascii="Calibri"/>
                <w:color w:val="231F20"/>
                <w:sz w:val="22"/>
              </w:rPr>
              <w:t>achieve</w:t>
            </w:r>
            <w:r>
              <w:rPr>
                <w:rFonts w:ascii="Calibri"/>
                <w:color w:val="231F20"/>
                <w:spacing w:val="-4"/>
                <w:sz w:val="22"/>
              </w:rPr>
              <w:t> </w:t>
            </w:r>
            <w:r>
              <w:rPr>
                <w:rFonts w:ascii="Calibri"/>
                <w:color w:val="231F20"/>
                <w:sz w:val="22"/>
              </w:rPr>
              <w:t>40%</w:t>
            </w:r>
            <w:r>
              <w:rPr>
                <w:rFonts w:ascii="Calibri"/>
                <w:color w:val="231F20"/>
                <w:spacing w:val="-4"/>
                <w:sz w:val="22"/>
              </w:rPr>
              <w:t> </w:t>
            </w:r>
            <w:r>
              <w:rPr>
                <w:rFonts w:ascii="Calibri"/>
                <w:color w:val="231F20"/>
                <w:sz w:val="22"/>
              </w:rPr>
              <w:t>market</w:t>
            </w:r>
            <w:r>
              <w:rPr>
                <w:rFonts w:ascii="Calibri"/>
                <w:color w:val="231F20"/>
                <w:spacing w:val="-4"/>
                <w:sz w:val="22"/>
              </w:rPr>
              <w:t> </w:t>
            </w:r>
            <w:r>
              <w:rPr>
                <w:rFonts w:ascii="Calibri"/>
                <w:color w:val="231F20"/>
                <w:sz w:val="22"/>
              </w:rPr>
              <w:t>share</w:t>
            </w:r>
            <w:r>
              <w:rPr>
                <w:rFonts w:ascii="Calibri"/>
                <w:color w:val="231F20"/>
                <w:spacing w:val="-4"/>
                <w:sz w:val="22"/>
              </w:rPr>
              <w:t> </w:t>
            </w:r>
            <w:r>
              <w:rPr>
                <w:rFonts w:ascii="Calibri"/>
                <w:color w:val="231F20"/>
                <w:sz w:val="22"/>
              </w:rPr>
              <w:t>from</w:t>
            </w:r>
            <w:r>
              <w:rPr>
                <w:rFonts w:ascii="Calibri"/>
                <w:color w:val="231F20"/>
                <w:spacing w:val="-4"/>
                <w:sz w:val="22"/>
              </w:rPr>
              <w:t> </w:t>
            </w:r>
            <w:r>
              <w:rPr>
                <w:rFonts w:ascii="Calibri"/>
                <w:color w:val="231F20"/>
                <w:sz w:val="22"/>
              </w:rPr>
              <w:t>our</w:t>
            </w:r>
            <w:r>
              <w:rPr>
                <w:rFonts w:ascii="Calibri"/>
                <w:color w:val="231F20"/>
                <w:spacing w:val="-4"/>
                <w:sz w:val="22"/>
              </w:rPr>
              <w:t> </w:t>
            </w:r>
            <w:r>
              <w:rPr>
                <w:rFonts w:ascii="Calibri"/>
                <w:color w:val="231F20"/>
                <w:sz w:val="22"/>
              </w:rPr>
              <w:t>current</w:t>
            </w:r>
            <w:r>
              <w:rPr>
                <w:rFonts w:ascii="Calibri"/>
                <w:color w:val="231F20"/>
                <w:spacing w:val="-4"/>
                <w:sz w:val="22"/>
              </w:rPr>
              <w:t> </w:t>
            </w:r>
            <w:r>
              <w:rPr>
                <w:rFonts w:ascii="Calibri"/>
                <w:color w:val="231F20"/>
                <w:sz w:val="22"/>
              </w:rPr>
              <w:t>level</w:t>
            </w:r>
            <w:r>
              <w:rPr>
                <w:rFonts w:ascii="Calibri"/>
                <w:color w:val="231F20"/>
                <w:spacing w:val="-4"/>
                <w:sz w:val="22"/>
              </w:rPr>
              <w:t> </w:t>
            </w:r>
            <w:r>
              <w:rPr>
                <w:rFonts w:ascii="Calibri"/>
                <w:color w:val="231F20"/>
                <w:sz w:val="22"/>
              </w:rPr>
              <w:t>of</w:t>
            </w:r>
            <w:r>
              <w:rPr>
                <w:rFonts w:ascii="Calibri"/>
                <w:color w:val="231F20"/>
                <w:spacing w:val="-4"/>
                <w:sz w:val="22"/>
              </w:rPr>
              <w:t> </w:t>
            </w:r>
            <w:r>
              <w:rPr>
                <w:rFonts w:ascii="Calibri"/>
                <w:color w:val="231F20"/>
                <w:sz w:val="22"/>
              </w:rPr>
              <w:t>35%</w:t>
            </w:r>
            <w:r>
              <w:rPr>
                <w:rFonts w:ascii="Calibri"/>
                <w:color w:val="231F20"/>
                <w:spacing w:val="-4"/>
                <w:sz w:val="22"/>
              </w:rPr>
              <w:t> </w:t>
            </w:r>
            <w:r>
              <w:rPr>
                <w:rFonts w:ascii="Calibri"/>
                <w:color w:val="231F20"/>
                <w:sz w:val="22"/>
              </w:rPr>
              <w:t>within</w:t>
            </w:r>
            <w:r>
              <w:rPr>
                <w:rFonts w:ascii="Calibri"/>
                <w:color w:val="231F20"/>
                <w:spacing w:val="-4"/>
                <w:sz w:val="22"/>
              </w:rPr>
              <w:t> </w:t>
            </w:r>
            <w:r>
              <w:rPr>
                <w:rFonts w:ascii="Calibri"/>
                <w:color w:val="231F20"/>
                <w:sz w:val="22"/>
              </w:rPr>
              <w:t>3</w:t>
            </w:r>
            <w:r>
              <w:rPr>
                <w:rFonts w:ascii="Calibri"/>
                <w:color w:val="231F20"/>
                <w:spacing w:val="-4"/>
                <w:sz w:val="22"/>
              </w:rPr>
              <w:t> </w:t>
            </w:r>
            <w:r>
              <w:rPr>
                <w:rFonts w:ascii="Calibri"/>
                <w:color w:val="231F20"/>
                <w:sz w:val="22"/>
              </w:rPr>
              <w:t>years.</w:t>
            </w:r>
            <w:r>
              <w:rPr>
                <w:rFonts w:ascii="Calibri"/>
                <w:sz w:val="22"/>
              </w:rPr>
            </w:r>
          </w:p>
        </w:tc>
      </w:tr>
      <w:tr>
        <w:trPr>
          <w:trHeight w:val="396" w:hRule="exact"/>
        </w:trPr>
        <w:tc>
          <w:tcPr>
            <w:tcW w:w="10446"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Profitability</w:t>
            </w:r>
            <w:r>
              <w:rPr>
                <w:rFonts w:ascii="Calibri"/>
                <w:color w:val="231F20"/>
                <w:spacing w:val="-3"/>
                <w:sz w:val="22"/>
              </w:rPr>
              <w:t> </w:t>
            </w:r>
            <w:r>
              <w:rPr>
                <w:rFonts w:ascii="Calibri"/>
                <w:color w:val="231F20"/>
                <w:sz w:val="22"/>
              </w:rPr>
              <w:t>objectives:</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reach</w:t>
            </w:r>
            <w:r>
              <w:rPr>
                <w:rFonts w:ascii="Calibri"/>
                <w:color w:val="231F20"/>
                <w:spacing w:val="-3"/>
                <w:sz w:val="22"/>
              </w:rPr>
              <w:t> </w:t>
            </w:r>
            <w:r>
              <w:rPr>
                <w:rFonts w:ascii="Calibri"/>
                <w:color w:val="231F20"/>
                <w:sz w:val="22"/>
              </w:rPr>
              <w:t>a</w:t>
            </w:r>
            <w:r>
              <w:rPr>
                <w:rFonts w:ascii="Calibri"/>
                <w:color w:val="231F20"/>
                <w:spacing w:val="-3"/>
                <w:sz w:val="22"/>
              </w:rPr>
              <w:t> </w:t>
            </w:r>
            <w:r>
              <w:rPr>
                <w:rFonts w:ascii="Calibri"/>
                <w:color w:val="231F20"/>
                <w:sz w:val="22"/>
              </w:rPr>
              <w:t>net</w:t>
            </w:r>
            <w:r>
              <w:rPr>
                <w:rFonts w:ascii="Calibri"/>
                <w:color w:val="231F20"/>
                <w:spacing w:val="-3"/>
                <w:sz w:val="22"/>
              </w:rPr>
              <w:t> </w:t>
            </w:r>
            <w:r>
              <w:rPr>
                <w:rFonts w:ascii="Calibri"/>
                <w:color w:val="231F20"/>
                <w:sz w:val="22"/>
              </w:rPr>
              <w:t>profit</w:t>
            </w:r>
            <w:r>
              <w:rPr>
                <w:rFonts w:ascii="Calibri"/>
                <w:color w:val="231F20"/>
                <w:spacing w:val="-3"/>
                <w:sz w:val="22"/>
              </w:rPr>
              <w:t> </w:t>
            </w:r>
            <w:r>
              <w:rPr>
                <w:rFonts w:ascii="Calibri"/>
                <w:color w:val="231F20"/>
                <w:sz w:val="22"/>
              </w:rPr>
              <w:t>margin</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11%</w:t>
            </w:r>
            <w:r>
              <w:rPr>
                <w:rFonts w:ascii="Calibri"/>
                <w:color w:val="231F20"/>
                <w:spacing w:val="-3"/>
                <w:sz w:val="22"/>
              </w:rPr>
              <w:t> </w:t>
            </w:r>
            <w:r>
              <w:rPr>
                <w:rFonts w:ascii="Calibri"/>
                <w:color w:val="231F20"/>
                <w:sz w:val="22"/>
              </w:rPr>
              <w:t>in</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next</w:t>
            </w:r>
            <w:r>
              <w:rPr>
                <w:rFonts w:ascii="Calibri"/>
                <w:color w:val="231F20"/>
                <w:spacing w:val="-3"/>
                <w:sz w:val="22"/>
              </w:rPr>
              <w:t> </w:t>
            </w:r>
            <w:r>
              <w:rPr>
                <w:rFonts w:ascii="Calibri"/>
                <w:color w:val="231F20"/>
                <w:sz w:val="22"/>
              </w:rPr>
              <w:t>five</w:t>
            </w:r>
            <w:r>
              <w:rPr>
                <w:rFonts w:ascii="Calibri"/>
                <w:color w:val="231F20"/>
                <w:spacing w:val="-3"/>
                <w:sz w:val="22"/>
              </w:rPr>
              <w:t> </w:t>
            </w:r>
            <w:r>
              <w:rPr>
                <w:rFonts w:ascii="Calibri"/>
                <w:color w:val="231F20"/>
                <w:sz w:val="22"/>
              </w:rPr>
              <w:t>years.</w:t>
            </w:r>
            <w:r>
              <w:rPr>
                <w:rFonts w:ascii="Calibri"/>
                <w:sz w:val="22"/>
              </w:rPr>
            </w:r>
          </w:p>
        </w:tc>
      </w:tr>
      <w:tr>
        <w:trPr>
          <w:trHeight w:val="756" w:hRule="exact"/>
        </w:trPr>
        <w:tc>
          <w:tcPr>
            <w:tcW w:w="10446"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4313" w:right="222" w:hanging="4090"/>
              <w:jc w:val="left"/>
              <w:rPr>
                <w:rFonts w:ascii="Calibri" w:hAnsi="Calibri" w:cs="Calibri" w:eastAsia="Calibri" w:hint="default"/>
                <w:sz w:val="22"/>
                <w:szCs w:val="22"/>
              </w:rPr>
            </w:pPr>
            <w:r>
              <w:rPr>
                <w:rFonts w:ascii="Calibri"/>
                <w:color w:val="231F20"/>
                <w:sz w:val="22"/>
              </w:rPr>
              <w:t>Sales</w:t>
            </w:r>
            <w:r>
              <w:rPr>
                <w:rFonts w:ascii="Calibri"/>
                <w:color w:val="231F20"/>
                <w:spacing w:val="-2"/>
                <w:sz w:val="22"/>
              </w:rPr>
              <w:t> </w:t>
            </w:r>
            <w:r>
              <w:rPr>
                <w:rFonts w:ascii="Calibri"/>
                <w:color w:val="231F20"/>
                <w:sz w:val="22"/>
              </w:rPr>
              <w:t>objectives:</w:t>
            </w:r>
            <w:r>
              <w:rPr>
                <w:rFonts w:ascii="Calibri"/>
                <w:color w:val="231F20"/>
                <w:spacing w:val="-2"/>
                <w:sz w:val="22"/>
              </w:rPr>
              <w:t> </w:t>
            </w:r>
            <w:r>
              <w:rPr>
                <w:rFonts w:ascii="Calibri"/>
                <w:color w:val="231F20"/>
                <w:sz w:val="22"/>
              </w:rPr>
              <w:t>to</w:t>
            </w:r>
            <w:r>
              <w:rPr>
                <w:rFonts w:ascii="Calibri"/>
                <w:color w:val="231F20"/>
                <w:spacing w:val="-2"/>
                <w:sz w:val="22"/>
              </w:rPr>
              <w:t> </w:t>
            </w:r>
            <w:r>
              <w:rPr>
                <w:rFonts w:ascii="Calibri"/>
                <w:color w:val="231F20"/>
                <w:sz w:val="22"/>
              </w:rPr>
              <w:t>increase</w:t>
            </w:r>
            <w:r>
              <w:rPr>
                <w:rFonts w:ascii="Calibri"/>
                <w:color w:val="231F20"/>
                <w:spacing w:val="-2"/>
                <w:sz w:val="22"/>
              </w:rPr>
              <w:t> </w:t>
            </w:r>
            <w:r>
              <w:rPr>
                <w:rFonts w:ascii="Calibri"/>
                <w:color w:val="231F20"/>
                <w:sz w:val="22"/>
              </w:rPr>
              <w:t>sales</w:t>
            </w:r>
            <w:r>
              <w:rPr>
                <w:rFonts w:ascii="Calibri"/>
                <w:color w:val="231F20"/>
                <w:spacing w:val="-2"/>
                <w:sz w:val="22"/>
              </w:rPr>
              <w:t> </w:t>
            </w:r>
            <w:r>
              <w:rPr>
                <w:rFonts w:ascii="Calibri"/>
                <w:color w:val="231F20"/>
                <w:sz w:val="22"/>
              </w:rPr>
              <w:t>by</w:t>
            </w:r>
            <w:r>
              <w:rPr>
                <w:rFonts w:ascii="Calibri"/>
                <w:color w:val="231F20"/>
                <w:spacing w:val="-2"/>
                <w:sz w:val="22"/>
              </w:rPr>
              <w:t> </w:t>
            </w:r>
            <w:r>
              <w:rPr>
                <w:rFonts w:ascii="Calibri"/>
                <w:color w:val="231F20"/>
                <w:sz w:val="22"/>
              </w:rPr>
              <w:t>5%</w:t>
            </w:r>
            <w:r>
              <w:rPr>
                <w:rFonts w:ascii="Calibri"/>
                <w:color w:val="231F20"/>
                <w:spacing w:val="-2"/>
                <w:sz w:val="22"/>
              </w:rPr>
              <w:t> </w:t>
            </w:r>
            <w:r>
              <w:rPr>
                <w:rFonts w:ascii="Calibri"/>
                <w:color w:val="231F20"/>
                <w:sz w:val="22"/>
              </w:rPr>
              <w:t>from</w:t>
            </w:r>
            <w:r>
              <w:rPr>
                <w:rFonts w:ascii="Calibri"/>
                <w:color w:val="231F20"/>
                <w:spacing w:val="-2"/>
                <w:sz w:val="22"/>
              </w:rPr>
              <w:t> </w:t>
            </w:r>
            <w:r>
              <w:rPr>
                <w:rFonts w:ascii="Calibri"/>
                <w:color w:val="231F20"/>
                <w:sz w:val="22"/>
              </w:rPr>
              <w:t>2018</w:t>
            </w:r>
            <w:r>
              <w:rPr>
                <w:rFonts w:ascii="Calibri"/>
                <w:color w:val="231F20"/>
                <w:spacing w:val="-2"/>
                <w:sz w:val="22"/>
              </w:rPr>
              <w:t> </w:t>
            </w:r>
            <w:r>
              <w:rPr>
                <w:rFonts w:ascii="Calibri"/>
                <w:color w:val="231F20"/>
                <w:sz w:val="22"/>
              </w:rPr>
              <w:t>-</w:t>
            </w:r>
            <w:r>
              <w:rPr>
                <w:rFonts w:ascii="Calibri"/>
                <w:color w:val="231F20"/>
                <w:spacing w:val="-2"/>
                <w:sz w:val="22"/>
              </w:rPr>
              <w:t> </w:t>
            </w:r>
            <w:r>
              <w:rPr>
                <w:rFonts w:ascii="Calibri"/>
                <w:color w:val="231F20"/>
                <w:sz w:val="22"/>
              </w:rPr>
              <w:t>2019</w:t>
            </w:r>
            <w:r>
              <w:rPr>
                <w:rFonts w:ascii="Calibri"/>
                <w:color w:val="231F20"/>
                <w:spacing w:val="-2"/>
                <w:sz w:val="22"/>
              </w:rPr>
              <w:t> </w:t>
            </w:r>
            <w:r>
              <w:rPr>
                <w:rFonts w:ascii="Calibri"/>
                <w:color w:val="231F20"/>
                <w:sz w:val="22"/>
              </w:rPr>
              <w:t>in</w:t>
            </w:r>
            <w:r>
              <w:rPr>
                <w:rFonts w:ascii="Calibri"/>
                <w:color w:val="231F20"/>
                <w:spacing w:val="-2"/>
                <w:sz w:val="22"/>
              </w:rPr>
              <w:t> </w:t>
            </w:r>
            <w:r>
              <w:rPr>
                <w:rFonts w:ascii="Calibri"/>
                <w:color w:val="231F20"/>
                <w:sz w:val="22"/>
              </w:rPr>
              <w:t>at</w:t>
            </w:r>
            <w:r>
              <w:rPr>
                <w:rFonts w:ascii="Calibri"/>
                <w:color w:val="231F20"/>
                <w:spacing w:val="-2"/>
                <w:sz w:val="22"/>
              </w:rPr>
              <w:t> </w:t>
            </w:r>
            <w:r>
              <w:rPr>
                <w:rFonts w:ascii="Calibri"/>
                <w:color w:val="231F20"/>
                <w:sz w:val="22"/>
              </w:rPr>
              <w:t>least</w:t>
            </w:r>
            <w:r>
              <w:rPr>
                <w:rFonts w:ascii="Calibri"/>
                <w:color w:val="231F20"/>
                <w:spacing w:val="-2"/>
                <w:sz w:val="22"/>
              </w:rPr>
              <w:t> </w:t>
            </w:r>
            <w:r>
              <w:rPr>
                <w:rFonts w:ascii="Calibri"/>
                <w:color w:val="231F20"/>
                <w:sz w:val="22"/>
              </w:rPr>
              <w:t>the</w:t>
            </w:r>
            <w:r>
              <w:rPr>
                <w:rFonts w:ascii="Calibri"/>
                <w:color w:val="231F20"/>
                <w:spacing w:val="-2"/>
                <w:sz w:val="22"/>
              </w:rPr>
              <w:t> </w:t>
            </w:r>
            <w:r>
              <w:rPr>
                <w:rFonts w:ascii="Calibri"/>
                <w:color w:val="231F20"/>
                <w:sz w:val="22"/>
              </w:rPr>
              <w:t>following</w:t>
            </w:r>
            <w:r>
              <w:rPr>
                <w:rFonts w:ascii="Calibri"/>
                <w:color w:val="231F20"/>
                <w:spacing w:val="-2"/>
                <w:sz w:val="22"/>
              </w:rPr>
              <w:t> </w:t>
            </w:r>
            <w:r>
              <w:rPr>
                <w:rFonts w:ascii="Calibri"/>
                <w:color w:val="231F20"/>
                <w:sz w:val="22"/>
              </w:rPr>
              <w:t>3</w:t>
            </w:r>
            <w:r>
              <w:rPr>
                <w:rFonts w:ascii="Calibri"/>
                <w:color w:val="231F20"/>
                <w:spacing w:val="-2"/>
                <w:sz w:val="22"/>
              </w:rPr>
              <w:t> </w:t>
            </w:r>
            <w:r>
              <w:rPr>
                <w:rFonts w:ascii="Calibri"/>
                <w:color w:val="231F20"/>
                <w:sz w:val="22"/>
              </w:rPr>
              <w:t>product</w:t>
            </w:r>
            <w:r>
              <w:rPr>
                <w:rFonts w:ascii="Calibri"/>
                <w:color w:val="231F20"/>
                <w:spacing w:val="-2"/>
                <w:sz w:val="22"/>
              </w:rPr>
              <w:t> </w:t>
            </w:r>
            <w:r>
              <w:rPr>
                <w:rFonts w:ascii="Calibri"/>
                <w:color w:val="231F20"/>
                <w:sz w:val="22"/>
              </w:rPr>
              <w:t>ranges</w:t>
            </w:r>
            <w:r>
              <w:rPr>
                <w:rFonts w:ascii="Calibri"/>
                <w:color w:val="231F20"/>
                <w:spacing w:val="-2"/>
                <w:sz w:val="22"/>
              </w:rPr>
              <w:t> </w:t>
            </w:r>
            <w:r>
              <w:rPr>
                <w:rFonts w:ascii="Calibri"/>
                <w:color w:val="231F20"/>
                <w:sz w:val="22"/>
              </w:rPr>
              <w:t>-</w:t>
            </w:r>
            <w:r>
              <w:rPr>
                <w:rFonts w:ascii="Calibri"/>
                <w:color w:val="231F20"/>
                <w:spacing w:val="-2"/>
                <w:sz w:val="22"/>
              </w:rPr>
              <w:t> </w:t>
            </w:r>
            <w:r>
              <w:rPr>
                <w:rFonts w:ascii="Calibri"/>
                <w:color w:val="231F20"/>
                <w:spacing w:val="-3"/>
                <w:sz w:val="22"/>
              </w:rPr>
              <w:t>menswear, </w:t>
            </w:r>
            <w:r>
              <w:rPr>
                <w:rFonts w:ascii="Calibri"/>
                <w:color w:val="231F20"/>
                <w:spacing w:val="-3"/>
                <w:sz w:val="22"/>
              </w:rPr>
            </w:r>
            <w:r>
              <w:rPr>
                <w:rFonts w:ascii="Calibri"/>
                <w:color w:val="231F20"/>
                <w:sz w:val="22"/>
              </w:rPr>
              <w:t>shoes and</w:t>
            </w:r>
            <w:r>
              <w:rPr>
                <w:rFonts w:ascii="Calibri"/>
                <w:color w:val="231F20"/>
                <w:spacing w:val="-4"/>
                <w:sz w:val="22"/>
              </w:rPr>
              <w:t> </w:t>
            </w:r>
            <w:r>
              <w:rPr>
                <w:rFonts w:ascii="Calibri"/>
                <w:color w:val="231F20"/>
                <w:sz w:val="22"/>
              </w:rPr>
              <w:t>toiletries.</w:t>
            </w:r>
            <w:r>
              <w:rPr>
                <w:rFonts w:ascii="Calibri"/>
                <w:sz w:val="22"/>
              </w:rPr>
            </w:r>
          </w:p>
        </w:tc>
      </w:tr>
      <w:tr>
        <w:trPr>
          <w:trHeight w:val="727" w:hRule="exact"/>
        </w:trPr>
        <w:tc>
          <w:tcPr>
            <w:tcW w:w="10446"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4949" w:right="88" w:hanging="4860"/>
              <w:jc w:val="left"/>
              <w:rPr>
                <w:rFonts w:ascii="Calibri" w:hAnsi="Calibri" w:cs="Calibri" w:eastAsia="Calibri" w:hint="default"/>
                <w:sz w:val="22"/>
                <w:szCs w:val="22"/>
              </w:rPr>
            </w:pPr>
            <w:r>
              <w:rPr>
                <w:rFonts w:ascii="Calibri"/>
                <w:color w:val="231F20"/>
                <w:sz w:val="22"/>
              </w:rPr>
              <w:t>Branding</w:t>
            </w:r>
            <w:r>
              <w:rPr>
                <w:rFonts w:ascii="Calibri"/>
                <w:color w:val="231F20"/>
                <w:spacing w:val="-4"/>
                <w:sz w:val="22"/>
              </w:rPr>
              <w:t> </w:t>
            </w:r>
            <w:r>
              <w:rPr>
                <w:rFonts w:ascii="Calibri"/>
                <w:color w:val="231F20"/>
                <w:sz w:val="22"/>
              </w:rPr>
              <w:t>objectives:</w:t>
            </w:r>
            <w:r>
              <w:rPr>
                <w:rFonts w:ascii="Calibri"/>
                <w:color w:val="231F20"/>
                <w:spacing w:val="-4"/>
                <w:sz w:val="22"/>
              </w:rPr>
              <w:t> </w:t>
            </w:r>
            <w:r>
              <w:rPr>
                <w:rFonts w:ascii="Calibri"/>
                <w:color w:val="231F20"/>
                <w:sz w:val="22"/>
              </w:rPr>
              <w:t>to</w:t>
            </w:r>
            <w:r>
              <w:rPr>
                <w:rFonts w:ascii="Calibri"/>
                <w:color w:val="231F20"/>
                <w:spacing w:val="-4"/>
                <w:sz w:val="22"/>
              </w:rPr>
              <w:t> </w:t>
            </w:r>
            <w:r>
              <w:rPr>
                <w:rFonts w:ascii="Calibri"/>
                <w:color w:val="231F20"/>
                <w:sz w:val="22"/>
              </w:rPr>
              <w:t>make</w:t>
            </w:r>
            <w:r>
              <w:rPr>
                <w:rFonts w:ascii="Calibri"/>
                <w:color w:val="231F20"/>
                <w:spacing w:val="-4"/>
                <w:sz w:val="22"/>
              </w:rPr>
              <w:t> </w:t>
            </w:r>
            <w:r>
              <w:rPr>
                <w:rFonts w:ascii="Calibri"/>
                <w:color w:val="231F20"/>
                <w:sz w:val="22"/>
              </w:rPr>
              <w:t>our</w:t>
            </w:r>
            <w:r>
              <w:rPr>
                <w:rFonts w:ascii="Calibri"/>
                <w:color w:val="231F20"/>
                <w:spacing w:val="-4"/>
                <w:sz w:val="22"/>
              </w:rPr>
              <w:t> </w:t>
            </w:r>
            <w:r>
              <w:rPr>
                <w:rFonts w:ascii="Calibri"/>
                <w:color w:val="231F20"/>
                <w:sz w:val="22"/>
              </w:rPr>
              <w:t>brand</w:t>
            </w:r>
            <w:r>
              <w:rPr>
                <w:rFonts w:ascii="Calibri"/>
                <w:color w:val="231F20"/>
                <w:spacing w:val="-4"/>
                <w:sz w:val="22"/>
              </w:rPr>
              <w:t> </w:t>
            </w:r>
            <w:r>
              <w:rPr>
                <w:rFonts w:ascii="Calibri"/>
                <w:color w:val="231F20"/>
                <w:sz w:val="22"/>
              </w:rPr>
              <w:t>of</w:t>
            </w:r>
            <w:r>
              <w:rPr>
                <w:rFonts w:ascii="Calibri"/>
                <w:color w:val="231F20"/>
                <w:spacing w:val="-4"/>
                <w:sz w:val="22"/>
              </w:rPr>
              <w:t> </w:t>
            </w:r>
            <w:r>
              <w:rPr>
                <w:rFonts w:ascii="Calibri"/>
                <w:color w:val="231F20"/>
                <w:sz w:val="22"/>
              </w:rPr>
              <w:t>sports</w:t>
            </w:r>
            <w:r>
              <w:rPr>
                <w:rFonts w:ascii="Calibri"/>
                <w:color w:val="231F20"/>
                <w:spacing w:val="-4"/>
                <w:sz w:val="22"/>
              </w:rPr>
              <w:t> </w:t>
            </w:r>
            <w:r>
              <w:rPr>
                <w:rFonts w:ascii="Calibri"/>
                <w:color w:val="231F20"/>
                <w:sz w:val="22"/>
              </w:rPr>
              <w:t>shoes</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preferred</w:t>
            </w:r>
            <w:r>
              <w:rPr>
                <w:rFonts w:ascii="Calibri"/>
                <w:color w:val="231F20"/>
                <w:spacing w:val="-4"/>
                <w:sz w:val="22"/>
              </w:rPr>
              <w:t> </w:t>
            </w:r>
            <w:r>
              <w:rPr>
                <w:rFonts w:ascii="Calibri"/>
                <w:color w:val="231F20"/>
                <w:sz w:val="22"/>
              </w:rPr>
              <w:t>brand</w:t>
            </w:r>
            <w:r>
              <w:rPr>
                <w:rFonts w:ascii="Calibri"/>
                <w:color w:val="231F20"/>
                <w:spacing w:val="-4"/>
                <w:sz w:val="22"/>
              </w:rPr>
              <w:t> </w:t>
            </w:r>
            <w:r>
              <w:rPr>
                <w:rFonts w:ascii="Calibri"/>
                <w:color w:val="231F20"/>
                <w:sz w:val="22"/>
              </w:rPr>
              <w:t>amongst</w:t>
            </w:r>
            <w:r>
              <w:rPr>
                <w:rFonts w:ascii="Calibri"/>
                <w:color w:val="231F20"/>
                <w:spacing w:val="-4"/>
                <w:sz w:val="22"/>
              </w:rPr>
              <w:t> </w:t>
            </w:r>
            <w:r>
              <w:rPr>
                <w:rFonts w:ascii="Calibri"/>
                <w:color w:val="231F20"/>
                <w:sz w:val="22"/>
              </w:rPr>
              <w:t>15-25</w:t>
            </w:r>
            <w:r>
              <w:rPr>
                <w:rFonts w:ascii="Calibri"/>
                <w:color w:val="231F20"/>
                <w:spacing w:val="-4"/>
                <w:sz w:val="22"/>
              </w:rPr>
              <w:t> </w:t>
            </w:r>
            <w:r>
              <w:rPr>
                <w:rFonts w:ascii="Calibri"/>
                <w:color w:val="231F20"/>
                <w:sz w:val="22"/>
              </w:rPr>
              <w:t>year-old</w:t>
            </w:r>
            <w:r>
              <w:rPr>
                <w:rFonts w:ascii="Calibri"/>
                <w:color w:val="231F20"/>
                <w:spacing w:val="-4"/>
                <w:sz w:val="22"/>
              </w:rPr>
              <w:t> </w:t>
            </w:r>
            <w:r>
              <w:rPr>
                <w:rFonts w:ascii="Calibri"/>
                <w:color w:val="231F20"/>
                <w:sz w:val="22"/>
              </w:rPr>
              <w:t>males</w:t>
            </w:r>
            <w:r>
              <w:rPr>
                <w:rFonts w:ascii="Calibri"/>
                <w:color w:val="231F20"/>
                <w:spacing w:val="-4"/>
                <w:sz w:val="22"/>
              </w:rPr>
              <w:t> </w:t>
            </w:r>
            <w:r>
              <w:rPr>
                <w:rFonts w:ascii="Calibri"/>
                <w:color w:val="231F20"/>
                <w:sz w:val="22"/>
              </w:rPr>
              <w:t>within</w:t>
            </w:r>
            <w:r>
              <w:rPr>
                <w:rFonts w:ascii="Calibri"/>
                <w:color w:val="231F20"/>
                <w:spacing w:val="-4"/>
                <w:sz w:val="22"/>
              </w:rPr>
              <w:t> </w:t>
            </w:r>
            <w:r>
              <w:rPr>
                <w:rFonts w:ascii="Calibri"/>
                <w:color w:val="231F20"/>
                <w:sz w:val="22"/>
              </w:rPr>
              <w:t>3 </w:t>
            </w:r>
            <w:r>
              <w:rPr>
                <w:rFonts w:ascii="Calibri"/>
                <w:color w:val="231F20"/>
                <w:sz w:val="22"/>
              </w:rPr>
              <w:t>years.</w:t>
            </w:r>
            <w:r>
              <w:rPr>
                <w:rFonts w:ascii="Calibri"/>
                <w:sz w:val="22"/>
              </w:rPr>
            </w:r>
          </w:p>
        </w:tc>
      </w:tr>
    </w:tbl>
    <w:p>
      <w:pPr>
        <w:spacing w:line="240" w:lineRule="auto" w:before="7"/>
        <w:ind w:right="0"/>
        <w:rPr>
          <w:rFonts w:ascii="Arial" w:hAnsi="Arial" w:cs="Arial" w:eastAsia="Arial" w:hint="default"/>
          <w:sz w:val="12"/>
          <w:szCs w:val="12"/>
        </w:rPr>
      </w:pPr>
    </w:p>
    <w:p>
      <w:pPr>
        <w:pStyle w:val="BodyText"/>
        <w:spacing w:line="256" w:lineRule="auto" w:before="55"/>
        <w:ind w:right="317"/>
        <w:jc w:val="left"/>
      </w:pPr>
      <w:r>
        <w:rPr>
          <w:color w:val="231F20"/>
        </w:rPr>
        <w:t>SMART</w:t>
      </w:r>
      <w:r>
        <w:rPr>
          <w:color w:val="231F20"/>
          <w:spacing w:val="-4"/>
        </w:rPr>
        <w:t> </w:t>
      </w:r>
      <w:r>
        <w:rPr>
          <w:color w:val="231F20"/>
        </w:rPr>
        <w:t>objectives</w:t>
      </w:r>
      <w:r>
        <w:rPr>
          <w:color w:val="231F20"/>
          <w:spacing w:val="-4"/>
        </w:rPr>
        <w:t> </w:t>
      </w:r>
      <w:r>
        <w:rPr>
          <w:color w:val="231F20"/>
        </w:rPr>
        <w:t>contain</w:t>
      </w:r>
      <w:r>
        <w:rPr>
          <w:color w:val="231F20"/>
          <w:spacing w:val="-4"/>
        </w:rPr>
        <w:t> </w:t>
      </w:r>
      <w:r>
        <w:rPr>
          <w:color w:val="231F20"/>
        </w:rPr>
        <w:t>the</w:t>
      </w:r>
      <w:r>
        <w:rPr>
          <w:color w:val="231F20"/>
          <w:spacing w:val="-4"/>
        </w:rPr>
        <w:t> </w:t>
      </w:r>
      <w:r>
        <w:rPr>
          <w:color w:val="231F20"/>
        </w:rPr>
        <w:t>potential</w:t>
      </w:r>
      <w:r>
        <w:rPr>
          <w:color w:val="231F20"/>
          <w:spacing w:val="-4"/>
        </w:rPr>
        <w:t> </w:t>
      </w:r>
      <w:r>
        <w:rPr>
          <w:color w:val="231F20"/>
        </w:rPr>
        <w:t>to</w:t>
      </w:r>
      <w:r>
        <w:rPr>
          <w:color w:val="231F20"/>
          <w:spacing w:val="-4"/>
        </w:rPr>
        <w:t> </w:t>
      </w:r>
      <w:r>
        <w:rPr>
          <w:color w:val="231F20"/>
        </w:rPr>
        <w:t>focus</w:t>
      </w:r>
      <w:r>
        <w:rPr>
          <w:color w:val="231F20"/>
          <w:spacing w:val="-4"/>
        </w:rPr>
        <w:t> </w:t>
      </w:r>
      <w:r>
        <w:rPr>
          <w:color w:val="231F20"/>
        </w:rPr>
        <w:t>attention</w:t>
      </w:r>
      <w:r>
        <w:rPr>
          <w:color w:val="231F20"/>
          <w:spacing w:val="-4"/>
        </w:rPr>
        <w:t> </w:t>
      </w:r>
      <w:r>
        <w:rPr>
          <w:color w:val="231F20"/>
        </w:rPr>
        <w:t>and</w:t>
      </w:r>
      <w:r>
        <w:rPr>
          <w:color w:val="231F20"/>
          <w:spacing w:val="-4"/>
        </w:rPr>
        <w:t> </w:t>
      </w:r>
      <w:r>
        <w:rPr>
          <w:color w:val="231F20"/>
        </w:rPr>
        <w:t>gain</w:t>
      </w:r>
      <w:r>
        <w:rPr>
          <w:color w:val="231F20"/>
          <w:spacing w:val="-4"/>
        </w:rPr>
        <w:t> </w:t>
      </w:r>
      <w:r>
        <w:rPr>
          <w:color w:val="231F20"/>
        </w:rPr>
        <w:t>commitment</w:t>
      </w:r>
      <w:r>
        <w:rPr>
          <w:color w:val="231F20"/>
          <w:spacing w:val="-4"/>
        </w:rPr>
        <w:t> </w:t>
      </w:r>
      <w:r>
        <w:rPr>
          <w:color w:val="231F20"/>
        </w:rPr>
        <w:t>from</w:t>
      </w:r>
      <w:r>
        <w:rPr>
          <w:color w:val="231F20"/>
          <w:spacing w:val="-4"/>
        </w:rPr>
        <w:t> </w:t>
      </w:r>
      <w:r>
        <w:rPr>
          <w:color w:val="231F20"/>
        </w:rPr>
        <w:t>all</w:t>
      </w:r>
      <w:r>
        <w:rPr>
          <w:color w:val="231F20"/>
          <w:spacing w:val="-4"/>
        </w:rPr>
        <w:t> </w:t>
      </w:r>
      <w:r>
        <w:rPr>
          <w:color w:val="231F20"/>
        </w:rPr>
        <w:t>levels</w:t>
      </w:r>
      <w:r>
        <w:rPr>
          <w:color w:val="231F20"/>
          <w:spacing w:val="-4"/>
        </w:rPr>
        <w:t> </w:t>
      </w:r>
      <w:r>
        <w:rPr>
          <w:color w:val="231F20"/>
        </w:rPr>
        <w:t>within</w:t>
      </w:r>
      <w:r>
        <w:rPr>
          <w:color w:val="231F20"/>
          <w:spacing w:val="-4"/>
        </w:rPr>
        <w:t> </w:t>
      </w:r>
      <w:r>
        <w:rPr>
          <w:color w:val="231F20"/>
        </w:rPr>
        <w:t>a</w:t>
      </w:r>
      <w:r>
        <w:rPr>
          <w:color w:val="231F20"/>
          <w:spacing w:val="-4"/>
        </w:rPr>
        <w:t> </w:t>
      </w:r>
      <w:r>
        <w:rPr>
          <w:color w:val="231F20"/>
        </w:rPr>
        <w:t>business</w:t>
      </w:r>
      <w:r>
        <w:rPr>
          <w:color w:val="231F20"/>
          <w:spacing w:val="-4"/>
        </w:rPr>
        <w:t> </w:t>
      </w:r>
      <w:r>
        <w:rPr>
          <w:color w:val="231F20"/>
        </w:rPr>
        <w:t>to </w:t>
      </w:r>
      <w:r>
        <w:rPr>
          <w:color w:val="231F20"/>
        </w:rPr>
        <w:t>agreed performance targets. They will also encourage team work, and they direct resources to where they can be most</w:t>
      </w:r>
      <w:r>
        <w:rPr>
          <w:color w:val="231F20"/>
          <w:spacing w:val="-22"/>
        </w:rPr>
        <w:t> </w:t>
      </w:r>
      <w:r>
        <w:rPr>
          <w:color w:val="231F20"/>
        </w:rPr>
        <w:t>effective.</w:t>
      </w:r>
      <w:r>
        <w:rPr/>
      </w:r>
    </w:p>
    <w:p>
      <w:pPr>
        <w:spacing w:line="240" w:lineRule="auto" w:before="5"/>
        <w:ind w:right="0"/>
        <w:rPr>
          <w:rFonts w:ascii="Calibri" w:hAnsi="Calibri" w:cs="Calibri" w:eastAsia="Calibri" w:hint="default"/>
          <w:sz w:val="16"/>
          <w:szCs w:val="16"/>
        </w:rPr>
      </w:pPr>
    </w:p>
    <w:p>
      <w:pPr>
        <w:pStyle w:val="BodyText"/>
        <w:spacing w:line="256" w:lineRule="auto"/>
        <w:ind w:right="468"/>
        <w:jc w:val="left"/>
      </w:pPr>
      <w:r>
        <w:rPr>
          <w:color w:val="231F20"/>
        </w:rPr>
        <w:t>SMART objectives also enable feedback and learning within the organisation, so that management can monitor achievement and make changes where necessary. One final point to note when setting SMART objectives is to check</w:t>
      </w:r>
      <w:r>
        <w:rPr>
          <w:color w:val="231F20"/>
          <w:spacing w:val="-3"/>
        </w:rPr>
        <w:t> </w:t>
      </w:r>
      <w:r>
        <w:rPr>
          <w:color w:val="231F20"/>
        </w:rPr>
        <w:t>whether</w:t>
      </w:r>
      <w:r>
        <w:rPr>
          <w:color w:val="231F20"/>
          <w:spacing w:val="-3"/>
        </w:rPr>
        <w:t> </w:t>
      </w:r>
      <w:r>
        <w:rPr>
          <w:color w:val="231F20"/>
        </w:rPr>
        <w:t>an</w:t>
      </w:r>
      <w:r>
        <w:rPr>
          <w:color w:val="231F20"/>
          <w:spacing w:val="-3"/>
        </w:rPr>
        <w:t> </w:t>
      </w:r>
      <w:r>
        <w:rPr>
          <w:color w:val="231F20"/>
        </w:rPr>
        <w:t>objective</w:t>
      </w:r>
      <w:r>
        <w:rPr>
          <w:color w:val="231F20"/>
          <w:spacing w:val="-3"/>
        </w:rPr>
        <w:t> </w:t>
      </w:r>
      <w:r>
        <w:rPr>
          <w:color w:val="231F20"/>
        </w:rPr>
        <w:t>has</w:t>
      </w:r>
      <w:r>
        <w:rPr>
          <w:color w:val="231F20"/>
          <w:spacing w:val="-3"/>
        </w:rPr>
        <w:t> </w:t>
      </w:r>
      <w:r>
        <w:rPr>
          <w:color w:val="231F20"/>
        </w:rPr>
        <w:t>been</w:t>
      </w:r>
      <w:r>
        <w:rPr>
          <w:color w:val="231F20"/>
          <w:spacing w:val="-3"/>
        </w:rPr>
        <w:t> </w:t>
      </w:r>
      <w:r>
        <w:rPr>
          <w:color w:val="231F20"/>
        </w:rPr>
        <w:t>well</w:t>
      </w:r>
      <w:r>
        <w:rPr>
          <w:color w:val="231F20"/>
          <w:spacing w:val="-3"/>
        </w:rPr>
        <w:t> </w:t>
      </w:r>
      <w:r>
        <w:rPr>
          <w:color w:val="231F20"/>
        </w:rPr>
        <w:t>formulated,</w:t>
      </w:r>
      <w:r>
        <w:rPr>
          <w:color w:val="231F20"/>
          <w:spacing w:val="-3"/>
        </w:rPr>
        <w:t> </w:t>
      </w:r>
      <w:r>
        <w:rPr>
          <w:color w:val="231F20"/>
        </w:rPr>
        <w:t>so</w:t>
      </w:r>
      <w:r>
        <w:rPr>
          <w:color w:val="231F20"/>
          <w:spacing w:val="-3"/>
        </w:rPr>
        <w:t> </w:t>
      </w:r>
      <w:r>
        <w:rPr>
          <w:color w:val="231F20"/>
        </w:rPr>
        <w:t>those</w:t>
      </w:r>
      <w:r>
        <w:rPr>
          <w:color w:val="231F20"/>
          <w:spacing w:val="-3"/>
        </w:rPr>
        <w:t> </w:t>
      </w:r>
      <w:r>
        <w:rPr>
          <w:color w:val="231F20"/>
        </w:rPr>
        <w:t>setting</w:t>
      </w:r>
      <w:r>
        <w:rPr>
          <w:color w:val="231F20"/>
          <w:spacing w:val="-3"/>
        </w:rPr>
        <w:t> </w:t>
      </w:r>
      <w:r>
        <w:rPr>
          <w:color w:val="231F20"/>
        </w:rPr>
        <w:t>objectives</w:t>
      </w:r>
      <w:r>
        <w:rPr>
          <w:color w:val="231F20"/>
          <w:spacing w:val="-3"/>
        </w:rPr>
        <w:t> </w:t>
      </w:r>
      <w:r>
        <w:rPr>
          <w:color w:val="231F20"/>
        </w:rPr>
        <w:t>should</w:t>
      </w:r>
      <w:r>
        <w:rPr>
          <w:color w:val="231F20"/>
          <w:spacing w:val="-3"/>
        </w:rPr>
        <w:t> </w:t>
      </w:r>
      <w:r>
        <w:rPr>
          <w:color w:val="231F20"/>
        </w:rPr>
        <w:t>always</w:t>
      </w:r>
      <w:r>
        <w:rPr>
          <w:color w:val="231F20"/>
          <w:spacing w:val="-3"/>
        </w:rPr>
        <w:t> </w:t>
      </w:r>
      <w:r>
        <w:rPr>
          <w:color w:val="231F20"/>
        </w:rPr>
        <w:t>ask:</w:t>
      </w:r>
      <w:r>
        <w:rPr>
          <w:color w:val="231F20"/>
          <w:spacing w:val="-3"/>
        </w:rPr>
        <w:t> </w:t>
      </w:r>
      <w:r>
        <w:rPr>
          <w:color w:val="231F20"/>
        </w:rPr>
        <w:t>What</w:t>
      </w:r>
      <w:r>
        <w:rPr>
          <w:color w:val="231F20"/>
          <w:spacing w:val="-3"/>
        </w:rPr>
        <w:t> </w:t>
      </w:r>
      <w:r>
        <w:rPr>
          <w:color w:val="231F20"/>
        </w:rPr>
        <w:t>will</w:t>
      </w:r>
      <w:r>
        <w:rPr>
          <w:color w:val="231F20"/>
          <w:spacing w:val="-3"/>
        </w:rPr>
        <w:t> </w:t>
      </w:r>
      <w:r>
        <w:rPr>
          <w:color w:val="231F20"/>
        </w:rPr>
        <w:t>be </w:t>
      </w:r>
      <w:r>
        <w:rPr>
          <w:color w:val="231F20"/>
        </w:rPr>
        <w:t>acceptable evidence that we have succeeded in reaching our objective? i.e. How will a business know when it</w:t>
      </w:r>
      <w:r>
        <w:rPr>
          <w:color w:val="231F20"/>
          <w:spacing w:val="-28"/>
        </w:rPr>
        <w:t> </w:t>
      </w:r>
      <w:r>
        <w:rPr>
          <w:color w:val="231F20"/>
        </w:rPr>
        <w:t>has </w:t>
      </w:r>
      <w:r>
        <w:rPr>
          <w:color w:val="231F20"/>
        </w:rPr>
        <w:t>achieved its</w:t>
      </w:r>
      <w:r>
        <w:rPr>
          <w:color w:val="231F20"/>
          <w:spacing w:val="-8"/>
        </w:rPr>
        <w:t> </w:t>
      </w:r>
      <w:r>
        <w:rPr>
          <w:color w:val="231F20"/>
        </w:rPr>
        <w:t>objective?</w:t>
      </w:r>
      <w:r>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7"/>
        <w:ind w:right="0"/>
        <w:rPr>
          <w:rFonts w:ascii="Calibri" w:hAnsi="Calibri" w:cs="Calibri" w:eastAsia="Calibri" w:hint="default"/>
          <w:sz w:val="14"/>
          <w:szCs w:val="14"/>
        </w:rPr>
      </w:pPr>
    </w:p>
    <w:tbl>
      <w:tblPr>
        <w:tblW w:w="0" w:type="auto"/>
        <w:jc w:val="left"/>
        <w:tblInd w:w="100" w:type="dxa"/>
        <w:tblLayout w:type="fixed"/>
        <w:tblCellMar>
          <w:top w:w="0" w:type="dxa"/>
          <w:left w:w="0" w:type="dxa"/>
          <w:bottom w:w="0" w:type="dxa"/>
          <w:right w:w="0" w:type="dxa"/>
        </w:tblCellMar>
        <w:tblLook w:val="01E0"/>
      </w:tblPr>
      <w:tblGrid>
        <w:gridCol w:w="10446"/>
      </w:tblGrid>
      <w:tr>
        <w:trPr>
          <w:trHeight w:val="470" w:hRule="exact"/>
        </w:trPr>
        <w:tc>
          <w:tcPr>
            <w:tcW w:w="10446" w:type="dxa"/>
            <w:tcBorders>
              <w:top w:val="single" w:sz="8" w:space="0" w:color="FFFFFF"/>
              <w:left w:val="single" w:sz="8" w:space="0" w:color="FFFFFF"/>
              <w:bottom w:val="single" w:sz="8" w:space="0" w:color="FFFFFF"/>
              <w:right w:val="single" w:sz="8" w:space="0" w:color="FFFFFF"/>
            </w:tcBorders>
            <w:shd w:val="clear" w:color="auto" w:fill="C0A3C3"/>
          </w:tcPr>
          <w:p>
            <w:pPr>
              <w:pStyle w:val="TableParagraph"/>
              <w:spacing w:line="240" w:lineRule="auto" w:before="25"/>
              <w:ind w:left="119" w:right="0"/>
              <w:jc w:val="left"/>
              <w:rPr>
                <w:rFonts w:ascii="Calibri" w:hAnsi="Calibri" w:cs="Calibri" w:eastAsia="Calibri" w:hint="default"/>
                <w:sz w:val="22"/>
                <w:szCs w:val="22"/>
              </w:rPr>
            </w:pPr>
            <w:r>
              <w:rPr>
                <w:rFonts w:ascii="Calibri"/>
                <w:b/>
                <w:color w:val="231F20"/>
                <w:sz w:val="22"/>
              </w:rPr>
              <w:t>Discussion</w:t>
            </w:r>
            <w:r>
              <w:rPr>
                <w:rFonts w:ascii="Calibri"/>
                <w:b/>
                <w:color w:val="231F20"/>
                <w:spacing w:val="-8"/>
                <w:sz w:val="22"/>
              </w:rPr>
              <w:t> </w:t>
            </w:r>
            <w:r>
              <w:rPr>
                <w:rFonts w:ascii="Calibri"/>
                <w:b/>
                <w:color w:val="231F20"/>
                <w:sz w:val="22"/>
              </w:rPr>
              <w:t>themes</w:t>
            </w:r>
            <w:r>
              <w:rPr>
                <w:rFonts w:ascii="Calibri"/>
                <w:sz w:val="22"/>
              </w:rPr>
            </w:r>
          </w:p>
        </w:tc>
      </w:tr>
      <w:tr>
        <w:trPr>
          <w:trHeight w:val="440" w:hRule="exact"/>
        </w:trPr>
        <w:tc>
          <w:tcPr>
            <w:tcW w:w="10446" w:type="dxa"/>
            <w:tcBorders>
              <w:top w:val="single" w:sz="8" w:space="0" w:color="FFFFFF"/>
              <w:left w:val="single" w:sz="8" w:space="0" w:color="FFFFFF"/>
              <w:bottom w:val="nil" w:sz="6" w:space="0" w:color="auto"/>
              <w:right w:val="single" w:sz="8" w:space="0" w:color="FFFFFF"/>
            </w:tcBorders>
            <w:shd w:val="clear" w:color="auto" w:fill="C0A3C3"/>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What</w:t>
            </w:r>
            <w:r>
              <w:rPr>
                <w:rFonts w:ascii="Calibri"/>
                <w:color w:val="231F20"/>
                <w:spacing w:val="-5"/>
                <w:sz w:val="22"/>
              </w:rPr>
              <w:t> </w:t>
            </w:r>
            <w:r>
              <w:rPr>
                <w:rFonts w:ascii="Calibri"/>
                <w:color w:val="231F20"/>
                <w:sz w:val="22"/>
              </w:rPr>
              <w:t>is</w:t>
            </w:r>
            <w:r>
              <w:rPr>
                <w:rFonts w:ascii="Calibri"/>
                <w:color w:val="231F20"/>
                <w:spacing w:val="-5"/>
                <w:sz w:val="22"/>
              </w:rPr>
              <w:t> </w:t>
            </w:r>
            <w:r>
              <w:rPr>
                <w:rFonts w:ascii="Calibri"/>
                <w:color w:val="231F20"/>
                <w:sz w:val="22"/>
              </w:rPr>
              <w:t>the</w:t>
            </w:r>
            <w:r>
              <w:rPr>
                <w:rFonts w:ascii="Calibri"/>
                <w:color w:val="231F20"/>
                <w:spacing w:val="-5"/>
                <w:sz w:val="22"/>
              </w:rPr>
              <w:t> </w:t>
            </w:r>
            <w:r>
              <w:rPr>
                <w:rFonts w:ascii="Calibri"/>
                <w:color w:val="231F20"/>
                <w:sz w:val="22"/>
              </w:rPr>
              <w:t>difference</w:t>
            </w:r>
            <w:r>
              <w:rPr>
                <w:rFonts w:ascii="Calibri"/>
                <w:color w:val="231F20"/>
                <w:spacing w:val="-5"/>
                <w:sz w:val="22"/>
              </w:rPr>
              <w:t> </w:t>
            </w:r>
            <w:r>
              <w:rPr>
                <w:rFonts w:ascii="Calibri"/>
                <w:color w:val="231F20"/>
                <w:sz w:val="22"/>
              </w:rPr>
              <w:t>between</w:t>
            </w:r>
            <w:r>
              <w:rPr>
                <w:rFonts w:ascii="Calibri"/>
                <w:color w:val="231F20"/>
                <w:spacing w:val="-5"/>
                <w:sz w:val="22"/>
              </w:rPr>
              <w:t> </w:t>
            </w:r>
            <w:r>
              <w:rPr>
                <w:rFonts w:ascii="Calibri"/>
                <w:color w:val="231F20"/>
                <w:sz w:val="22"/>
              </w:rPr>
              <w:t>a</w:t>
            </w:r>
            <w:r>
              <w:rPr>
                <w:rFonts w:ascii="Calibri"/>
                <w:color w:val="231F20"/>
                <w:spacing w:val="-5"/>
                <w:sz w:val="22"/>
              </w:rPr>
              <w:t> </w:t>
            </w:r>
            <w:r>
              <w:rPr>
                <w:rFonts w:ascii="Calibri"/>
                <w:color w:val="231F20"/>
                <w:sz w:val="22"/>
              </w:rPr>
              <w:t>vision</w:t>
            </w:r>
            <w:r>
              <w:rPr>
                <w:rFonts w:ascii="Calibri"/>
                <w:color w:val="231F20"/>
                <w:spacing w:val="-5"/>
                <w:sz w:val="22"/>
              </w:rPr>
              <w:t> </w:t>
            </w:r>
            <w:r>
              <w:rPr>
                <w:rFonts w:ascii="Calibri"/>
                <w:color w:val="231F20"/>
                <w:sz w:val="22"/>
              </w:rPr>
              <w:t>statement</w:t>
            </w:r>
            <w:r>
              <w:rPr>
                <w:rFonts w:ascii="Calibri"/>
                <w:color w:val="231F20"/>
                <w:spacing w:val="-5"/>
                <w:sz w:val="22"/>
              </w:rPr>
              <w:t> </w:t>
            </w:r>
            <w:r>
              <w:rPr>
                <w:rFonts w:ascii="Calibri"/>
                <w:color w:val="231F20"/>
                <w:sz w:val="22"/>
              </w:rPr>
              <w:t>and</w:t>
            </w:r>
            <w:r>
              <w:rPr>
                <w:rFonts w:ascii="Calibri"/>
                <w:color w:val="231F20"/>
                <w:spacing w:val="-5"/>
                <w:sz w:val="22"/>
              </w:rPr>
              <w:t> </w:t>
            </w:r>
            <w:r>
              <w:rPr>
                <w:rFonts w:ascii="Calibri"/>
                <w:color w:val="231F20"/>
                <w:sz w:val="22"/>
              </w:rPr>
              <w:t>a</w:t>
            </w:r>
            <w:r>
              <w:rPr>
                <w:rFonts w:ascii="Calibri"/>
                <w:color w:val="231F20"/>
                <w:spacing w:val="-5"/>
                <w:sz w:val="22"/>
              </w:rPr>
              <w:t> </w:t>
            </w:r>
            <w:r>
              <w:rPr>
                <w:rFonts w:ascii="Calibri"/>
                <w:color w:val="231F20"/>
                <w:sz w:val="22"/>
              </w:rPr>
              <w:t>mission</w:t>
            </w:r>
            <w:r>
              <w:rPr>
                <w:rFonts w:ascii="Calibri"/>
                <w:color w:val="231F20"/>
                <w:spacing w:val="-5"/>
                <w:sz w:val="22"/>
              </w:rPr>
              <w:t> </w:t>
            </w:r>
            <w:r>
              <w:rPr>
                <w:rFonts w:ascii="Calibri"/>
                <w:color w:val="231F20"/>
                <w:sz w:val="22"/>
              </w:rPr>
              <w:t>statement?</w:t>
            </w:r>
            <w:r>
              <w:rPr>
                <w:rFonts w:ascii="Calibri"/>
                <w:sz w:val="22"/>
              </w:rPr>
            </w:r>
          </w:p>
        </w:tc>
      </w:tr>
      <w:tr>
        <w:trPr>
          <w:trHeight w:val="467" w:hRule="exact"/>
        </w:trPr>
        <w:tc>
          <w:tcPr>
            <w:tcW w:w="10446" w:type="dxa"/>
            <w:tcBorders>
              <w:top w:val="nil" w:sz="6" w:space="0" w:color="auto"/>
              <w:left w:val="single" w:sz="8" w:space="0" w:color="FFFFFF"/>
              <w:bottom w:val="single" w:sz="2" w:space="0" w:color="FFFFFF"/>
              <w:right w:val="single" w:sz="8" w:space="0" w:color="FFFFFF"/>
            </w:tcBorders>
            <w:shd w:val="clear" w:color="auto" w:fill="C0A3C3"/>
          </w:tcPr>
          <w:p>
            <w:pPr>
              <w:pStyle w:val="TableParagraph"/>
              <w:spacing w:line="240" w:lineRule="auto" w:before="96"/>
              <w:ind w:left="70" w:right="0"/>
              <w:jc w:val="left"/>
              <w:rPr>
                <w:rFonts w:ascii="Calibri" w:hAnsi="Calibri" w:cs="Calibri" w:eastAsia="Calibri" w:hint="default"/>
                <w:sz w:val="22"/>
                <w:szCs w:val="22"/>
              </w:rPr>
            </w:pPr>
            <w:r>
              <w:rPr>
                <w:rFonts w:ascii="Calibri"/>
                <w:color w:val="231F20"/>
                <w:sz w:val="22"/>
              </w:rPr>
              <w:t>Research</w:t>
            </w:r>
            <w:r>
              <w:rPr>
                <w:rFonts w:ascii="Calibri"/>
                <w:color w:val="231F20"/>
                <w:spacing w:val="-5"/>
                <w:sz w:val="22"/>
              </w:rPr>
              <w:t> </w:t>
            </w:r>
            <w:r>
              <w:rPr>
                <w:rFonts w:ascii="Calibri"/>
                <w:color w:val="231F20"/>
                <w:sz w:val="22"/>
              </w:rPr>
              <w:t>3</w:t>
            </w:r>
            <w:r>
              <w:rPr>
                <w:rFonts w:ascii="Calibri"/>
                <w:color w:val="231F20"/>
                <w:spacing w:val="-5"/>
                <w:sz w:val="22"/>
              </w:rPr>
              <w:t> </w:t>
            </w:r>
            <w:r>
              <w:rPr>
                <w:rFonts w:ascii="Calibri"/>
                <w:color w:val="231F20"/>
                <w:sz w:val="22"/>
              </w:rPr>
              <w:t>mission</w:t>
            </w:r>
            <w:r>
              <w:rPr>
                <w:rFonts w:ascii="Calibri"/>
                <w:color w:val="231F20"/>
                <w:spacing w:val="-5"/>
                <w:sz w:val="22"/>
              </w:rPr>
              <w:t> </w:t>
            </w:r>
            <w:r>
              <w:rPr>
                <w:rFonts w:ascii="Calibri"/>
                <w:color w:val="231F20"/>
                <w:sz w:val="22"/>
              </w:rPr>
              <w:t>statements</w:t>
            </w:r>
            <w:r>
              <w:rPr>
                <w:rFonts w:ascii="Calibri"/>
                <w:color w:val="231F20"/>
                <w:spacing w:val="-5"/>
                <w:sz w:val="22"/>
              </w:rPr>
              <w:t> </w:t>
            </w:r>
            <w:r>
              <w:rPr>
                <w:rFonts w:ascii="Calibri"/>
                <w:color w:val="231F20"/>
                <w:sz w:val="22"/>
              </w:rPr>
              <w:t>and</w:t>
            </w:r>
            <w:r>
              <w:rPr>
                <w:rFonts w:ascii="Calibri"/>
                <w:color w:val="231F20"/>
                <w:spacing w:val="-5"/>
                <w:sz w:val="22"/>
              </w:rPr>
              <w:t> </w:t>
            </w:r>
            <w:r>
              <w:rPr>
                <w:rFonts w:ascii="Calibri"/>
                <w:color w:val="231F20"/>
                <w:sz w:val="22"/>
              </w:rPr>
              <w:t>rank</w:t>
            </w:r>
            <w:r>
              <w:rPr>
                <w:rFonts w:ascii="Calibri"/>
                <w:color w:val="231F20"/>
                <w:spacing w:val="-5"/>
                <w:sz w:val="22"/>
              </w:rPr>
              <w:t> </w:t>
            </w:r>
            <w:r>
              <w:rPr>
                <w:rFonts w:ascii="Calibri"/>
                <w:color w:val="231F20"/>
                <w:sz w:val="22"/>
              </w:rPr>
              <w:t>them</w:t>
            </w:r>
            <w:r>
              <w:rPr>
                <w:rFonts w:ascii="Calibri"/>
                <w:color w:val="231F20"/>
                <w:spacing w:val="-5"/>
                <w:sz w:val="22"/>
              </w:rPr>
              <w:t> </w:t>
            </w:r>
            <w:r>
              <w:rPr>
                <w:rFonts w:ascii="Calibri"/>
                <w:color w:val="231F20"/>
                <w:sz w:val="22"/>
              </w:rPr>
              <w:t>in</w:t>
            </w:r>
            <w:r>
              <w:rPr>
                <w:rFonts w:ascii="Calibri"/>
                <w:color w:val="231F20"/>
                <w:spacing w:val="-5"/>
                <w:sz w:val="22"/>
              </w:rPr>
              <w:t> </w:t>
            </w:r>
            <w:r>
              <w:rPr>
                <w:rFonts w:ascii="Calibri"/>
                <w:color w:val="231F20"/>
                <w:sz w:val="22"/>
              </w:rPr>
              <w:t>order</w:t>
            </w:r>
            <w:r>
              <w:rPr>
                <w:rFonts w:ascii="Calibri"/>
                <w:color w:val="231F20"/>
                <w:spacing w:val="-5"/>
                <w:sz w:val="22"/>
              </w:rPr>
              <w:t> </w:t>
            </w:r>
            <w:r>
              <w:rPr>
                <w:rFonts w:ascii="Calibri"/>
                <w:color w:val="231F20"/>
                <w:sz w:val="22"/>
              </w:rPr>
              <w:t>of</w:t>
            </w:r>
            <w:r>
              <w:rPr>
                <w:rFonts w:ascii="Calibri"/>
                <w:color w:val="231F20"/>
                <w:spacing w:val="-5"/>
                <w:sz w:val="22"/>
              </w:rPr>
              <w:t> </w:t>
            </w:r>
            <w:r>
              <w:rPr>
                <w:rFonts w:ascii="Calibri"/>
                <w:color w:val="231F20"/>
                <w:sz w:val="22"/>
              </w:rPr>
              <w:t>effectiveness.</w:t>
            </w:r>
            <w:r>
              <w:rPr>
                <w:rFonts w:ascii="Calibri"/>
                <w:color w:val="231F20"/>
                <w:spacing w:val="-5"/>
                <w:sz w:val="22"/>
              </w:rPr>
              <w:t> </w:t>
            </w:r>
            <w:r>
              <w:rPr>
                <w:rFonts w:ascii="Calibri"/>
                <w:color w:val="231F20"/>
                <w:sz w:val="22"/>
              </w:rPr>
              <w:t>Explain</w:t>
            </w:r>
            <w:r>
              <w:rPr>
                <w:rFonts w:ascii="Calibri"/>
                <w:color w:val="231F20"/>
                <w:spacing w:val="-5"/>
                <w:sz w:val="22"/>
              </w:rPr>
              <w:t> </w:t>
            </w:r>
            <w:r>
              <w:rPr>
                <w:rFonts w:ascii="Calibri"/>
                <w:color w:val="231F20"/>
                <w:sz w:val="22"/>
              </w:rPr>
              <w:t>your</w:t>
            </w:r>
            <w:r>
              <w:rPr>
                <w:rFonts w:ascii="Calibri"/>
                <w:color w:val="231F20"/>
                <w:spacing w:val="-5"/>
                <w:sz w:val="22"/>
              </w:rPr>
              <w:t> </w:t>
            </w:r>
            <w:r>
              <w:rPr>
                <w:rFonts w:ascii="Calibri"/>
                <w:color w:val="231F20"/>
                <w:sz w:val="22"/>
              </w:rPr>
              <w:t>decision.</w:t>
            </w:r>
            <w:r>
              <w:rPr>
                <w:rFonts w:ascii="Calibri"/>
                <w:sz w:val="22"/>
              </w:rPr>
            </w:r>
          </w:p>
        </w:tc>
      </w:tr>
      <w:tr>
        <w:trPr>
          <w:trHeight w:val="397"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Profit</w:t>
            </w:r>
            <w:r>
              <w:rPr>
                <w:rFonts w:ascii="Calibri"/>
                <w:color w:val="231F20"/>
                <w:spacing w:val="-5"/>
                <w:sz w:val="22"/>
              </w:rPr>
              <w:t> </w:t>
            </w:r>
            <w:r>
              <w:rPr>
                <w:rFonts w:ascii="Calibri"/>
                <w:color w:val="231F20"/>
                <w:sz w:val="22"/>
              </w:rPr>
              <w:t>maximisation</w:t>
            </w:r>
            <w:r>
              <w:rPr>
                <w:rFonts w:ascii="Calibri"/>
                <w:color w:val="231F20"/>
                <w:spacing w:val="-5"/>
                <w:sz w:val="22"/>
              </w:rPr>
              <w:t> </w:t>
            </w:r>
            <w:r>
              <w:rPr>
                <w:rFonts w:ascii="Calibri"/>
                <w:color w:val="231F20"/>
                <w:sz w:val="22"/>
              </w:rPr>
              <w:t>will</w:t>
            </w:r>
            <w:r>
              <w:rPr>
                <w:rFonts w:ascii="Calibri"/>
                <w:color w:val="231F20"/>
                <w:spacing w:val="-5"/>
                <w:sz w:val="22"/>
              </w:rPr>
              <w:t> </w:t>
            </w:r>
            <w:r>
              <w:rPr>
                <w:rFonts w:ascii="Calibri"/>
                <w:color w:val="231F20"/>
                <w:sz w:val="22"/>
              </w:rPr>
              <w:t>always</w:t>
            </w:r>
            <w:r>
              <w:rPr>
                <w:rFonts w:ascii="Calibri"/>
                <w:color w:val="231F20"/>
                <w:spacing w:val="-5"/>
                <w:sz w:val="22"/>
              </w:rPr>
              <w:t> </w:t>
            </w:r>
            <w:r>
              <w:rPr>
                <w:rFonts w:ascii="Calibri"/>
                <w:color w:val="231F20"/>
                <w:sz w:val="22"/>
              </w:rPr>
              <w:t>be</w:t>
            </w:r>
            <w:r>
              <w:rPr>
                <w:rFonts w:ascii="Calibri"/>
                <w:color w:val="231F20"/>
                <w:spacing w:val="-5"/>
                <w:sz w:val="22"/>
              </w:rPr>
              <w:t> </w:t>
            </w:r>
            <w:r>
              <w:rPr>
                <w:rFonts w:ascii="Calibri"/>
                <w:color w:val="231F20"/>
                <w:sz w:val="22"/>
              </w:rPr>
              <w:t>the</w:t>
            </w:r>
            <w:r>
              <w:rPr>
                <w:rFonts w:ascii="Calibri"/>
                <w:color w:val="231F20"/>
                <w:spacing w:val="-5"/>
                <w:sz w:val="22"/>
              </w:rPr>
              <w:t> </w:t>
            </w:r>
            <w:r>
              <w:rPr>
                <w:rFonts w:ascii="Calibri"/>
                <w:color w:val="231F20"/>
                <w:sz w:val="22"/>
              </w:rPr>
              <w:t>most</w:t>
            </w:r>
            <w:r>
              <w:rPr>
                <w:rFonts w:ascii="Calibri"/>
                <w:color w:val="231F20"/>
                <w:spacing w:val="-5"/>
                <w:sz w:val="22"/>
              </w:rPr>
              <w:t> </w:t>
            </w:r>
            <w:r>
              <w:rPr>
                <w:rFonts w:ascii="Calibri"/>
                <w:color w:val="231F20"/>
                <w:sz w:val="22"/>
              </w:rPr>
              <w:t>important</w:t>
            </w:r>
            <w:r>
              <w:rPr>
                <w:rFonts w:ascii="Calibri"/>
                <w:color w:val="231F20"/>
                <w:spacing w:val="-5"/>
                <w:sz w:val="22"/>
              </w:rPr>
              <w:t> </w:t>
            </w:r>
            <w:r>
              <w:rPr>
                <w:rFonts w:ascii="Calibri"/>
                <w:color w:val="231F20"/>
                <w:sz w:val="22"/>
              </w:rPr>
              <w:t>objective</w:t>
            </w:r>
            <w:r>
              <w:rPr>
                <w:rFonts w:ascii="Calibri"/>
                <w:color w:val="231F20"/>
                <w:spacing w:val="-5"/>
                <w:sz w:val="22"/>
              </w:rPr>
              <w:t> </w:t>
            </w:r>
            <w:r>
              <w:rPr>
                <w:rFonts w:ascii="Calibri"/>
                <w:color w:val="231F20"/>
                <w:sz w:val="22"/>
              </w:rPr>
              <w:t>for</w:t>
            </w:r>
            <w:r>
              <w:rPr>
                <w:rFonts w:ascii="Calibri"/>
                <w:color w:val="231F20"/>
                <w:spacing w:val="-5"/>
                <w:sz w:val="22"/>
              </w:rPr>
              <w:t> </w:t>
            </w:r>
            <w:r>
              <w:rPr>
                <w:rFonts w:ascii="Calibri"/>
                <w:color w:val="231F20"/>
                <w:sz w:val="22"/>
              </w:rPr>
              <w:t>a</w:t>
            </w:r>
            <w:r>
              <w:rPr>
                <w:rFonts w:ascii="Calibri"/>
                <w:color w:val="231F20"/>
                <w:spacing w:val="-5"/>
                <w:sz w:val="22"/>
              </w:rPr>
              <w:t> </w:t>
            </w:r>
            <w:r>
              <w:rPr>
                <w:rFonts w:ascii="Calibri"/>
                <w:color w:val="231F20"/>
                <w:sz w:val="22"/>
              </w:rPr>
              <w:t>business.</w:t>
            </w:r>
            <w:r>
              <w:rPr>
                <w:rFonts w:ascii="Calibri"/>
                <w:color w:val="231F20"/>
                <w:spacing w:val="-5"/>
                <w:sz w:val="22"/>
              </w:rPr>
              <w:t> </w:t>
            </w:r>
            <w:r>
              <w:rPr>
                <w:rFonts w:ascii="Calibri"/>
                <w:color w:val="231F20"/>
                <w:sz w:val="22"/>
              </w:rPr>
              <w:t>Evaluate</w:t>
            </w:r>
            <w:r>
              <w:rPr>
                <w:rFonts w:ascii="Calibri"/>
                <w:color w:val="231F20"/>
                <w:spacing w:val="-5"/>
                <w:sz w:val="22"/>
              </w:rPr>
              <w:t> </w:t>
            </w:r>
            <w:r>
              <w:rPr>
                <w:rFonts w:ascii="Calibri"/>
                <w:color w:val="231F20"/>
                <w:sz w:val="22"/>
              </w:rPr>
              <w:t>this</w:t>
            </w:r>
            <w:r>
              <w:rPr>
                <w:rFonts w:ascii="Calibri"/>
                <w:color w:val="231F20"/>
                <w:spacing w:val="-5"/>
                <w:sz w:val="22"/>
              </w:rPr>
              <w:t> </w:t>
            </w:r>
            <w:r>
              <w:rPr>
                <w:rFonts w:ascii="Calibri"/>
                <w:color w:val="231F20"/>
                <w:sz w:val="22"/>
              </w:rPr>
              <w:t>statement.</w:t>
            </w:r>
            <w:r>
              <w:rPr>
                <w:rFonts w:ascii="Calibri"/>
                <w:sz w:val="22"/>
              </w:rPr>
            </w:r>
          </w:p>
        </w:tc>
      </w:tr>
      <w:tr>
        <w:trPr>
          <w:trHeight w:val="387"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Create</w:t>
            </w:r>
            <w:r>
              <w:rPr>
                <w:rFonts w:ascii="Calibri"/>
                <w:color w:val="231F20"/>
                <w:spacing w:val="-4"/>
                <w:sz w:val="22"/>
              </w:rPr>
              <w:t> </w:t>
            </w:r>
            <w:r>
              <w:rPr>
                <w:rFonts w:ascii="Calibri"/>
                <w:color w:val="231F20"/>
                <w:sz w:val="22"/>
              </w:rPr>
              <w:t>a</w:t>
            </w:r>
            <w:r>
              <w:rPr>
                <w:rFonts w:ascii="Calibri"/>
                <w:color w:val="231F20"/>
                <w:spacing w:val="-4"/>
                <w:sz w:val="22"/>
              </w:rPr>
              <w:t> </w:t>
            </w:r>
            <w:r>
              <w:rPr>
                <w:rFonts w:ascii="Calibri"/>
                <w:color w:val="231F20"/>
                <w:sz w:val="22"/>
              </w:rPr>
              <w:t>vision</w:t>
            </w:r>
            <w:r>
              <w:rPr>
                <w:rFonts w:ascii="Calibri"/>
                <w:color w:val="231F20"/>
                <w:spacing w:val="-4"/>
                <w:sz w:val="22"/>
              </w:rPr>
              <w:t> </w:t>
            </w:r>
            <w:r>
              <w:rPr>
                <w:rFonts w:ascii="Calibri"/>
                <w:color w:val="231F20"/>
                <w:sz w:val="22"/>
              </w:rPr>
              <w:t>statement,</w:t>
            </w:r>
            <w:r>
              <w:rPr>
                <w:rFonts w:ascii="Calibri"/>
                <w:color w:val="231F20"/>
                <w:spacing w:val="-4"/>
                <w:sz w:val="22"/>
              </w:rPr>
              <w:t> </w:t>
            </w:r>
            <w:r>
              <w:rPr>
                <w:rFonts w:ascii="Calibri"/>
                <w:color w:val="231F20"/>
                <w:sz w:val="22"/>
              </w:rPr>
              <w:t>a</w:t>
            </w:r>
            <w:r>
              <w:rPr>
                <w:rFonts w:ascii="Calibri"/>
                <w:color w:val="231F20"/>
                <w:spacing w:val="-4"/>
                <w:sz w:val="22"/>
              </w:rPr>
              <w:t> </w:t>
            </w:r>
            <w:r>
              <w:rPr>
                <w:rFonts w:ascii="Calibri"/>
                <w:color w:val="231F20"/>
                <w:sz w:val="22"/>
              </w:rPr>
              <w:t>mission</w:t>
            </w:r>
            <w:r>
              <w:rPr>
                <w:rFonts w:ascii="Calibri"/>
                <w:color w:val="231F20"/>
                <w:spacing w:val="-4"/>
                <w:sz w:val="22"/>
              </w:rPr>
              <w:t> </w:t>
            </w:r>
            <w:r>
              <w:rPr>
                <w:rFonts w:ascii="Calibri"/>
                <w:color w:val="231F20"/>
                <w:sz w:val="22"/>
              </w:rPr>
              <w:t>statement</w:t>
            </w:r>
            <w:r>
              <w:rPr>
                <w:rFonts w:ascii="Calibri"/>
                <w:color w:val="231F20"/>
                <w:spacing w:val="-4"/>
                <w:sz w:val="22"/>
              </w:rPr>
              <w:t> </w:t>
            </w:r>
            <w:r>
              <w:rPr>
                <w:rFonts w:ascii="Calibri"/>
                <w:color w:val="231F20"/>
                <w:sz w:val="22"/>
              </w:rPr>
              <w:t>and</w:t>
            </w:r>
            <w:r>
              <w:rPr>
                <w:rFonts w:ascii="Calibri"/>
                <w:color w:val="231F20"/>
                <w:spacing w:val="-4"/>
                <w:sz w:val="22"/>
              </w:rPr>
              <w:t> </w:t>
            </w:r>
            <w:r>
              <w:rPr>
                <w:rFonts w:ascii="Calibri"/>
                <w:color w:val="231F20"/>
                <w:sz w:val="22"/>
              </w:rPr>
              <w:t>SMART</w:t>
            </w:r>
            <w:r>
              <w:rPr>
                <w:rFonts w:ascii="Calibri"/>
                <w:color w:val="231F20"/>
                <w:spacing w:val="-4"/>
                <w:sz w:val="22"/>
              </w:rPr>
              <w:t> </w:t>
            </w:r>
            <w:r>
              <w:rPr>
                <w:rFonts w:ascii="Calibri"/>
                <w:color w:val="231F20"/>
                <w:sz w:val="22"/>
              </w:rPr>
              <w:t>objectives</w:t>
            </w:r>
            <w:r>
              <w:rPr>
                <w:rFonts w:ascii="Calibri"/>
                <w:color w:val="231F20"/>
                <w:spacing w:val="-4"/>
                <w:sz w:val="22"/>
              </w:rPr>
              <w:t> </w:t>
            </w:r>
            <w:r>
              <w:rPr>
                <w:rFonts w:ascii="Calibri"/>
                <w:color w:val="231F20"/>
                <w:sz w:val="22"/>
              </w:rPr>
              <w:t>for</w:t>
            </w:r>
            <w:r>
              <w:rPr>
                <w:rFonts w:ascii="Calibri"/>
                <w:color w:val="231F20"/>
                <w:spacing w:val="-4"/>
                <w:sz w:val="22"/>
              </w:rPr>
              <w:t> </w:t>
            </w:r>
            <w:r>
              <w:rPr>
                <w:rFonts w:ascii="Calibri"/>
                <w:color w:val="231F20"/>
                <w:sz w:val="22"/>
              </w:rPr>
              <w:t>one</w:t>
            </w:r>
            <w:r>
              <w:rPr>
                <w:rFonts w:ascii="Calibri"/>
                <w:color w:val="231F20"/>
                <w:spacing w:val="-4"/>
                <w:sz w:val="22"/>
              </w:rPr>
              <w:t> </w:t>
            </w:r>
            <w:r>
              <w:rPr>
                <w:rFonts w:ascii="Calibri"/>
                <w:color w:val="231F20"/>
                <w:sz w:val="22"/>
              </w:rPr>
              <w:t>business</w:t>
            </w:r>
            <w:r>
              <w:rPr>
                <w:rFonts w:ascii="Calibri"/>
                <w:color w:val="231F20"/>
                <w:spacing w:val="-4"/>
                <w:sz w:val="22"/>
              </w:rPr>
              <w:t> </w:t>
            </w:r>
            <w:r>
              <w:rPr>
                <w:rFonts w:ascii="Calibri"/>
                <w:color w:val="231F20"/>
                <w:sz w:val="22"/>
              </w:rPr>
              <w:t>of</w:t>
            </w:r>
            <w:r>
              <w:rPr>
                <w:rFonts w:ascii="Calibri"/>
                <w:color w:val="231F20"/>
                <w:spacing w:val="-4"/>
                <w:sz w:val="22"/>
              </w:rPr>
              <w:t> </w:t>
            </w:r>
            <w:r>
              <w:rPr>
                <w:rFonts w:ascii="Calibri"/>
                <w:color w:val="231F20"/>
                <w:sz w:val="22"/>
              </w:rPr>
              <w:t>your</w:t>
            </w:r>
            <w:r>
              <w:rPr>
                <w:rFonts w:ascii="Calibri"/>
                <w:color w:val="231F20"/>
                <w:spacing w:val="-4"/>
                <w:sz w:val="22"/>
              </w:rPr>
              <w:t> </w:t>
            </w:r>
            <w:r>
              <w:rPr>
                <w:rFonts w:ascii="Calibri"/>
                <w:color w:val="231F20"/>
                <w:sz w:val="22"/>
              </w:rPr>
              <w:t>choice.</w:t>
            </w:r>
            <w:r>
              <w:rPr>
                <w:rFonts w:ascii="Calibri"/>
                <w:sz w:val="22"/>
              </w:rPr>
            </w:r>
          </w:p>
        </w:tc>
      </w:tr>
      <w:tr>
        <w:trPr>
          <w:trHeight w:val="917"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Business Aims and objectives</w:t>
            </w:r>
            <w:r>
              <w:rPr>
                <w:rFonts w:ascii="Calibri"/>
                <w:color w:val="231F20"/>
                <w:spacing w:val="-5"/>
                <w:sz w:val="22"/>
              </w:rPr>
              <w:t> </w:t>
            </w:r>
            <w:r>
              <w:rPr>
                <w:rFonts w:ascii="Calibri"/>
                <w:color w:val="231F20"/>
                <w:sz w:val="22"/>
              </w:rPr>
              <w:t>Video:</w:t>
            </w:r>
            <w:r>
              <w:rPr>
                <w:rFonts w:ascii="Calibri"/>
                <w:sz w:val="22"/>
              </w:rPr>
            </w:r>
          </w:p>
          <w:p>
            <w:pPr>
              <w:pStyle w:val="TableParagraph"/>
              <w:spacing w:line="240" w:lineRule="auto" w:before="187"/>
              <w:ind w:left="70" w:right="0"/>
              <w:jc w:val="left"/>
              <w:rPr>
                <w:rFonts w:ascii="Arial" w:hAnsi="Arial" w:cs="Arial" w:eastAsia="Arial" w:hint="default"/>
                <w:sz w:val="22"/>
                <w:szCs w:val="22"/>
              </w:rPr>
            </w:pPr>
            <w:r>
              <w:rPr>
                <w:rFonts w:ascii="Arial"/>
                <w:color w:val="0000FF"/>
                <w:sz w:val="22"/>
              </w:rPr>
            </w:r>
            <w:hyperlink r:id="rId5">
              <w:r>
                <w:rPr>
                  <w:rFonts w:ascii="Arial"/>
                  <w:color w:val="0000FF"/>
                  <w:sz w:val="22"/>
                  <w:u w:val="single" w:color="0000FF"/>
                </w:rPr>
                <w:t>https://www.youtube.com/watch?v=KtG6PaCW75s</w:t>
              </w:r>
              <w:r>
                <w:rPr>
                  <w:rFonts w:ascii="Arial"/>
                  <w:color w:val="0000FF"/>
                  <w:sz w:val="22"/>
                </w:rPr>
              </w:r>
              <w:r>
                <w:rPr>
                  <w:rFonts w:ascii="Arial"/>
                  <w:sz w:val="22"/>
                </w:rPr>
              </w:r>
            </w:hyperlink>
          </w:p>
        </w:tc>
      </w:tr>
      <w:tr>
        <w:trPr>
          <w:trHeight w:val="970" w:hRule="exact"/>
        </w:trPr>
        <w:tc>
          <w:tcPr>
            <w:tcW w:w="10446" w:type="dxa"/>
            <w:tcBorders>
              <w:top w:val="single" w:sz="2" w:space="0" w:color="FFFFFF"/>
              <w:left w:val="single" w:sz="8" w:space="0" w:color="FFFFFF"/>
              <w:bottom w:val="single" w:sz="8"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Guide to SMART objectives from Learn</w:t>
            </w:r>
            <w:r>
              <w:rPr>
                <w:rFonts w:ascii="Calibri"/>
                <w:color w:val="231F20"/>
                <w:spacing w:val="-25"/>
                <w:sz w:val="22"/>
              </w:rPr>
              <w:t> </w:t>
            </w:r>
            <w:r>
              <w:rPr>
                <w:rFonts w:ascii="Calibri"/>
                <w:color w:val="231F20"/>
                <w:sz w:val="22"/>
              </w:rPr>
              <w:t>Marketing:</w:t>
            </w:r>
            <w:r>
              <w:rPr>
                <w:rFonts w:ascii="Calibri"/>
                <w:sz w:val="22"/>
              </w:rPr>
            </w:r>
          </w:p>
          <w:p>
            <w:pPr>
              <w:pStyle w:val="TableParagraph"/>
              <w:spacing w:line="240" w:lineRule="auto" w:before="176"/>
              <w:ind w:left="70" w:right="0"/>
              <w:jc w:val="left"/>
              <w:rPr>
                <w:rFonts w:ascii="Arial" w:hAnsi="Arial" w:cs="Arial" w:eastAsia="Arial" w:hint="default"/>
                <w:sz w:val="22"/>
                <w:szCs w:val="22"/>
              </w:rPr>
            </w:pPr>
            <w:r>
              <w:rPr>
                <w:rFonts w:ascii="Arial"/>
                <w:color w:val="0000FF"/>
                <w:sz w:val="22"/>
              </w:rPr>
            </w:r>
            <w:hyperlink r:id="rId6">
              <w:r>
                <w:rPr>
                  <w:rFonts w:ascii="Arial"/>
                  <w:color w:val="0000FF"/>
                  <w:sz w:val="22"/>
                  <w:u w:val="single" w:color="0000FF"/>
                </w:rPr>
                <w:t>http://www.learnmarketing.net/smart.htm</w:t>
              </w:r>
              <w:r>
                <w:rPr>
                  <w:rFonts w:ascii="Arial"/>
                  <w:color w:val="0000FF"/>
                  <w:sz w:val="22"/>
                </w:rPr>
              </w:r>
              <w:r>
                <w:rPr>
                  <w:rFonts w:ascii="Arial"/>
                  <w:sz w:val="22"/>
                </w:rPr>
              </w:r>
            </w:hyperlink>
          </w:p>
        </w:tc>
      </w:tr>
    </w:tbl>
    <w:sectPr>
      <w:pgSz w:w="11910" w:h="16840"/>
      <w:pgMar w:top="7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820" w:hanging="360"/>
      </w:pPr>
      <w:rPr>
        <w:rFonts w:hint="default" w:ascii="Symbol" w:hAnsi="Symbol" w:eastAsia="Symbol"/>
        <w:color w:val="231F20"/>
        <w:w w:val="100"/>
        <w:sz w:val="22"/>
        <w:szCs w:val="22"/>
      </w:rPr>
    </w:lvl>
    <w:lvl w:ilvl="1">
      <w:start w:val="1"/>
      <w:numFmt w:val="bullet"/>
      <w:lvlText w:val="•"/>
      <w:lvlJc w:val="left"/>
      <w:pPr>
        <w:ind w:left="1806" w:hanging="360"/>
      </w:pPr>
      <w:rPr>
        <w:rFonts w:hint="default"/>
      </w:rPr>
    </w:lvl>
    <w:lvl w:ilvl="2">
      <w:start w:val="1"/>
      <w:numFmt w:val="bullet"/>
      <w:lvlText w:val="•"/>
      <w:lvlJc w:val="left"/>
      <w:pPr>
        <w:ind w:left="2793" w:hanging="360"/>
      </w:pPr>
      <w:rPr>
        <w:rFonts w:hint="default"/>
      </w:rPr>
    </w:lvl>
    <w:lvl w:ilvl="3">
      <w:start w:val="1"/>
      <w:numFmt w:val="bullet"/>
      <w:lvlText w:val="•"/>
      <w:lvlJc w:val="left"/>
      <w:pPr>
        <w:ind w:left="3779" w:hanging="360"/>
      </w:pPr>
      <w:rPr>
        <w:rFonts w:hint="default"/>
      </w:rPr>
    </w:lvl>
    <w:lvl w:ilvl="4">
      <w:start w:val="1"/>
      <w:numFmt w:val="bullet"/>
      <w:lvlText w:val="•"/>
      <w:lvlJc w:val="left"/>
      <w:pPr>
        <w:ind w:left="4766" w:hanging="360"/>
      </w:pPr>
      <w:rPr>
        <w:rFonts w:hint="default"/>
      </w:rPr>
    </w:lvl>
    <w:lvl w:ilvl="5">
      <w:start w:val="1"/>
      <w:numFmt w:val="bullet"/>
      <w:lvlText w:val="•"/>
      <w:lvlJc w:val="left"/>
      <w:pPr>
        <w:ind w:left="5752" w:hanging="360"/>
      </w:pPr>
      <w:rPr>
        <w:rFonts w:hint="default"/>
      </w:rPr>
    </w:lvl>
    <w:lvl w:ilvl="6">
      <w:start w:val="1"/>
      <w:numFmt w:val="bullet"/>
      <w:lvlText w:val="•"/>
      <w:lvlJc w:val="left"/>
      <w:pPr>
        <w:ind w:left="6739" w:hanging="360"/>
      </w:pPr>
      <w:rPr>
        <w:rFonts w:hint="default"/>
      </w:rPr>
    </w:lvl>
    <w:lvl w:ilvl="7">
      <w:start w:val="1"/>
      <w:numFmt w:val="bullet"/>
      <w:lvlText w:val="•"/>
      <w:lvlJc w:val="left"/>
      <w:pPr>
        <w:ind w:left="7725" w:hanging="360"/>
      </w:pPr>
      <w:rPr>
        <w:rFonts w:hint="default"/>
      </w:rPr>
    </w:lvl>
    <w:lvl w:ilvl="8">
      <w:start w:val="1"/>
      <w:numFmt w:val="bullet"/>
      <w:lvlText w:val="•"/>
      <w:lvlJc w:val="left"/>
      <w:pPr>
        <w:ind w:left="871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0"/>
    </w:pPr>
    <w:rPr>
      <w:rFonts w:ascii="Calibri" w:hAnsi="Calibri" w:eastAsia="Calibri"/>
      <w:sz w:val="22"/>
      <w:szCs w:val="22"/>
    </w:rPr>
  </w:style>
  <w:style w:styleId="Heading1" w:type="paragraph">
    <w:name w:val="Heading 1"/>
    <w:basedOn w:val="Normal"/>
    <w:uiPriority w:val="1"/>
    <w:qFormat/>
    <w:pPr>
      <w:ind w:left="56"/>
      <w:outlineLvl w:val="1"/>
    </w:pPr>
    <w:rPr>
      <w:rFonts w:ascii="Calibri" w:hAnsi="Calibri" w:eastAsia="Calibri"/>
      <w:b/>
      <w:bCs/>
      <w:sz w:val="28"/>
      <w:szCs w:val="28"/>
    </w:rPr>
  </w:style>
  <w:style w:styleId="Heading2" w:type="paragraph">
    <w:name w:val="Heading 2"/>
    <w:basedOn w:val="Normal"/>
    <w:uiPriority w:val="1"/>
    <w:qFormat/>
    <w:pPr>
      <w:ind w:left="100"/>
      <w:outlineLvl w:val="2"/>
    </w:pPr>
    <w:rPr>
      <w:rFonts w:ascii="Calibri" w:hAnsi="Calibri" w:eastAsia="Calibri"/>
      <w:b/>
      <w:bCs/>
      <w:sz w:val="26"/>
      <w:szCs w:val="2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youtube.com/watch?v=KtG6PaCW75s" TargetMode="External"/><Relationship Id="rId6" Type="http://schemas.openxmlformats.org/officeDocument/2006/relationships/hyperlink" Target="http://www.learnmarketing.net/smart.ht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2017-04-06T09:27:19Z</dcterms:created>
  <dcterms:modified xsi:type="dcterms:W3CDTF">2017-04-06T09:27:19Z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Adobe InDesign CC 2017 (Windows)</vt:lpwstr>
  </property>
  <property fmtid="{D5CDD505-2E9C-101B-9397-08002B2CF9AE}" pid="4" name="LastSaved">
    <vt:filetime>2017-04-06T00:00:00Z</vt:filetime>
  </property>
</Properties>
</file>